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82B2" w14:textId="77777777" w:rsidR="00160D4F" w:rsidRDefault="00160D4F" w:rsidP="0076480B">
      <w:pPr>
        <w:spacing w:before="120" w:after="120" w:line="276" w:lineRule="auto"/>
        <w:ind w:left="-567" w:right="-660"/>
        <w:jc w:val="right"/>
        <w:rPr>
          <w:rFonts w:ascii="Montserrat" w:eastAsia="Montserrat" w:hAnsi="Montserrat" w:cs="Montserrat"/>
          <w:sz w:val="20"/>
          <w:szCs w:val="20"/>
        </w:rPr>
      </w:pPr>
    </w:p>
    <w:p w14:paraId="2BE7EB97" w14:textId="77777777" w:rsidR="00160D4F" w:rsidRDefault="00160D4F" w:rsidP="0076480B">
      <w:pPr>
        <w:spacing w:before="120" w:after="120" w:line="276" w:lineRule="auto"/>
        <w:ind w:left="-567" w:right="-660"/>
        <w:jc w:val="right"/>
        <w:rPr>
          <w:rFonts w:ascii="Montserrat" w:eastAsia="Montserrat" w:hAnsi="Montserrat" w:cs="Montserrat"/>
          <w:sz w:val="20"/>
          <w:szCs w:val="20"/>
        </w:rPr>
      </w:pPr>
    </w:p>
    <w:p w14:paraId="7B45BC52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3D568608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3B60BEA4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097E7C56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474B227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1BE363E1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7D7B5CD1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00A4B2F8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49727D14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48354FD1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4043EB47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08A5E148" w14:textId="77777777" w:rsidR="00160D4F" w:rsidRDefault="00160D4F" w:rsidP="0076480B">
      <w:pPr>
        <w:spacing w:before="120" w:after="120" w:line="276" w:lineRule="auto"/>
        <w:ind w:left="-567" w:right="-660"/>
        <w:jc w:val="both"/>
        <w:rPr>
          <w:rFonts w:ascii="Montserrat" w:eastAsia="Montserrat" w:hAnsi="Montserrat" w:cs="Montserrat"/>
          <w:sz w:val="20"/>
          <w:szCs w:val="20"/>
        </w:rPr>
      </w:pPr>
    </w:p>
    <w:p w14:paraId="5EC03C81" w14:textId="4487A166" w:rsidR="00160D4F" w:rsidRPr="00AB1CAC" w:rsidRDefault="00AB1CAC" w:rsidP="0076480B">
      <w:pPr>
        <w:spacing w:before="120" w:after="120" w:line="276" w:lineRule="auto"/>
        <w:ind w:right="62"/>
        <w:jc w:val="center"/>
        <w:rPr>
          <w:rFonts w:ascii="Montserrat" w:eastAsia="Montserrat" w:hAnsi="Montserrat" w:cs="Montserrat"/>
          <w:b/>
          <w:color w:val="275317"/>
          <w:sz w:val="36"/>
          <w:szCs w:val="36"/>
        </w:rPr>
      </w:pPr>
      <w:r w:rsidRPr="00AB1CAC">
        <w:rPr>
          <w:rFonts w:ascii="Montserrat" w:eastAsia="Montserrat" w:hAnsi="Montserrat" w:cs="Montserrat"/>
          <w:b/>
          <w:color w:val="275317"/>
          <w:sz w:val="36"/>
          <w:szCs w:val="36"/>
        </w:rPr>
        <w:t xml:space="preserve">Lineamientos de Mejora Regulatoria en el </w:t>
      </w:r>
      <w:r w:rsidR="00FC4492" w:rsidRPr="00AB1CAC">
        <w:rPr>
          <w:rFonts w:ascii="Montserrat" w:eastAsia="Montserrat" w:hAnsi="Montserrat" w:cs="Montserrat"/>
          <w:b/>
          <w:color w:val="275317"/>
          <w:sz w:val="36"/>
          <w:szCs w:val="36"/>
        </w:rPr>
        <w:t>CONALEP</w:t>
      </w:r>
    </w:p>
    <w:p w14:paraId="0FDE074B" w14:textId="77777777" w:rsidR="00160D4F" w:rsidRDefault="00160D4F" w:rsidP="0076480B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3CA8756" w14:textId="77777777" w:rsidR="00160D4F" w:rsidRDefault="00160D4F" w:rsidP="0076480B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  <w:sectPr w:rsidR="00160D4F">
          <w:headerReference w:type="default" r:id="rId9"/>
          <w:footerReference w:type="default" r:id="rId10"/>
          <w:pgSz w:w="12240" w:h="15840"/>
          <w:pgMar w:top="1440" w:right="1080" w:bottom="1440" w:left="1080" w:header="708" w:footer="1938" w:gutter="0"/>
          <w:pgNumType w:start="1"/>
          <w:cols w:space="720"/>
        </w:sectPr>
      </w:pPr>
    </w:p>
    <w:p w14:paraId="76F7CD73" w14:textId="77777777" w:rsidR="00AB1CAC" w:rsidRDefault="00AB1CAC" w:rsidP="00E76F5F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1BB6C5D6" w14:textId="20400277" w:rsidR="00160D4F" w:rsidRPr="00AB1CAC" w:rsidRDefault="00313195" w:rsidP="00E76F5F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>
        <w:rPr>
          <w:rFonts w:ascii="Noto Sans" w:eastAsia="Montserrat" w:hAnsi="Noto Sans" w:cs="Noto Sans"/>
          <w:sz w:val="20"/>
          <w:szCs w:val="20"/>
        </w:rPr>
        <w:t xml:space="preserve">Mtro.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Rodrigo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Alejandro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Rojas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Navarrete,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mi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carácter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Director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Técnica,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fundamento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artículos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59,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fracción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XII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Ley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Federal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Entidades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Paraestatales;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14,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fracción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XI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Decreto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10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Estatuto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Orgánico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Técnica;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base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siguiente:</w:t>
      </w:r>
    </w:p>
    <w:p w14:paraId="4DD0632E" w14:textId="77777777" w:rsidR="00160D4F" w:rsidRPr="00AB1CAC" w:rsidRDefault="00160D4F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4E79BDA4" w14:textId="1AC53FDC" w:rsidR="00160D4F" w:rsidRPr="00AB1CAC" w:rsidRDefault="00FC4492" w:rsidP="00170E8C">
      <w:pPr>
        <w:spacing w:before="120" w:after="120" w:line="276" w:lineRule="auto"/>
        <w:jc w:val="center"/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  <w:t>EXPOSICIÓN</w:t>
      </w:r>
      <w:r w:rsidR="00170E8C" w:rsidRPr="00AB1CAC"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A2F41" w:themeColor="accent1" w:themeShade="80"/>
          <w:sz w:val="20"/>
          <w:szCs w:val="20"/>
        </w:rPr>
        <w:t>MOTIVOS</w:t>
      </w:r>
    </w:p>
    <w:p w14:paraId="3CD11E18" w14:textId="67A35AE2" w:rsidR="00031C88" w:rsidRPr="00AB1CAC" w:rsidRDefault="00031C88" w:rsidP="00CF18F6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(CONALEP),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fundamento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2º,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fracción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IV,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inciso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d)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Decreto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publicado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Oficial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29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diciembre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1978,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reformas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publicadas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8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diciembre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1993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4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agosto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2011,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tiene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entre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atribuciones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Sistema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relacionadas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5B3A4F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funcionamiento.</w:t>
      </w:r>
    </w:p>
    <w:p w14:paraId="3D7C4C58" w14:textId="484A1E66" w:rsidR="00031C88" w:rsidRPr="00AB1CAC" w:rsidRDefault="00031C88" w:rsidP="00CF18F6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fundamental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marco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proporcione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certeza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tanto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usuarias,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contribuyendo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gestión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eficiente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eficaz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permita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adecuada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autonomía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gestión.</w:t>
      </w:r>
    </w:p>
    <w:p w14:paraId="6489ACB3" w14:textId="4538B931" w:rsidR="00031C88" w:rsidRPr="00AB1CAC" w:rsidRDefault="00031C88" w:rsidP="00CF18F6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propósito,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cuenta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Comité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(COMERI),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física,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necesarios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difundir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oportunamente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actualizaciones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comunidad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garantizando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observancia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favorece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logro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institucionales.</w:t>
      </w:r>
    </w:p>
    <w:p w14:paraId="10B33BFA" w14:textId="62EF6FE7" w:rsidR="00031C88" w:rsidRPr="00AB1CAC" w:rsidRDefault="00031C88" w:rsidP="00CF18F6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fin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perfeccionar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bajo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perspectiva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largo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plazo,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resulta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necesario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continuar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actualizando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12C36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modificaciones</w:t>
      </w:r>
      <w:r w:rsidR="005428B5" w:rsidRPr="00AB1CAC">
        <w:rPr>
          <w:rFonts w:ascii="Noto Sans" w:eastAsia="Montserrat" w:hAnsi="Noto Sans" w:cs="Noto Sans"/>
          <w:sz w:val="20"/>
          <w:szCs w:val="20"/>
        </w:rPr>
        <w:t xml:space="preserve"> y ajustes a estos Lineamientos. E</w:t>
      </w:r>
      <w:r w:rsidRPr="00AB1CAC">
        <w:rPr>
          <w:rFonts w:ascii="Noto Sans" w:eastAsia="Montserrat" w:hAnsi="Noto Sans" w:cs="Noto Sans"/>
          <w:sz w:val="20"/>
          <w:szCs w:val="20"/>
        </w:rPr>
        <w:t>stán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orientadas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garantizar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asegurando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eficaz,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eficiente,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consistente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clara,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fortalecerá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implementación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institucional.</w:t>
      </w:r>
    </w:p>
    <w:p w14:paraId="30DD2B1D" w14:textId="237803B2" w:rsidR="009376CA" w:rsidRPr="00317535" w:rsidRDefault="009376CA" w:rsidP="009376CA">
      <w:pPr>
        <w:spacing w:line="276" w:lineRule="auto"/>
        <w:jc w:val="both"/>
        <w:rPr>
          <w:rFonts w:ascii="Noto Sans" w:hAnsi="Noto Sans" w:cs="Noto Sans"/>
          <w:sz w:val="20"/>
          <w:szCs w:val="20"/>
          <w:lang w:val="es-MX"/>
        </w:rPr>
      </w:pPr>
      <w:bookmarkStart w:id="0" w:name="_Hlk200112511"/>
      <w:r w:rsidRPr="00317535">
        <w:rPr>
          <w:rFonts w:ascii="Noto Sans" w:hAnsi="Noto Sans" w:cs="Noto Sans"/>
          <w:sz w:val="20"/>
          <w:szCs w:val="20"/>
          <w:lang w:val="es-MX"/>
        </w:rPr>
        <w:t xml:space="preserve">El presente ordenamiento </w:t>
      </w:r>
      <w:r w:rsidR="00BC0A83" w:rsidRPr="00317535">
        <w:rPr>
          <w:rFonts w:ascii="Noto Sans" w:hAnsi="Noto Sans" w:cs="Noto Sans"/>
          <w:sz w:val="20"/>
          <w:szCs w:val="20"/>
          <w:lang w:val="es-MX"/>
        </w:rPr>
        <w:t xml:space="preserve">fue aprobado por la Junta Directiva del CONALEP </w:t>
      </w:r>
      <w:r w:rsidRPr="00317535">
        <w:rPr>
          <w:rFonts w:ascii="Noto Sans" w:hAnsi="Noto Sans" w:cs="Noto Sans"/>
          <w:sz w:val="20"/>
          <w:szCs w:val="20"/>
          <w:lang w:val="es-MX"/>
        </w:rPr>
        <w:t>de conformidad con el Artículo 9, fracci</w:t>
      </w:r>
      <w:r>
        <w:rPr>
          <w:rFonts w:ascii="Noto Sans" w:hAnsi="Noto Sans" w:cs="Noto Sans"/>
          <w:sz w:val="20"/>
          <w:szCs w:val="20"/>
          <w:lang w:val="es-MX"/>
        </w:rPr>
        <w:t>ón</w:t>
      </w:r>
      <w:r w:rsidRPr="00317535">
        <w:rPr>
          <w:rFonts w:ascii="Noto Sans" w:hAnsi="Noto Sans" w:cs="Noto Sans"/>
          <w:sz w:val="20"/>
          <w:szCs w:val="20"/>
          <w:lang w:val="es-MX"/>
        </w:rPr>
        <w:t xml:space="preserve"> V, del Decreto que crea el Colegio Nacional de Educación Profesional Técnica, mediante Acuerdo</w:t>
      </w:r>
      <w:r>
        <w:rPr>
          <w:rFonts w:ascii="Noto Sans" w:hAnsi="Noto Sans" w:cs="Noto Sans"/>
          <w:sz w:val="20"/>
          <w:szCs w:val="20"/>
          <w:lang w:val="es-MX"/>
        </w:rPr>
        <w:t xml:space="preserve"> SO/II-25/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13,R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>,</w:t>
      </w:r>
      <w:r w:rsidRPr="00317535">
        <w:rPr>
          <w:rFonts w:ascii="Noto Sans" w:hAnsi="Noto Sans" w:cs="Noto Sans"/>
          <w:sz w:val="20"/>
          <w:szCs w:val="20"/>
          <w:lang w:val="es-MX"/>
        </w:rPr>
        <w:t xml:space="preserve"> establecido en la </w:t>
      </w:r>
      <w:r>
        <w:rPr>
          <w:rFonts w:ascii="Noto Sans" w:hAnsi="Noto Sans" w:cs="Noto Sans"/>
          <w:sz w:val="20"/>
          <w:szCs w:val="20"/>
          <w:lang w:val="es-MX"/>
        </w:rPr>
        <w:t>Segunda</w:t>
      </w:r>
      <w:r w:rsidRPr="00317535">
        <w:rPr>
          <w:rFonts w:ascii="Noto Sans" w:hAnsi="Noto Sans" w:cs="Noto Sans"/>
          <w:sz w:val="20"/>
          <w:szCs w:val="20"/>
          <w:lang w:val="es-MX"/>
        </w:rPr>
        <w:t xml:space="preserve"> Sesión </w:t>
      </w:r>
      <w:r>
        <w:rPr>
          <w:rFonts w:ascii="Noto Sans" w:hAnsi="Noto Sans" w:cs="Noto Sans"/>
          <w:sz w:val="20"/>
          <w:szCs w:val="20"/>
          <w:lang w:val="es-MX"/>
        </w:rPr>
        <w:t>Ordinaria</w:t>
      </w:r>
      <w:r w:rsidRPr="00317535">
        <w:rPr>
          <w:rFonts w:ascii="Noto Sans" w:hAnsi="Noto Sans" w:cs="Noto Sans"/>
          <w:bCs/>
          <w:sz w:val="20"/>
          <w:szCs w:val="20"/>
          <w:lang w:val="es-MX"/>
        </w:rPr>
        <w:t xml:space="preserve">, celebrada el </w:t>
      </w:r>
      <w:r>
        <w:rPr>
          <w:rFonts w:ascii="Noto Sans" w:hAnsi="Noto Sans" w:cs="Noto Sans"/>
          <w:bCs/>
          <w:sz w:val="20"/>
          <w:szCs w:val="20"/>
          <w:lang w:val="es-MX"/>
        </w:rPr>
        <w:t>veintinueve de mayo de dos mil veinticinco</w:t>
      </w:r>
      <w:r w:rsidRPr="00317535">
        <w:rPr>
          <w:rFonts w:ascii="Noto Sans" w:hAnsi="Noto Sans" w:cs="Noto Sans"/>
          <w:bCs/>
          <w:sz w:val="20"/>
          <w:szCs w:val="20"/>
          <w:lang w:val="es-MX"/>
        </w:rPr>
        <w:t>.</w:t>
      </w:r>
    </w:p>
    <w:bookmarkEnd w:id="0"/>
    <w:p w14:paraId="543A63B2" w14:textId="2518E552" w:rsidR="00160D4F" w:rsidRPr="00AB1CAC" w:rsidRDefault="00FC4492" w:rsidP="00CF18F6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anteriormente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expuesto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fundado,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expiden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siguientes:</w:t>
      </w:r>
    </w:p>
    <w:p w14:paraId="4103C57B" w14:textId="77777777" w:rsidR="00AB1CAC" w:rsidRDefault="00FC4492" w:rsidP="00E76F5F">
      <w:pPr>
        <w:spacing w:before="120" w:after="120" w:line="276" w:lineRule="auto"/>
        <w:jc w:val="center"/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</w:pPr>
      <w:bookmarkStart w:id="1" w:name="_Hlk194931682"/>
      <w:r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Lineamientos</w:t>
      </w:r>
      <w:r w:rsidR="00170E8C"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 xml:space="preserve"> </w:t>
      </w:r>
      <w:r w:rsidR="008055FC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de</w:t>
      </w:r>
      <w:r w:rsidR="00170E8C"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 xml:space="preserve"> </w:t>
      </w:r>
      <w:r w:rsidR="008055FC"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 xml:space="preserve">Mejora Regulatoria </w:t>
      </w:r>
      <w:r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en</w:t>
      </w:r>
      <w:r w:rsidR="00170E8C"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 xml:space="preserve"> </w:t>
      </w:r>
      <w:r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el</w:t>
      </w:r>
      <w:r w:rsidR="00170E8C"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 xml:space="preserve"> </w:t>
      </w:r>
      <w:r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CONALEP</w:t>
      </w:r>
      <w:bookmarkEnd w:id="1"/>
      <w:r w:rsidRPr="00CF18F6">
        <w:rPr>
          <w:rFonts w:ascii="Noto Sans" w:eastAsia="Montserrat" w:hAnsi="Noto Sans" w:cs="Noto Sans"/>
          <w:b/>
          <w:color w:val="0A2F41" w:themeColor="accent1" w:themeShade="80"/>
          <w:sz w:val="22"/>
          <w:szCs w:val="22"/>
        </w:rPr>
        <w:t>.</w:t>
      </w:r>
    </w:p>
    <w:p w14:paraId="3445257C" w14:textId="1B91BCC6" w:rsidR="00160D4F" w:rsidRDefault="00FC4492" w:rsidP="00E76F5F">
      <w:pPr>
        <w:spacing w:before="120" w:after="120" w:line="276" w:lineRule="auto"/>
        <w:jc w:val="center"/>
        <w:rPr>
          <w:rFonts w:ascii="Montserrat" w:eastAsia="Montserrat" w:hAnsi="Montserrat" w:cs="Montserrat"/>
          <w:sz w:val="20"/>
          <w:szCs w:val="20"/>
        </w:rPr>
      </w:pPr>
      <w:r>
        <w:br w:type="page"/>
      </w:r>
    </w:p>
    <w:p w14:paraId="5BBBC5BC" w14:textId="77777777" w:rsidR="00160D4F" w:rsidRPr="00AB1CAC" w:rsidRDefault="00FC4492" w:rsidP="00170E8C">
      <w:pPr>
        <w:spacing w:before="120" w:after="120" w:line="276" w:lineRule="auto"/>
        <w:jc w:val="center"/>
        <w:rPr>
          <w:rFonts w:ascii="Noto Sans" w:eastAsia="Montserrat" w:hAnsi="Noto Sans" w:cs="Noto Sans"/>
          <w:b/>
          <w:color w:val="0A2F41" w:themeColor="accent1" w:themeShade="80"/>
        </w:rPr>
      </w:pPr>
      <w:r w:rsidRPr="00AB1CAC">
        <w:rPr>
          <w:rFonts w:ascii="Noto Sans" w:eastAsia="Montserrat" w:hAnsi="Noto Sans" w:cs="Noto Sans"/>
          <w:b/>
          <w:color w:val="0A2F41" w:themeColor="accent1" w:themeShade="80"/>
        </w:rPr>
        <w:lastRenderedPageBreak/>
        <w:t>CONTENIDO</w:t>
      </w:r>
    </w:p>
    <w:p w14:paraId="47F82F54" w14:textId="01D655A1" w:rsidR="009006E2" w:rsidRDefault="009006E2" w:rsidP="00170E8C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1FDBC3A" w14:textId="1656D4B1" w:rsidR="007F5C4D" w:rsidRDefault="002C66F5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r>
        <w:rPr>
          <w:rFonts w:ascii="Montserrat" w:eastAsia="Montserrat" w:hAnsi="Montserrat" w:cs="Montserrat"/>
          <w:sz w:val="20"/>
          <w:szCs w:val="20"/>
        </w:rPr>
        <w:fldChar w:fldCharType="begin"/>
      </w:r>
      <w:r>
        <w:rPr>
          <w:rFonts w:ascii="Montserrat" w:eastAsia="Montserrat" w:hAnsi="Montserrat" w:cs="Montserrat"/>
          <w:sz w:val="20"/>
          <w:szCs w:val="20"/>
        </w:rPr>
        <w:instrText xml:space="preserve"> TOC \o "1-3" \h \z \u </w:instrText>
      </w:r>
      <w:r>
        <w:rPr>
          <w:rFonts w:ascii="Montserrat" w:eastAsia="Montserrat" w:hAnsi="Montserrat" w:cs="Montserrat"/>
          <w:sz w:val="20"/>
          <w:szCs w:val="20"/>
        </w:rPr>
        <w:fldChar w:fldCharType="separate"/>
      </w:r>
      <w:hyperlink w:anchor="_Toc197085859" w:history="1">
        <w:r w:rsidR="007F5C4D" w:rsidRPr="00EC12CB">
          <w:rPr>
            <w:rStyle w:val="Hipervnculo"/>
            <w:rFonts w:eastAsia="Montserrat"/>
            <w:noProof/>
          </w:rPr>
          <w:t>MARCO JURÍDICO</w:t>
        </w:r>
        <w:r w:rsidR="007F5C4D">
          <w:rPr>
            <w:noProof/>
            <w:webHidden/>
          </w:rPr>
          <w:tab/>
        </w:r>
        <w:r w:rsidR="007F5C4D">
          <w:rPr>
            <w:noProof/>
            <w:webHidden/>
          </w:rPr>
          <w:fldChar w:fldCharType="begin"/>
        </w:r>
        <w:r w:rsidR="007F5C4D">
          <w:rPr>
            <w:noProof/>
            <w:webHidden/>
          </w:rPr>
          <w:instrText xml:space="preserve"> PAGEREF _Toc197085859 \h </w:instrText>
        </w:r>
        <w:r w:rsidR="007F5C4D">
          <w:rPr>
            <w:noProof/>
            <w:webHidden/>
          </w:rPr>
        </w:r>
        <w:r w:rsidR="007F5C4D"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3</w:t>
        </w:r>
        <w:r w:rsidR="007F5C4D">
          <w:rPr>
            <w:noProof/>
            <w:webHidden/>
          </w:rPr>
          <w:fldChar w:fldCharType="end"/>
        </w:r>
      </w:hyperlink>
    </w:p>
    <w:p w14:paraId="6E2AB87C" w14:textId="0D8017F5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0" w:history="1">
        <w:r w:rsidRPr="00EC12CB">
          <w:rPr>
            <w:rStyle w:val="Hipervnculo"/>
            <w:rFonts w:eastAsia="Montserrat" w:cs="Noto Sans"/>
            <w:noProof/>
          </w:rPr>
          <w:t>CAPÍTULO PRIMERO. Disposiciones Generales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F46ED2" w14:textId="253F12A7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1" w:history="1">
        <w:r w:rsidRPr="00EC12CB">
          <w:rPr>
            <w:rStyle w:val="Hipervnculo"/>
            <w:rFonts w:eastAsia="Montserrat"/>
            <w:noProof/>
          </w:rPr>
          <w:t>CAPÍTULO SEGUNDO. Del Comité de Mejora Regulatoria Interna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4C5F34" w14:textId="4E8E0CF9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2" w:history="1">
        <w:r w:rsidRPr="00EC12CB">
          <w:rPr>
            <w:rStyle w:val="Hipervnculo"/>
            <w:rFonts w:eastAsia="Montserrat"/>
            <w:noProof/>
          </w:rPr>
          <w:t>CAPÍTULO TERCERO. Del Programa Anual de Mejora Regulatoria Interna y Calendario de Sesiones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ED43E7" w14:textId="72213E8D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3" w:history="1">
        <w:r w:rsidRPr="00EC12CB">
          <w:rPr>
            <w:rStyle w:val="Hipervnculo"/>
            <w:rFonts w:eastAsia="Montserrat"/>
            <w:noProof/>
          </w:rPr>
          <w:t>CAPÍTULO CUARTO. Del Proceso de Mejora Regulatoria de la Normatividad Interna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452D20D" w14:textId="6D4C34BE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4" w:history="1">
        <w:r w:rsidRPr="00EC12CB">
          <w:rPr>
            <w:rStyle w:val="Hipervnculo"/>
            <w:rFonts w:eastAsia="Montserrat" w:cs="Noto Sans"/>
            <w:noProof/>
          </w:rPr>
          <w:t>CAPÍTULO QUINTO. De los Criterios de Calidad Regulatoria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8513476" w14:textId="7EDCCB11" w:rsidR="007F5C4D" w:rsidRDefault="007F5C4D">
      <w:pPr>
        <w:pStyle w:val="TDC1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5" w:history="1">
        <w:r w:rsidRPr="00EC12CB">
          <w:rPr>
            <w:rStyle w:val="Hipervnculo"/>
            <w:rFonts w:eastAsia="Montserrat" w:cs="Noto Sans"/>
            <w:noProof/>
          </w:rPr>
          <w:t>CAPÍTULO SEXTO. Disposiciones Finales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E565088" w14:textId="5064BE54" w:rsidR="007F5C4D" w:rsidRDefault="007F5C4D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6" w:history="1">
        <w:r w:rsidRPr="00EC12CB">
          <w:rPr>
            <w:rStyle w:val="Hipervnculo"/>
            <w:rFonts w:eastAsia="Montserrat"/>
            <w:noProof/>
          </w:rPr>
          <w:t>TRANSITORIOS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05C5E0D" w14:textId="7AC1D974" w:rsidR="007F5C4D" w:rsidRDefault="007F5C4D">
      <w:pPr>
        <w:pStyle w:val="TDC2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4"/>
          <w:szCs w:val="24"/>
          <w14:ligatures w14:val="standardContextual"/>
        </w:rPr>
      </w:pPr>
      <w:hyperlink w:anchor="_Toc197085867" w:history="1">
        <w:r w:rsidRPr="00EC12CB">
          <w:rPr>
            <w:rStyle w:val="Hipervnculo"/>
            <w:rFonts w:eastAsia="Montserrat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2910119" w14:textId="5BA558E8" w:rsidR="007F5C4D" w:rsidRDefault="007F5C4D">
      <w:pPr>
        <w:pStyle w:val="TDC3"/>
        <w:tabs>
          <w:tab w:val="right" w:leader="dot" w:pos="10070"/>
        </w:tabs>
        <w:rPr>
          <w:rFonts w:asciiTheme="minorHAnsi" w:hAnsiTheme="minorHAnsi" w:cstheme="minorBidi"/>
          <w:noProof/>
          <w:color w:val="auto"/>
          <w:kern w:val="2"/>
          <w:sz w:val="24"/>
          <w:lang w:val="es-MX"/>
          <w14:ligatures w14:val="standardContextual"/>
        </w:rPr>
      </w:pPr>
      <w:hyperlink w:anchor="_Toc197085868" w:history="1">
        <w:r w:rsidRPr="00EC12CB">
          <w:rPr>
            <w:rStyle w:val="Hipervnculo"/>
            <w:rFonts w:eastAsia="Montserrat"/>
            <w:noProof/>
          </w:rPr>
          <w:t>ANEXO I. DIRECTRICES DE OPERACIÓN DE LA NORMATECA INTERNA DEL CONALEP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FE3F6E6" w14:textId="3F000DE1" w:rsidR="007F5C4D" w:rsidRDefault="007F5C4D">
      <w:pPr>
        <w:pStyle w:val="TDC3"/>
        <w:tabs>
          <w:tab w:val="right" w:leader="dot" w:pos="10070"/>
        </w:tabs>
        <w:rPr>
          <w:rFonts w:asciiTheme="minorHAnsi" w:hAnsiTheme="minorHAnsi" w:cstheme="minorBidi"/>
          <w:noProof/>
          <w:color w:val="auto"/>
          <w:kern w:val="2"/>
          <w:sz w:val="24"/>
          <w:lang w:val="es-MX"/>
          <w14:ligatures w14:val="standardContextual"/>
        </w:rPr>
      </w:pPr>
      <w:hyperlink w:anchor="_Toc197085869" w:history="1">
        <w:r w:rsidRPr="00EC12CB">
          <w:rPr>
            <w:rStyle w:val="Hipervnculo"/>
            <w:noProof/>
          </w:rPr>
          <w:t>ANEXO II. REGLAMENTO DE LA NORMATECA INTERNA FÍSICA DEL CONALEP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7838EBB" w14:textId="159BFF72" w:rsidR="007F5C4D" w:rsidRDefault="007F5C4D">
      <w:pPr>
        <w:pStyle w:val="TDC3"/>
        <w:tabs>
          <w:tab w:val="right" w:leader="dot" w:pos="10070"/>
        </w:tabs>
        <w:rPr>
          <w:rFonts w:asciiTheme="minorHAnsi" w:hAnsiTheme="minorHAnsi" w:cstheme="minorBidi"/>
          <w:noProof/>
          <w:color w:val="auto"/>
          <w:kern w:val="2"/>
          <w:sz w:val="24"/>
          <w:lang w:val="es-MX"/>
          <w14:ligatures w14:val="standardContextual"/>
        </w:rPr>
      </w:pPr>
      <w:hyperlink w:anchor="_Toc197085870" w:history="1">
        <w:r w:rsidRPr="00EC12CB">
          <w:rPr>
            <w:rStyle w:val="Hipervnculo"/>
            <w:noProof/>
          </w:rPr>
          <w:t>ANEXO III. FORMATO PARA LA INTEGRACIÓN DEL PROGRAMA ANUAL DE MEJORA REGULATORIA INTERNA DEL CONALEP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D073FBF" w14:textId="43EAAFD1" w:rsidR="007F5C4D" w:rsidRDefault="007F5C4D">
      <w:pPr>
        <w:pStyle w:val="TDC3"/>
        <w:tabs>
          <w:tab w:val="right" w:leader="dot" w:pos="10070"/>
        </w:tabs>
        <w:rPr>
          <w:rFonts w:asciiTheme="minorHAnsi" w:hAnsiTheme="minorHAnsi" w:cstheme="minorBidi"/>
          <w:noProof/>
          <w:color w:val="auto"/>
          <w:kern w:val="2"/>
          <w:sz w:val="24"/>
          <w:lang w:val="es-MX"/>
          <w14:ligatures w14:val="standardContextual"/>
        </w:rPr>
      </w:pPr>
      <w:hyperlink w:anchor="_Toc197085871" w:history="1">
        <w:r w:rsidRPr="00EC12CB">
          <w:rPr>
            <w:rStyle w:val="Hipervnculo"/>
            <w:noProof/>
          </w:rPr>
          <w:t>ANEXO IV. PROCESO DE MEJORA REGULATORIA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_Toc197085871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442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97807B1" w14:textId="7A257BD8" w:rsidR="002C66F5" w:rsidRDefault="002C66F5" w:rsidP="00170E8C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fldChar w:fldCharType="end"/>
      </w:r>
    </w:p>
    <w:p w14:paraId="4EDDFD7D" w14:textId="77777777" w:rsidR="00B93B99" w:rsidRDefault="00B93B99" w:rsidP="00170E8C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4009144" w14:textId="77777777" w:rsidR="00160D4F" w:rsidRDefault="00FC4492" w:rsidP="00170E8C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  <w:r>
        <w:br w:type="page"/>
      </w:r>
    </w:p>
    <w:p w14:paraId="14D19C45" w14:textId="49F41CAC" w:rsidR="00160D4F" w:rsidRDefault="00FC4492" w:rsidP="00AB1CAC">
      <w:pPr>
        <w:pStyle w:val="Ttulo2"/>
        <w:rPr>
          <w:rFonts w:eastAsia="Montserrat"/>
        </w:rPr>
      </w:pPr>
      <w:bookmarkStart w:id="2" w:name="_Toc192601157"/>
      <w:bookmarkStart w:id="3" w:name="_Toc192601360"/>
      <w:bookmarkStart w:id="4" w:name="_Toc196141209"/>
      <w:bookmarkStart w:id="5" w:name="_Toc196485660"/>
      <w:bookmarkStart w:id="6" w:name="_Toc196485751"/>
      <w:bookmarkStart w:id="7" w:name="_Toc196485945"/>
      <w:bookmarkStart w:id="8" w:name="_Toc196486008"/>
      <w:bookmarkStart w:id="9" w:name="_Toc196486073"/>
      <w:bookmarkStart w:id="10" w:name="_Toc196486130"/>
      <w:bookmarkStart w:id="11" w:name="_Toc197085859"/>
      <w:r w:rsidRPr="00AB1CAC">
        <w:lastRenderedPageBreak/>
        <w:t>MARCO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JURÍDICO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9CEFE14" w14:textId="77777777" w:rsidR="00A3280A" w:rsidRPr="00AB1CAC" w:rsidRDefault="00A3280A" w:rsidP="00A3280A">
      <w:pPr>
        <w:spacing w:before="120" w:after="12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864D03E" w14:textId="53C28547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Constitución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Política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los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Estados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Unidos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Mexicanos.</w:t>
      </w:r>
    </w:p>
    <w:p w14:paraId="5E95B7CF" w14:textId="504FC43D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Ley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General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Mejora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Regulatoria.</w:t>
      </w:r>
    </w:p>
    <w:p w14:paraId="30B95F82" w14:textId="0EF51C66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Ley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Federal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Entidades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Paraestatales.</w:t>
      </w:r>
    </w:p>
    <w:p w14:paraId="5291D9DD" w14:textId="5F5C9D52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Ley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Federal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Austeridad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Republicana.</w:t>
      </w:r>
    </w:p>
    <w:p w14:paraId="405FD2BE" w14:textId="304BE759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Ley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Orgánica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Administración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Pública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Federal.</w:t>
      </w:r>
    </w:p>
    <w:p w14:paraId="3724AC99" w14:textId="024B0E51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Decreto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crea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Colegio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Nacional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Educación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Profesional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Técnica.</w:t>
      </w:r>
    </w:p>
    <w:p w14:paraId="14FE40CD" w14:textId="09687948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Estatuto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Orgánico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Colegio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Nacional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Educación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Profesional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Técnica.</w:t>
      </w:r>
    </w:p>
    <w:p w14:paraId="7908BC6E" w14:textId="0DFFA631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Manual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General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Organización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Colegio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Educación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Profesional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Técnica.</w:t>
      </w:r>
    </w:p>
    <w:p w14:paraId="1265F5C4" w14:textId="4CA88C78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ACUERDO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por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instruye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dependencias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entidades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Administración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Pública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Federal,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así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como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Procuraduría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General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República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abstenerse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emitir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regulación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materias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indican.</w:t>
      </w:r>
    </w:p>
    <w:p w14:paraId="55B9F390" w14:textId="277CCC3F" w:rsidR="00160D4F" w:rsidRPr="00AB1CAC" w:rsidRDefault="00FC4492" w:rsidP="00276D3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left="851" w:right="62" w:hanging="284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ACUERDO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modifica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diverso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por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instruye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dependencias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y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entidades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Administración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Pública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Federal,</w:t>
      </w:r>
      <w:r w:rsidR="005979E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así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como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5979E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Procuraduría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General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República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abstenerse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emitir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regulación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las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materias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que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se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indican,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publicado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el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10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agosto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de</w:t>
      </w:r>
      <w:r w:rsidR="00170E8C" w:rsidRPr="00AB1CAC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00AB1CAC">
        <w:rPr>
          <w:rFonts w:ascii="Montserrat" w:eastAsia="Montserrat" w:hAnsi="Montserrat" w:cs="Montserrat"/>
          <w:color w:val="000000"/>
          <w:sz w:val="20"/>
          <w:szCs w:val="20"/>
        </w:rPr>
        <w:t>2010.</w:t>
      </w:r>
      <w:r w:rsidRPr="00AB1CAC">
        <w:rPr>
          <w:sz w:val="20"/>
          <w:szCs w:val="20"/>
        </w:rPr>
        <w:br w:type="page"/>
      </w:r>
    </w:p>
    <w:p w14:paraId="7B5A3C47" w14:textId="6F0A9CE0" w:rsidR="00160D4F" w:rsidRPr="00A3280A" w:rsidRDefault="00FC4492" w:rsidP="00170E8C">
      <w:pPr>
        <w:pStyle w:val="Ttulo1"/>
        <w:spacing w:before="120" w:after="120" w:line="276" w:lineRule="auto"/>
        <w:rPr>
          <w:rFonts w:eastAsia="Montserrat" w:cs="Noto Sans"/>
        </w:rPr>
      </w:pPr>
      <w:bookmarkStart w:id="12" w:name="_heading=h.30j0zll" w:colFirst="0" w:colLast="0"/>
      <w:bookmarkStart w:id="13" w:name="_Toc192601158"/>
      <w:bookmarkStart w:id="14" w:name="_Toc192601361"/>
      <w:bookmarkStart w:id="15" w:name="_Toc196141210"/>
      <w:bookmarkStart w:id="16" w:name="_Toc196485661"/>
      <w:bookmarkStart w:id="17" w:name="_Toc196485752"/>
      <w:bookmarkStart w:id="18" w:name="_Toc196485946"/>
      <w:bookmarkStart w:id="19" w:name="_Toc196486009"/>
      <w:bookmarkStart w:id="20" w:name="_Toc196486074"/>
      <w:bookmarkStart w:id="21" w:name="_Toc196486131"/>
      <w:bookmarkStart w:id="22" w:name="_Toc197085860"/>
      <w:bookmarkEnd w:id="12"/>
      <w:r w:rsidRPr="00A3280A">
        <w:rPr>
          <w:rFonts w:eastAsia="Montserrat" w:cs="Noto Sans"/>
        </w:rPr>
        <w:lastRenderedPageBreak/>
        <w:t>CAPÍTULO</w:t>
      </w:r>
      <w:r w:rsidR="00170E8C" w:rsidRPr="00A3280A">
        <w:rPr>
          <w:rFonts w:eastAsia="Montserrat" w:cs="Noto Sans"/>
        </w:rPr>
        <w:t xml:space="preserve"> </w:t>
      </w:r>
      <w:r w:rsidRPr="00A3280A">
        <w:rPr>
          <w:rFonts w:eastAsia="Montserrat" w:cs="Noto Sans"/>
        </w:rPr>
        <w:t>PRIMERO</w:t>
      </w:r>
      <w:r w:rsidR="00223ADC" w:rsidRPr="00A3280A">
        <w:rPr>
          <w:rFonts w:eastAsia="Montserrat" w:cs="Noto Sans"/>
        </w:rPr>
        <w:t>.</w:t>
      </w:r>
      <w:bookmarkStart w:id="23" w:name="_heading=h.1fob9te" w:colFirst="0" w:colLast="0"/>
      <w:bookmarkEnd w:id="23"/>
      <w:r w:rsidR="00170E8C" w:rsidRPr="00A3280A">
        <w:rPr>
          <w:rFonts w:eastAsia="Montserrat" w:cs="Noto Sans"/>
        </w:rPr>
        <w:t xml:space="preserve"> </w:t>
      </w:r>
      <w:r w:rsidRPr="00A3280A">
        <w:rPr>
          <w:rFonts w:eastAsia="Montserrat" w:cs="Noto Sans"/>
        </w:rPr>
        <w:t>Disposiciones</w:t>
      </w:r>
      <w:r w:rsidR="00170E8C" w:rsidRPr="00A3280A">
        <w:rPr>
          <w:rFonts w:eastAsia="Montserrat" w:cs="Noto Sans"/>
        </w:rPr>
        <w:t xml:space="preserve"> </w:t>
      </w:r>
      <w:r w:rsidRPr="00A3280A">
        <w:rPr>
          <w:rFonts w:eastAsia="Montserrat" w:cs="Noto Sans"/>
        </w:rPr>
        <w:t>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0DAECE4" w14:textId="5065CB77" w:rsidR="00A173E4" w:rsidRPr="00AB1CAC" w:rsidRDefault="00FC4492" w:rsidP="005C3F43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A173E4" w:rsidRPr="00AB1CAC">
        <w:rPr>
          <w:rFonts w:ascii="Noto Sans" w:eastAsia="Montserrat" w:hAnsi="Noto Sans" w:cs="Noto Sans"/>
          <w:sz w:val="20"/>
          <w:szCs w:val="20"/>
        </w:rPr>
        <w:t xml:space="preserve">El objeto de </w:t>
      </w:r>
      <w:r w:rsidR="005979EC" w:rsidRPr="00AB1CAC">
        <w:rPr>
          <w:rFonts w:ascii="Noto Sans" w:eastAsia="Montserrat" w:hAnsi="Noto Sans" w:cs="Noto Sans"/>
          <w:sz w:val="20"/>
          <w:szCs w:val="20"/>
        </w:rPr>
        <w:t>estos</w:t>
      </w:r>
      <w:r w:rsidR="00A173E4" w:rsidRPr="00AB1CAC">
        <w:rPr>
          <w:rFonts w:ascii="Noto Sans" w:eastAsia="Montserrat" w:hAnsi="Noto Sans" w:cs="Noto Sans"/>
          <w:sz w:val="20"/>
          <w:szCs w:val="20"/>
        </w:rPr>
        <w:t xml:space="preserve"> Lineamientos es establecer el procedimiento que deberán seguir las Áreas Normativas para la creación, modificación o eliminación de normatividad interna, así como regular la integración, atribuciones y funcionamiento del Comité de Mejora Regulatoria Interna (COMERI) del CONALEP.</w:t>
      </w:r>
    </w:p>
    <w:p w14:paraId="3E0EC4D1" w14:textId="77777777" w:rsidR="00A11F82" w:rsidRPr="00AB1CAC" w:rsidRDefault="00A11F82" w:rsidP="008840B2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09EDA140" w14:textId="59B77FAE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3C4D65" w:rsidRPr="00AB1CAC">
        <w:rPr>
          <w:rFonts w:ascii="Noto Sans" w:eastAsia="Montserrat" w:hAnsi="Noto Sans" w:cs="Noto Sans"/>
          <w:sz w:val="20"/>
          <w:szCs w:val="20"/>
        </w:rPr>
        <w:t>de 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entenderá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por:</w:t>
      </w:r>
    </w:p>
    <w:p w14:paraId="67081DFC" w14:textId="536A6A48" w:rsidR="00173144" w:rsidRPr="00AB1CAC" w:rsidRDefault="00F37579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bCs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b/>
          <w:bCs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b/>
          <w:bCs/>
          <w:sz w:val="20"/>
          <w:szCs w:val="20"/>
        </w:rPr>
        <w:t>Presidencial.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instruye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dependencias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entidades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Administración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Pública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Federal,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Procuraduría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República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abstenerse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materias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indican.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Publicado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10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agosto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2010,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publicada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21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agosto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73144" w:rsidRPr="00AB1CAC">
        <w:rPr>
          <w:rFonts w:ascii="Noto Sans" w:eastAsia="Montserrat" w:hAnsi="Noto Sans" w:cs="Noto Sans"/>
          <w:sz w:val="20"/>
          <w:szCs w:val="20"/>
        </w:rPr>
        <w:t>2012.</w:t>
      </w:r>
    </w:p>
    <w:p w14:paraId="7C4FCE51" w14:textId="79521035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Administración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Normateca: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Organización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967A7" w:rsidRPr="00AB1CAC">
        <w:rPr>
          <w:rFonts w:ascii="Noto Sans" w:eastAsia="Montserrat" w:hAnsi="Noto Sans" w:cs="Noto Sans"/>
          <w:color w:val="000000"/>
          <w:sz w:val="20"/>
          <w:szCs w:val="20"/>
        </w:rPr>
        <w:t>(física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967A7"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967A7" w:rsidRPr="00AB1CAC">
        <w:rPr>
          <w:rFonts w:ascii="Noto Sans" w:eastAsia="Montserrat" w:hAnsi="Noto Sans" w:cs="Noto Sans"/>
          <w:color w:val="000000"/>
          <w:sz w:val="20"/>
          <w:szCs w:val="20"/>
        </w:rPr>
        <w:t>digital)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estará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cargo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Jurídicos.</w:t>
      </w:r>
    </w:p>
    <w:p w14:paraId="1CAAF0DD" w14:textId="1F3C186A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Normativas: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diseñen,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elaboren,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propongan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impulsen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creación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regulaciones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internas,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bien,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varias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existentes.</w:t>
      </w:r>
    </w:p>
    <w:p w14:paraId="64E71670" w14:textId="75F5B916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Cargas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administrativas: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tiempos,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esfuerzo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necesarios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realizar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proceso,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procedimiento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trámite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gubernamental.</w:t>
      </w:r>
    </w:p>
    <w:p w14:paraId="1054C3D2" w14:textId="67E38834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Certeza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jurídica: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Seguridad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respecto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aplicable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caso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concreto,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predecir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qué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tratamiento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tendrá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situación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presente,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desde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inicio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hasta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conclusión.</w:t>
      </w:r>
    </w:p>
    <w:p w14:paraId="1EE90FCE" w14:textId="3C967FA4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Criterios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calidad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regulatoria: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Conjunto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atributos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sistemáticos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análisis,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diseño,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consulta,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difusión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evaluación,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fin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garantizar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brindar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certeza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promover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gestión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eficaz.</w:t>
      </w:r>
    </w:p>
    <w:p w14:paraId="6E10145F" w14:textId="386C4F7C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COMERI: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Comité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CONALEP.</w:t>
      </w:r>
    </w:p>
    <w:p w14:paraId="79EA65BD" w14:textId="7FA1FAB6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CONAMER: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Comisión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Regulatoria.</w:t>
      </w:r>
    </w:p>
    <w:p w14:paraId="304DECC9" w14:textId="05541112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CONALEP: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Nacional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Técnica.</w:t>
      </w:r>
    </w:p>
    <w:p w14:paraId="13E17735" w14:textId="7DACDF65" w:rsidR="00DB1C3C" w:rsidRPr="00AB1CAC" w:rsidRDefault="00DB1C3C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rPr>
          <w:rFonts w:ascii="Noto Sans" w:eastAsia="Montserrat" w:hAnsi="Noto Sans" w:cs="Noto Sans"/>
          <w:bCs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DCAJ: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Jurídicos.</w:t>
      </w:r>
    </w:p>
    <w:p w14:paraId="621E37F0" w14:textId="5E968BA1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Difusión: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institucionales</w:t>
      </w:r>
      <w:r w:rsidR="0043344F"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conocer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creadas,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modificadas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eliminadas.</w:t>
      </w:r>
    </w:p>
    <w:p w14:paraId="3C54E25B" w14:textId="546D4A1E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DOF: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Oficial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Federación.</w:t>
      </w:r>
    </w:p>
    <w:p w14:paraId="1F7C93AE" w14:textId="20DBAB6F" w:rsidR="00160D4F" w:rsidRPr="00AB1CAC" w:rsidRDefault="00FC4492" w:rsidP="00276D34">
      <w:pPr>
        <w:pStyle w:val="Prrafodelista"/>
        <w:numPr>
          <w:ilvl w:val="0"/>
          <w:numId w:val="57"/>
        </w:numPr>
        <w:spacing w:before="40" w:after="40" w:line="276" w:lineRule="auto"/>
        <w:ind w:left="851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Lineamientos: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055FC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055FC" w:rsidRPr="00AB1CAC">
        <w:rPr>
          <w:rFonts w:ascii="Noto Sans" w:eastAsia="Montserrat" w:hAnsi="Noto Sans" w:cs="Noto Sans"/>
          <w:sz w:val="20"/>
          <w:szCs w:val="20"/>
        </w:rPr>
        <w:t xml:space="preserve">Mejora Regulatoria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093A2CCB" w14:textId="2497CFED" w:rsidR="00160D4F" w:rsidRPr="00AB1CAC" w:rsidRDefault="00FC4492" w:rsidP="00276D34">
      <w:pPr>
        <w:pStyle w:val="Prrafodelista"/>
        <w:numPr>
          <w:ilvl w:val="0"/>
          <w:numId w:val="57"/>
        </w:numPr>
        <w:spacing w:before="40" w:after="40" w:line="276" w:lineRule="auto"/>
        <w:ind w:left="851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Regulatoria: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política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consiste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generación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claras,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simplificados,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eficaces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lastRenderedPageBreak/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orienten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obtener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mayor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valor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posible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recursos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disponibles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óptimo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funcionamiento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actividades,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atribuciones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17D50C2A" w14:textId="10B1A21F" w:rsidR="00160D4F" w:rsidRPr="00AB1CAC" w:rsidRDefault="00FC4492" w:rsidP="00276D34">
      <w:pPr>
        <w:pStyle w:val="Prrafodelista"/>
        <w:numPr>
          <w:ilvl w:val="0"/>
          <w:numId w:val="57"/>
        </w:numP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Normateca: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Repositorio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resguarda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aplicables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encuentra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disponible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físico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facilitar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registro,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difusión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consulta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usuarias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interesadas.</w:t>
      </w:r>
    </w:p>
    <w:p w14:paraId="6340655F" w14:textId="70BA2637" w:rsidR="00160D4F" w:rsidRPr="00AB1CAC" w:rsidRDefault="00FC4492" w:rsidP="00276D34">
      <w:pPr>
        <w:pStyle w:val="Prrafodelista"/>
        <w:numPr>
          <w:ilvl w:val="0"/>
          <w:numId w:val="57"/>
        </w:numP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Interna: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Conjunto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ordenamientos,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reglas,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políticas,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bases,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manuales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independientemente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denominación,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emitidos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operación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funcionamiento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obligaciones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brindan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usuarias,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propósito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orientar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objetivos.</w:t>
      </w:r>
    </w:p>
    <w:p w14:paraId="387DDD9B" w14:textId="19D32E40" w:rsidR="00160D4F" w:rsidRPr="00AB1CAC" w:rsidRDefault="00FC4492" w:rsidP="00276D34">
      <w:pPr>
        <w:pStyle w:val="Prrafodelista"/>
        <w:numPr>
          <w:ilvl w:val="0"/>
          <w:numId w:val="57"/>
        </w:numP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OIC: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Control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840B2" w:rsidRPr="00AB1CAC">
        <w:rPr>
          <w:rFonts w:ascii="Noto Sans" w:eastAsia="Montserrat" w:hAnsi="Noto Sans" w:cs="Noto Sans"/>
          <w:sz w:val="20"/>
          <w:szCs w:val="20"/>
        </w:rPr>
        <w:t xml:space="preserve">Nacional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Educación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Profesional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Técnica.</w:t>
      </w:r>
    </w:p>
    <w:p w14:paraId="7A9A5E10" w14:textId="57841AB6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Colegiado: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Instancia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tienen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atribuidas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proponer,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asesorar,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deliberar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decidir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específicos,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evaluar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opinión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corresponda,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previo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bien,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aprobarlos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encuentra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federal.</w:t>
      </w:r>
    </w:p>
    <w:p w14:paraId="0F177C95" w14:textId="49D5662B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Gobierno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CONALEP: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Representación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legal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corresponden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facultades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gestión,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supervisión,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control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representación,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también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denominada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Junta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Directiva.</w:t>
      </w:r>
    </w:p>
    <w:p w14:paraId="131321D8" w14:textId="3311B027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Usuarias: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Cualquier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60061A68" w14:textId="5FA41D54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Programa: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Anual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plazos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creación</w:t>
      </w:r>
      <w:r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base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información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proporcionada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652FF7CC" w14:textId="2D8BA1B2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normativo: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contiene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propuesta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Sistema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competencia.</w:t>
      </w:r>
    </w:p>
    <w:p w14:paraId="140A855A" w14:textId="272BE679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Simplificación: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Acciones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encaminadas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reducir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eliminar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requisitos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agilizar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prestación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lograr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sencillez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eficiencia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ejecución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procesos.</w:t>
      </w:r>
    </w:p>
    <w:p w14:paraId="5F045E79" w14:textId="073DDE0F" w:rsidR="007C78CE" w:rsidRPr="00AB1CAC" w:rsidRDefault="007C78CE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bCs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b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bCs/>
          <w:sz w:val="20"/>
          <w:szCs w:val="20"/>
        </w:rPr>
        <w:t>CONALEP: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Plataforma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digital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brinda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acceso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público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"Normateca",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repositorio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integral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donde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puede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consultar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vigente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lastRenderedPageBreak/>
        <w:t>documentación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Comité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(COMERI),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convenios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interinstitucionales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otros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relevantes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aplicables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institución.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también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ofrece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buzón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usuarios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envíen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solicitudes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información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realicen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consultas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específicas.</w:t>
      </w:r>
    </w:p>
    <w:p w14:paraId="158E5F9A" w14:textId="1A8071E3" w:rsidR="00160D4F" w:rsidRPr="00AB1CAC" w:rsidRDefault="00FC4492" w:rsidP="00276D34">
      <w:pPr>
        <w:pStyle w:val="Prrafodelista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Administrativas: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General,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Secretarías,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Corporativas,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Área,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Estudios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Intercambio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Académico,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Operación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Desconcentrada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Ciudad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México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Representación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Estado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Oaxaca.</w:t>
      </w:r>
    </w:p>
    <w:p w14:paraId="11F65F67" w14:textId="77777777" w:rsidR="00160D4F" w:rsidRDefault="00160D4F" w:rsidP="004755C3">
      <w:pPr>
        <w:spacing w:after="80" w:line="276" w:lineRule="auto"/>
        <w:rPr>
          <w:rFonts w:ascii="Noto Sans" w:eastAsia="Montserrat" w:hAnsi="Noto Sans" w:cs="Noto Sans"/>
          <w:sz w:val="20"/>
          <w:szCs w:val="20"/>
        </w:rPr>
      </w:pPr>
    </w:p>
    <w:p w14:paraId="32C74821" w14:textId="77777777" w:rsidR="00966473" w:rsidRDefault="00966473" w:rsidP="004755C3">
      <w:pPr>
        <w:spacing w:after="80" w:line="276" w:lineRule="auto"/>
        <w:rPr>
          <w:rFonts w:ascii="Noto Sans" w:eastAsia="Montserrat" w:hAnsi="Noto Sans" w:cs="Noto Sans"/>
          <w:sz w:val="20"/>
          <w:szCs w:val="20"/>
        </w:rPr>
      </w:pPr>
    </w:p>
    <w:p w14:paraId="1C9CC87D" w14:textId="286682DE" w:rsidR="00160D4F" w:rsidRDefault="00FC4492" w:rsidP="00276D34">
      <w:pPr>
        <w:pStyle w:val="Ttulo1"/>
        <w:spacing w:before="120" w:after="120" w:line="276" w:lineRule="auto"/>
        <w:rPr>
          <w:rFonts w:eastAsia="Montserrat"/>
        </w:rPr>
      </w:pPr>
      <w:bookmarkStart w:id="24" w:name="_heading=h.3znysh7" w:colFirst="0" w:colLast="0"/>
      <w:bookmarkStart w:id="25" w:name="_Toc192601159"/>
      <w:bookmarkStart w:id="26" w:name="_Toc192601362"/>
      <w:bookmarkStart w:id="27" w:name="_Toc196141211"/>
      <w:bookmarkStart w:id="28" w:name="_Toc196485662"/>
      <w:bookmarkStart w:id="29" w:name="_Toc196485753"/>
      <w:bookmarkStart w:id="30" w:name="_Toc196485947"/>
      <w:bookmarkStart w:id="31" w:name="_Toc196486010"/>
      <w:bookmarkStart w:id="32" w:name="_Toc196486075"/>
      <w:bookmarkStart w:id="33" w:name="_Toc196486132"/>
      <w:bookmarkStart w:id="34" w:name="_Toc197085861"/>
      <w:bookmarkEnd w:id="24"/>
      <w:r>
        <w:rPr>
          <w:rFonts w:eastAsia="Montserrat"/>
        </w:rPr>
        <w:t>CAPÍTULO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SEGUNDO</w:t>
      </w:r>
      <w:r w:rsidR="00223ADC">
        <w:rPr>
          <w:rFonts w:eastAsia="Montserrat"/>
        </w:rPr>
        <w:t>.</w:t>
      </w:r>
      <w:bookmarkStart w:id="35" w:name="_heading=h.2et92p0" w:colFirst="0" w:colLast="0"/>
      <w:bookmarkEnd w:id="35"/>
      <w:r w:rsidR="00170E8C">
        <w:rPr>
          <w:rFonts w:eastAsia="Montserrat"/>
        </w:rPr>
        <w:t xml:space="preserve"> </w:t>
      </w:r>
      <w:r>
        <w:rPr>
          <w:rFonts w:eastAsia="Montserrat"/>
        </w:rPr>
        <w:t>Del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Comité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de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Mejora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Regulatoria</w:t>
      </w:r>
      <w:r w:rsidR="00170E8C">
        <w:rPr>
          <w:rFonts w:eastAsia="Montserrat"/>
        </w:rPr>
        <w:t xml:space="preserve"> </w:t>
      </w:r>
      <w:r>
        <w:rPr>
          <w:rFonts w:eastAsia="Montserrat"/>
        </w:rPr>
        <w:t>Interna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E4758CC" w14:textId="14A37215" w:rsidR="00160D4F" w:rsidRPr="00AB1CAC" w:rsidRDefault="00FC4492" w:rsidP="0096647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3.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revisa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D31FB7" w:rsidRPr="00AB1CAC">
        <w:rPr>
          <w:rFonts w:ascii="Noto Sans" w:eastAsia="Montserrat" w:hAnsi="Noto Sans" w:cs="Noto Sans"/>
          <w:sz w:val="20"/>
          <w:szCs w:val="20"/>
        </w:rPr>
        <w:t>aprueba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desarrollados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principal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garantizar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propuestas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principios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simplificación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labor,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fortalece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certeza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optimiza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gestión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promoviendo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mayor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eficiencia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procesos.</w:t>
      </w:r>
    </w:p>
    <w:p w14:paraId="6F40BEBB" w14:textId="4E2D1562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4.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por:</w:t>
      </w:r>
    </w:p>
    <w:p w14:paraId="21E209BE" w14:textId="6E563CE8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Presidencia: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titular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Jurídicos;</w:t>
      </w:r>
    </w:p>
    <w:p w14:paraId="779C7099" w14:textId="2AF3F844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Vocales: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371629" w:rsidRPr="00AB1CAC">
        <w:rPr>
          <w:rFonts w:ascii="Noto Sans" w:eastAsia="Montserrat" w:hAnsi="Noto Sans" w:cs="Noto Sans"/>
          <w:color w:val="000000"/>
          <w:sz w:val="20"/>
          <w:szCs w:val="20"/>
        </w:rPr>
        <w:t>t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itulares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siguientes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Administrativas:</w:t>
      </w:r>
    </w:p>
    <w:p w14:paraId="47988EB9" w14:textId="3A0FE94B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General;</w:t>
      </w:r>
    </w:p>
    <w:p w14:paraId="42A833D6" w14:textId="4D4ABB5E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Tecnologías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Aplicadas;</w:t>
      </w:r>
    </w:p>
    <w:p w14:paraId="49D97068" w14:textId="041974A2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Planeación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Desarrollo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Institucional;</w:t>
      </w:r>
    </w:p>
    <w:p w14:paraId="35BA338D" w14:textId="01DFDE3A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Académica;</w:t>
      </w:r>
    </w:p>
    <w:p w14:paraId="43588608" w14:textId="49104C56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Institucionales;</w:t>
      </w:r>
    </w:p>
    <w:p w14:paraId="361ACAA2" w14:textId="3E953C92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Administración;</w:t>
      </w:r>
    </w:p>
    <w:p w14:paraId="3CDC67A4" w14:textId="6CE91ECD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Estudios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Intercambio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Académico;</w:t>
      </w:r>
    </w:p>
    <w:p w14:paraId="6E80E0A8" w14:textId="5B7CAD0A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Unidad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Operación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Desconcentrada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Ciudad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México;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</w:p>
    <w:p w14:paraId="61378451" w14:textId="3C7592AB" w:rsidR="00160D4F" w:rsidRPr="00AB1CAC" w:rsidRDefault="00FC4492" w:rsidP="00276D34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1418" w:right="62" w:hanging="295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Representación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Estado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Oaxaca.</w:t>
      </w:r>
    </w:p>
    <w:p w14:paraId="29DBF7DC" w14:textId="15B17C7E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Asesoría: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titular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Control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CONALEP;</w:t>
      </w:r>
    </w:p>
    <w:p w14:paraId="76C083FE" w14:textId="5FC9AA84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Ejecutiva: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titular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Coordinación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Asistencia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Jurídica;</w:t>
      </w:r>
    </w:p>
    <w:p w14:paraId="529495A4" w14:textId="1E81C00B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Técnica: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titular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Subcoordinación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y</w:t>
      </w:r>
    </w:p>
    <w:p w14:paraId="293DA3D9" w14:textId="72D724E7" w:rsidR="00160D4F" w:rsidRPr="00AB1CAC" w:rsidRDefault="00FC4492" w:rsidP="00276D3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Personal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Invitado: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participan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sin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formar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parte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especialistas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que,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invitación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lastRenderedPageBreak/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Normativas,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contribuyen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enriquecimiento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conocimientos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técnicos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sz w:val="20"/>
          <w:szCs w:val="20"/>
        </w:rPr>
        <w:t>especializados.</w:t>
      </w:r>
    </w:p>
    <w:p w14:paraId="34CDAA9E" w14:textId="2D9D1749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refieren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fracciones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participarán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voz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señaladas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fracciones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sólo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tendrán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voz.</w:t>
      </w:r>
    </w:p>
    <w:p w14:paraId="02733C97" w14:textId="3C3895F4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ausencia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refieren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fracciones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comunicar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oficio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nombre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quien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suplirá,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nivel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jerárquico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inmediato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inferior.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19E8214F" w14:textId="2A1B28CA" w:rsidR="00160D4F" w:rsidRPr="00AB1CAC" w:rsidRDefault="00FC4492" w:rsidP="005C3F43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Tratándose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suplida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teniendo,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tanto,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voz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consecuentemente,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suplida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Técnica.</w:t>
      </w:r>
    </w:p>
    <w:p w14:paraId="78DAF958" w14:textId="77777777" w:rsidR="0076480B" w:rsidRPr="00AB1CAC" w:rsidRDefault="0076480B" w:rsidP="008840B2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EF32831" w14:textId="4FA4FBE2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5.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responsabilidades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COMERI:</w:t>
      </w:r>
    </w:p>
    <w:p w14:paraId="0159D046" w14:textId="216ACDFF" w:rsidR="00160D4F" w:rsidRPr="00AB1CAC" w:rsidRDefault="00FC4492" w:rsidP="00A276C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142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Asistir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puntualmente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ordinarias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extraordinarias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COMERI;</w:t>
      </w:r>
    </w:p>
    <w:p w14:paraId="6D97B344" w14:textId="2DD3785D" w:rsidR="00160D4F" w:rsidRPr="00AB1CAC" w:rsidRDefault="00FC4492" w:rsidP="00A276C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142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Participar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elaboración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86119E"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ejercicio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fiscal,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(sugerir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creación,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internas);</w:t>
      </w:r>
    </w:p>
    <w:p w14:paraId="6FC52D7D" w14:textId="026E140B" w:rsidR="00160D4F" w:rsidRPr="00AB1CAC" w:rsidRDefault="00FC4492" w:rsidP="00A276C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142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Participar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intervenir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análisis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normativos,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temas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presenten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COMERI;</w:t>
      </w:r>
    </w:p>
    <w:p w14:paraId="7A6F0E77" w14:textId="571CC2EB" w:rsidR="00160D4F" w:rsidRPr="00AB1CAC" w:rsidRDefault="00FC4492" w:rsidP="00A276C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14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Revisar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sometidos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comentarios,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aportaciones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correspondientes;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</w:p>
    <w:p w14:paraId="118AE764" w14:textId="38285BF1" w:rsidR="00160D4F" w:rsidRPr="00AB1CAC" w:rsidRDefault="00FC4492" w:rsidP="00A276C6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14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posteriores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recepción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respectiva,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manifestar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755C3" w:rsidRPr="00AB1CAC">
        <w:rPr>
          <w:rFonts w:ascii="Noto Sans" w:eastAsia="Montserrat" w:hAnsi="Noto Sans" w:cs="Noto Sans"/>
          <w:sz w:val="20"/>
          <w:szCs w:val="20"/>
        </w:rPr>
        <w:t>correspondientes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</w:p>
    <w:p w14:paraId="5FB0C630" w14:textId="77777777" w:rsidR="004755C3" w:rsidRPr="00AB1CAC" w:rsidRDefault="004755C3" w:rsidP="00A815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3BB1E3CD" w14:textId="331169B0" w:rsidR="00160D4F" w:rsidRPr="00AB1CAC" w:rsidRDefault="00FC4492" w:rsidP="004755C3">
      <w:pPr>
        <w:spacing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6.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tendrá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facultades:</w:t>
      </w:r>
    </w:p>
    <w:p w14:paraId="327D0BB6" w14:textId="41E0D3D6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Aprobar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sesión;</w:t>
      </w:r>
    </w:p>
    <w:p w14:paraId="02370F9A" w14:textId="3578CCE9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Autorizar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ejercicio,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ejecutarlo,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modificaciones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implementar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medidas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necesarias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cumplimiento;</w:t>
      </w:r>
    </w:p>
    <w:p w14:paraId="155E2931" w14:textId="419F9643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Autorizar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anual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585EF0A7" w14:textId="5575373A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Opinar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respecto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avances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Programa;</w:t>
      </w:r>
    </w:p>
    <w:p w14:paraId="0CDC74AF" w14:textId="284786B3" w:rsidR="00EC5379" w:rsidRPr="00A815B1" w:rsidRDefault="00EC5379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275317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Aprobar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sometidos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consideración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verificando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contribuyan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efectivamente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regulatoria,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simplificación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procesos,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reducción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cargas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administrativas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cumplimiento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objetivos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institucionales</w:t>
      </w:r>
    </w:p>
    <w:p w14:paraId="228F295F" w14:textId="0953BE73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lastRenderedPageBreak/>
        <w:t>Aprobar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eliminación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siempre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derive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disposición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federal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vigente,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bien,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DCAJ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exponga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fundamento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legal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119E"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justifique;</w:t>
      </w:r>
    </w:p>
    <w:p w14:paraId="59231488" w14:textId="2284C038" w:rsidR="001070B0" w:rsidRPr="00A815B1" w:rsidRDefault="001070B0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Identificar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problemas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sobrerregulación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existentes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marco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normativo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CONALEP,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proponer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acciones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preventivas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mejora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sean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razonables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adecuadas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cumplimiento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sus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objetivos;</w:t>
      </w:r>
      <w:r w:rsidR="00170E8C" w:rsidRPr="00A815B1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color w:val="000000"/>
          <w:sz w:val="20"/>
          <w:szCs w:val="20"/>
        </w:rPr>
        <w:t>y</w:t>
      </w:r>
    </w:p>
    <w:p w14:paraId="628B6CC1" w14:textId="016510ED" w:rsidR="00160D4F" w:rsidRPr="00A815B1" w:rsidRDefault="00FC4492" w:rsidP="00A276C6">
      <w:pPr>
        <w:pStyle w:val="Prrafodelista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Cumplir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extraordinarias.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34C30492" w14:textId="77777777" w:rsidR="00E9395E" w:rsidRPr="00AB1CAC" w:rsidRDefault="00E9395E" w:rsidP="005C3F43">
      <w:pPr>
        <w:spacing w:line="276" w:lineRule="auto"/>
        <w:ind w:right="62"/>
        <w:jc w:val="both"/>
        <w:rPr>
          <w:rFonts w:ascii="Noto Sans" w:eastAsia="Montserrat" w:hAnsi="Noto Sans" w:cs="Noto Sans"/>
          <w:bCs/>
          <w:sz w:val="20"/>
          <w:szCs w:val="20"/>
        </w:rPr>
      </w:pPr>
    </w:p>
    <w:p w14:paraId="19D81F8D" w14:textId="2B5EE94A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7.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manera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ordinaria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menos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cuatro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veces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año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manera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extraordinaria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resulten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necesarias,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convocatoria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133F2C3B" w14:textId="3AF16ABC" w:rsidR="00160D4F" w:rsidRPr="00AB1CAC" w:rsidRDefault="00FC4492" w:rsidP="005C3F43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podrán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celebrarse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presencial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remota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cuyo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caso,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cerciorarse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identidad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asistentes.</w:t>
      </w:r>
    </w:p>
    <w:p w14:paraId="728313AB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3BC7A576" w14:textId="5925FA99" w:rsidR="00160D4F" w:rsidRPr="00AB1CAC" w:rsidRDefault="00FC4492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8.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convocatorias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realizarán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oficio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enviado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menos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cinco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anticipación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ordinarias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B1CAC">
        <w:rPr>
          <w:rFonts w:ascii="Noto Sans" w:eastAsia="Montserrat" w:hAnsi="Noto Sans" w:cs="Noto Sans"/>
          <w:sz w:val="20"/>
          <w:szCs w:val="20"/>
        </w:rPr>
        <w:t>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B1CAC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extraordinarias.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ambos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anexarse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contenga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tratar.</w:t>
      </w:r>
    </w:p>
    <w:p w14:paraId="0CD863AA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9690FCF" w14:textId="483D342A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9.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pueda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sesionar,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requerirá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asistencia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suplente,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sumando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mitad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refieren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fracciones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4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1432E4" w:rsidRPr="00AB1CAC">
        <w:rPr>
          <w:rFonts w:ascii="Noto Sans" w:eastAsia="Montserrat" w:hAnsi="Noto Sans" w:cs="Noto Sans"/>
          <w:sz w:val="20"/>
          <w:szCs w:val="20"/>
        </w:rPr>
        <w:t>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determinaciones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tomarán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mayoría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quienes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encuentren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presentes</w:t>
      </w:r>
      <w:r w:rsidR="00117ABF"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empate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tendrá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voto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calidad.</w:t>
      </w:r>
    </w:p>
    <w:p w14:paraId="7E90601F" w14:textId="1BB002CC" w:rsidR="00160D4F" w:rsidRPr="00AB1CAC" w:rsidRDefault="00FC4492" w:rsidP="00002D17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Asimismo,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requerirá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asistencia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dé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cuenta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quórum.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45A5C" w:rsidRPr="00AB1CAC">
        <w:rPr>
          <w:rFonts w:ascii="Noto Sans" w:eastAsia="Montserrat" w:hAnsi="Noto Sans" w:cs="Noto Sans"/>
          <w:sz w:val="20"/>
          <w:szCs w:val="20"/>
        </w:rPr>
        <w:t>haber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quórum,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enviará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nuevamente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convocatoria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reponer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sesión.</w:t>
      </w:r>
    </w:p>
    <w:p w14:paraId="2B8C337C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24E21C52" w14:textId="7CADAA04" w:rsidR="00160D4F" w:rsidRPr="00AB1CAC" w:rsidRDefault="00FC4492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10.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firmada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(física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electrónicamente)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participantes,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quedarán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registrados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acuerdos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tomados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comentarios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relevantes.</w:t>
      </w:r>
    </w:p>
    <w:p w14:paraId="3C9FE4A7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11654BA9" w14:textId="02EE4189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11.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tendrán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atribuciones:</w:t>
      </w:r>
    </w:p>
    <w:p w14:paraId="76144C03" w14:textId="3ADA550C" w:rsidR="00160D4F" w:rsidRPr="00AB1CAC" w:rsidRDefault="00FC4492" w:rsidP="00966473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851" w:right="62" w:hanging="284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Presidencia:</w:t>
      </w:r>
    </w:p>
    <w:p w14:paraId="03B50315" w14:textId="6822A5C4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Presidir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5243F6FF" w14:textId="2112CC0E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Convocar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autorizado,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extraordinarias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justificados</w:t>
      </w:r>
      <w:r w:rsidR="00F160CC" w:rsidRPr="00A815B1">
        <w:rPr>
          <w:rFonts w:ascii="Noto Sans" w:eastAsia="Montserrat" w:hAnsi="Noto Sans" w:cs="Noto Sans"/>
          <w:sz w:val="20"/>
          <w:szCs w:val="20"/>
        </w:rPr>
        <w:t>;</w:t>
      </w:r>
    </w:p>
    <w:p w14:paraId="14678196" w14:textId="67273061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lastRenderedPageBreak/>
        <w:t>Proponer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ejercicio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fiscal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anual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61E30F03" w14:textId="2E6B1B11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Informar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avances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ordinaria;</w:t>
      </w:r>
    </w:p>
    <w:p w14:paraId="5EC3D6C8" w14:textId="6ACAD227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Proponer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modificaciones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cuando,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reformas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abrogación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superior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impacten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debidamente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fundados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motivados;</w:t>
      </w:r>
    </w:p>
    <w:p w14:paraId="1A1397B1" w14:textId="0473E389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Someter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votación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propuestos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vez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concluidas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etapas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1432E4" w:rsidRPr="00A815B1">
        <w:rPr>
          <w:rFonts w:ascii="Noto Sans" w:eastAsia="Montserrat" w:hAnsi="Noto Sans" w:cs="Noto Sans"/>
          <w:sz w:val="20"/>
          <w:szCs w:val="20"/>
        </w:rPr>
        <w:t>establecidas en estos Lineamientos</w:t>
      </w:r>
      <w:r w:rsidRPr="00A815B1">
        <w:rPr>
          <w:rFonts w:ascii="Noto Sans" w:eastAsia="Montserrat" w:hAnsi="Noto Sans" w:cs="Noto Sans"/>
          <w:sz w:val="20"/>
          <w:szCs w:val="20"/>
        </w:rPr>
        <w:t>;</w:t>
      </w:r>
    </w:p>
    <w:p w14:paraId="7CAF1D64" w14:textId="33F55AF0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Moderar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opiniones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conducir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día;</w:t>
      </w:r>
    </w:p>
    <w:p w14:paraId="1087291C" w14:textId="4F708D34" w:rsidR="00F37579" w:rsidRPr="00A815B1" w:rsidRDefault="00173144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Supervisar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61F3E"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61F3E"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61F3E"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encuentren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supuestos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previstos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Acuerdo</w:t>
      </w:r>
      <w:r w:rsidR="001432E4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Presidencial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cuenten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determinación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definitiva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Consulta,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adscrita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Anticorrupción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Buen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37579" w:rsidRPr="00A815B1">
        <w:rPr>
          <w:rFonts w:ascii="Noto Sans" w:eastAsia="Montserrat" w:hAnsi="Noto Sans" w:cs="Noto Sans"/>
          <w:sz w:val="20"/>
          <w:szCs w:val="20"/>
        </w:rPr>
        <w:t>Gobierno;</w:t>
      </w:r>
    </w:p>
    <w:p w14:paraId="7A4974FD" w14:textId="3E4701F0" w:rsidR="00DF2F25" w:rsidRPr="00A815B1" w:rsidRDefault="00DF2F25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Remitir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Planeación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Desarrollo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trabajo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siguiente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Junta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Directiva;</w:t>
      </w:r>
    </w:p>
    <w:p w14:paraId="13163CF7" w14:textId="11F038BD" w:rsidR="00DF2F25" w:rsidRPr="00A815B1" w:rsidRDefault="00F37579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Supervisar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deban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publicarse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DOF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cuenten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exención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impacto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regulatorio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2F25" w:rsidRPr="00A815B1">
        <w:rPr>
          <w:rFonts w:ascii="Noto Sans" w:eastAsia="Montserrat" w:hAnsi="Noto Sans" w:cs="Noto Sans"/>
          <w:sz w:val="20"/>
          <w:szCs w:val="20"/>
        </w:rPr>
        <w:t>CONALEP;</w:t>
      </w:r>
    </w:p>
    <w:p w14:paraId="7324C66E" w14:textId="6C1E85C1" w:rsidR="00364FBD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Resguardar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originales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Física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CONALEP;</w:t>
      </w:r>
    </w:p>
    <w:p w14:paraId="69877F7C" w14:textId="6007D9C5" w:rsidR="00160D4F" w:rsidRPr="00A815B1" w:rsidRDefault="00364FBD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Vigilar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vigentes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encuentren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disponibles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Digital;</w:t>
      </w:r>
    </w:p>
    <w:p w14:paraId="0E32B3C2" w14:textId="2AD9598A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Expedir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Directrices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(Anexo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I);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</w:p>
    <w:p w14:paraId="4A26C8AE" w14:textId="7610268D" w:rsidR="00160D4F" w:rsidRPr="00A815B1" w:rsidRDefault="00FC4492" w:rsidP="00A276C6">
      <w:pPr>
        <w:pStyle w:val="Prrafodelista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Expedir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Reglamento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física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(Anexo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II).</w:t>
      </w:r>
    </w:p>
    <w:p w14:paraId="4CEDA5AF" w14:textId="77777777" w:rsidR="00160D4F" w:rsidRPr="00AB1CAC" w:rsidRDefault="00160D4F" w:rsidP="00642F5B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53FA08AF" w14:textId="77777777" w:rsidR="00160D4F" w:rsidRPr="00AB1CAC" w:rsidRDefault="00FC4492" w:rsidP="00276D3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Vocales:</w:t>
      </w:r>
    </w:p>
    <w:p w14:paraId="3A2C00CF" w14:textId="2CA64E80" w:rsidR="00160D4F" w:rsidRPr="00A815B1" w:rsidRDefault="00FC4492" w:rsidP="00A276C6">
      <w:pPr>
        <w:pStyle w:val="Prrafodelist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opinión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respecto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sesiones;</w:t>
      </w:r>
    </w:p>
    <w:p w14:paraId="4527D9DE" w14:textId="61E1BC29" w:rsidR="00160D4F" w:rsidRPr="00A815B1" w:rsidRDefault="00FC4492" w:rsidP="00A276C6">
      <w:pPr>
        <w:pStyle w:val="Prrafodelist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Pronunciar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sentido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voto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relación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sometan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consideración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24DDFD3B" w14:textId="2EFFA6BC" w:rsidR="00160D4F" w:rsidRPr="00A815B1" w:rsidRDefault="00FC4492" w:rsidP="00A276C6">
      <w:pPr>
        <w:pStyle w:val="Prrafodelist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recomendaciones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garantizar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Lineamientos;</w:t>
      </w:r>
    </w:p>
    <w:p w14:paraId="73488344" w14:textId="750CB51E" w:rsidR="00160D4F" w:rsidRPr="00A815B1" w:rsidRDefault="00FC4492" w:rsidP="00A276C6">
      <w:pPr>
        <w:pStyle w:val="Prrafodelist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lastRenderedPageBreak/>
        <w:t>Enviar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ocho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anticipación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deseen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someter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consideración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</w:p>
    <w:p w14:paraId="3FE0C8CE" w14:textId="168F6274" w:rsidR="00160D4F" w:rsidRPr="00A815B1" w:rsidRDefault="00FC4492" w:rsidP="00A276C6">
      <w:pPr>
        <w:pStyle w:val="Prrafodelista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demás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COMERI.</w:t>
      </w:r>
    </w:p>
    <w:p w14:paraId="2D845F7A" w14:textId="77777777" w:rsidR="00160D4F" w:rsidRDefault="00160D4F" w:rsidP="004755C3">
      <w:pPr>
        <w:spacing w:line="276" w:lineRule="auto"/>
        <w:ind w:right="62"/>
        <w:jc w:val="both"/>
        <w:rPr>
          <w:rFonts w:ascii="Noto Sans" w:eastAsia="Montserrat" w:hAnsi="Noto Sans" w:cs="Noto Sans"/>
          <w:color w:val="275317"/>
          <w:sz w:val="20"/>
          <w:szCs w:val="20"/>
        </w:rPr>
      </w:pPr>
    </w:p>
    <w:p w14:paraId="32975A5F" w14:textId="77777777" w:rsidR="00966473" w:rsidRPr="00AB1CAC" w:rsidRDefault="00966473" w:rsidP="004755C3">
      <w:pPr>
        <w:spacing w:line="276" w:lineRule="auto"/>
        <w:ind w:right="62"/>
        <w:jc w:val="both"/>
        <w:rPr>
          <w:rFonts w:ascii="Noto Sans" w:eastAsia="Montserrat" w:hAnsi="Noto Sans" w:cs="Noto Sans"/>
          <w:color w:val="275317"/>
          <w:sz w:val="20"/>
          <w:szCs w:val="20"/>
        </w:rPr>
      </w:pPr>
    </w:p>
    <w:p w14:paraId="4A4FA097" w14:textId="2CD224B3" w:rsidR="00160D4F" w:rsidRPr="00AB1CAC" w:rsidRDefault="00FC4492" w:rsidP="00276D3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Asesoría:</w:t>
      </w:r>
    </w:p>
    <w:p w14:paraId="6BD08F74" w14:textId="5FEA8285" w:rsidR="00160D4F" w:rsidRPr="00AB1CAC" w:rsidRDefault="00FC4492" w:rsidP="00A276C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Proponer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temas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ámbito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competencia,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requieran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tratados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COMERI;</w:t>
      </w:r>
    </w:p>
    <w:p w14:paraId="3B1C43BC" w14:textId="601A2907" w:rsidR="00160D4F" w:rsidRPr="00AB1CAC" w:rsidRDefault="00FC4492" w:rsidP="00A276C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sugerencias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recomendaciones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interpretación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simplificación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</w:p>
    <w:p w14:paraId="465F6108" w14:textId="203B1FE4" w:rsidR="00160D4F" w:rsidRPr="00AB1CAC" w:rsidRDefault="00FC4492" w:rsidP="00A276C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recomendaciones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ejercicio,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avances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C64DE" w:rsidRPr="00AB1CAC">
        <w:rPr>
          <w:rFonts w:ascii="Noto Sans" w:eastAsia="Montserrat" w:hAnsi="Noto Sans" w:cs="Noto Sans"/>
          <w:sz w:val="20"/>
          <w:szCs w:val="20"/>
        </w:rPr>
        <w:t>informe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ordinarias;</w:t>
      </w:r>
    </w:p>
    <w:p w14:paraId="4781DB0C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10E206AC" w14:textId="097D8FAE" w:rsidR="00160D4F" w:rsidRPr="00AB1CAC" w:rsidRDefault="00FC4492" w:rsidP="00276D3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Ejecutiva:</w:t>
      </w:r>
    </w:p>
    <w:p w14:paraId="4A26AFD4" w14:textId="5C029D98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Enviar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convocatoria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anexando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contenga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temas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tratar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corresponda;</w:t>
      </w:r>
    </w:p>
    <w:p w14:paraId="49342C76" w14:textId="711927E5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Verificar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quórum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requerido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iniciar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719A798A" w14:textId="46753A86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opinión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jurídica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respecto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procedencia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B30BA7" w:rsidRPr="00A815B1">
        <w:rPr>
          <w:rFonts w:ascii="Noto Sans" w:eastAsia="Montserrat" w:hAnsi="Noto Sans" w:cs="Noto Sans"/>
          <w:sz w:val="20"/>
          <w:szCs w:val="20"/>
        </w:rPr>
        <w:t>creación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actualización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eliminación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internas;</w:t>
      </w:r>
    </w:p>
    <w:p w14:paraId="07D5EE14" w14:textId="0DBC37CE" w:rsidR="00B30BA7" w:rsidRPr="00A815B1" w:rsidRDefault="00B30BA7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Asesorar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elaboración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normativos;</w:t>
      </w:r>
    </w:p>
    <w:p w14:paraId="68FC2A37" w14:textId="247F3BC8" w:rsidR="00B30BA7" w:rsidRPr="00A815B1" w:rsidRDefault="00B30BA7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Coordinar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durante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primer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trimestre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ejercicio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fiscal;</w:t>
      </w:r>
    </w:p>
    <w:p w14:paraId="4834F7E0" w14:textId="74B9CBD8" w:rsidR="00B30BA7" w:rsidRPr="00A815B1" w:rsidRDefault="00B30BA7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Recibir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verificar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mínimos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regulatoria;</w:t>
      </w:r>
    </w:p>
    <w:p w14:paraId="65213821" w14:textId="132E5DDD" w:rsidR="00B30BA7" w:rsidRPr="00A815B1" w:rsidRDefault="00B30BA7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Convocar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reuniones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trabajo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revisar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analizar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participación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designadas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correspondientes;</w:t>
      </w:r>
    </w:p>
    <w:p w14:paraId="0A1B98F6" w14:textId="1CCA0D50" w:rsidR="00B878BA" w:rsidRPr="00A815B1" w:rsidRDefault="00B878BA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Coordinar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consulta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opinión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usuarias;</w:t>
      </w:r>
    </w:p>
    <w:p w14:paraId="4E3598B2" w14:textId="02B49EAA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Apoyar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1B20F289" w14:textId="4B8462FB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lastRenderedPageBreak/>
        <w:t>Enviar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máximo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contados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fecha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celebración;</w:t>
      </w:r>
    </w:p>
    <w:p w14:paraId="5A054324" w14:textId="6924D1CA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Resguardar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originales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extraordinarias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16ED9FF6" w14:textId="19D0B956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Dar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seguimiento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29FAEBAD" w14:textId="66379EC5" w:rsidR="00B878BA" w:rsidRPr="00B30B75" w:rsidRDefault="00B878BA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Coordinar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determinación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definitiva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Consulta,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respecto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emitan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supuestos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previstos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Presidencial;</w:t>
      </w:r>
    </w:p>
    <w:p w14:paraId="351E58B7" w14:textId="1C1A6497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Coordinar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aprobadas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Junta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Directiva,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gestionar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DOF,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054076" w:rsidRPr="00A815B1">
        <w:rPr>
          <w:rFonts w:ascii="Noto Sans" w:eastAsia="Montserrat" w:hAnsi="Noto Sans" w:cs="Noto Sans"/>
          <w:sz w:val="20"/>
          <w:szCs w:val="20"/>
        </w:rPr>
        <w:t>corresponda;</w:t>
      </w:r>
    </w:p>
    <w:p w14:paraId="39F4B1A0" w14:textId="1F327AC6" w:rsidR="00B878BA" w:rsidRPr="00A815B1" w:rsidRDefault="00B878BA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Coordinar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exención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impacto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regulatorio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CONAMER,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publicarse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DOF;</w:t>
      </w:r>
    </w:p>
    <w:p w14:paraId="683E2EBB" w14:textId="05EE8D98" w:rsidR="00160D4F" w:rsidRPr="00A815B1" w:rsidRDefault="00054076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Vigilar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inventario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esté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constante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actualización;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B878BA" w:rsidRPr="00A815B1">
        <w:rPr>
          <w:rFonts w:ascii="Noto Sans" w:eastAsia="Montserrat" w:hAnsi="Noto Sans" w:cs="Noto Sans"/>
          <w:sz w:val="20"/>
          <w:szCs w:val="20"/>
        </w:rPr>
        <w:t>y</w:t>
      </w:r>
    </w:p>
    <w:p w14:paraId="22ADFC00" w14:textId="3AACD8CC" w:rsidR="00160D4F" w:rsidRPr="00A815B1" w:rsidRDefault="00FC4492" w:rsidP="00A276C6">
      <w:pPr>
        <w:pStyle w:val="Prrafodelista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right="62" w:hanging="284"/>
        <w:contextualSpacing w:val="0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demás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encomiende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titular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Presidencia.</w:t>
      </w:r>
    </w:p>
    <w:p w14:paraId="09B66B05" w14:textId="77777777" w:rsidR="005C3F43" w:rsidRPr="00AB1CAC" w:rsidRDefault="005C3F43" w:rsidP="00A815B1">
      <w:pPr>
        <w:spacing w:line="276" w:lineRule="auto"/>
        <w:ind w:left="1134" w:right="62" w:hanging="283"/>
        <w:jc w:val="both"/>
        <w:rPr>
          <w:rFonts w:ascii="Noto Sans" w:eastAsia="Montserrat" w:hAnsi="Noto Sans" w:cs="Noto Sans"/>
          <w:sz w:val="20"/>
          <w:szCs w:val="20"/>
        </w:rPr>
      </w:pPr>
    </w:p>
    <w:p w14:paraId="06C930E5" w14:textId="3FFB5EFA" w:rsidR="00160D4F" w:rsidRPr="00AB1CAC" w:rsidRDefault="00FC4492" w:rsidP="00276D3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Técnica:</w:t>
      </w:r>
    </w:p>
    <w:p w14:paraId="6F658260" w14:textId="4CC8F970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Elaborar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462551"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462551"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462551"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462551" w:rsidRPr="00A815B1">
        <w:rPr>
          <w:rFonts w:ascii="Noto Sans" w:eastAsia="Montserrat" w:hAnsi="Noto Sans" w:cs="Noto Sans"/>
          <w:sz w:val="20"/>
          <w:szCs w:val="20"/>
        </w:rPr>
        <w:t>ejercicio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462551" w:rsidRPr="00A815B1">
        <w:rPr>
          <w:rFonts w:ascii="Noto Sans" w:eastAsia="Montserrat" w:hAnsi="Noto Sans" w:cs="Noto Sans"/>
          <w:sz w:val="20"/>
          <w:szCs w:val="20"/>
        </w:rPr>
        <w:t>fiscal</w:t>
      </w:r>
      <w:r w:rsidRPr="00A815B1">
        <w:rPr>
          <w:rFonts w:ascii="Noto Sans" w:eastAsia="Montserrat" w:hAnsi="Noto Sans" w:cs="Noto Sans"/>
          <w:sz w:val="20"/>
          <w:szCs w:val="20"/>
        </w:rPr>
        <w:t>;</w:t>
      </w:r>
    </w:p>
    <w:p w14:paraId="24479E21" w14:textId="72909758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Preparar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convocatorias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753198" w:rsidRPr="00A815B1">
        <w:rPr>
          <w:rFonts w:ascii="Noto Sans" w:eastAsia="Montserrat" w:hAnsi="Noto Sans" w:cs="Noto Sans"/>
          <w:sz w:val="20"/>
          <w:szCs w:val="20"/>
        </w:rPr>
        <w:t>d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sesiones;</w:t>
      </w:r>
    </w:p>
    <w:p w14:paraId="2F109DDC" w14:textId="0497B088" w:rsidR="00462551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Integrar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información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tratar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14A34525" w14:textId="068FC101" w:rsidR="00462551" w:rsidRPr="00A815B1" w:rsidRDefault="00462551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Enviar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retroalimentación;</w:t>
      </w:r>
    </w:p>
    <w:p w14:paraId="3683217C" w14:textId="01DDFAFE" w:rsidR="00462551" w:rsidRPr="00A815B1" w:rsidRDefault="00462551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Publicar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consulta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opinión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usuarias;</w:t>
      </w:r>
    </w:p>
    <w:p w14:paraId="0B375105" w14:textId="07244C6E" w:rsidR="00462551" w:rsidRPr="00A815B1" w:rsidRDefault="00462551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Revisar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aportaciones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comentarios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usuarias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incorporando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aquellas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resulten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procedentes,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apoyo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corresponda;</w:t>
      </w:r>
    </w:p>
    <w:p w14:paraId="4ECF4FEB" w14:textId="3B9F809D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Elaborar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vez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autorizada,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gestionar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firma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asistieron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sesión;</w:t>
      </w:r>
    </w:p>
    <w:p w14:paraId="4A7111E0" w14:textId="102778F3" w:rsidR="00F37579" w:rsidRPr="00A815B1" w:rsidRDefault="00F37579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Elaborar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oficio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determinación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definitiva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Consulta,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emitan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supuestos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previstos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Presidencial;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6EC789D3" w14:textId="25667E69" w:rsidR="00F37579" w:rsidRPr="00A815B1" w:rsidRDefault="00F37579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lastRenderedPageBreak/>
        <w:t>Registrar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exención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impacto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3197D" w:rsidRPr="00A815B1">
        <w:rPr>
          <w:rFonts w:ascii="Noto Sans" w:eastAsia="Montserrat" w:hAnsi="Noto Sans" w:cs="Noto Sans"/>
          <w:sz w:val="20"/>
          <w:szCs w:val="20"/>
        </w:rPr>
        <w:t>regulatorio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sistema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CONAMER,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publicarse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DOF;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5ED39095" w14:textId="60FCFAE8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Actualizar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753198" w:rsidRPr="00A815B1">
        <w:rPr>
          <w:rFonts w:ascii="Noto Sans" w:eastAsia="Montserrat" w:hAnsi="Noto Sans" w:cs="Noto Sans"/>
          <w:sz w:val="20"/>
          <w:szCs w:val="20"/>
        </w:rPr>
        <w:t>permanentemente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Física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Digital;</w:t>
      </w:r>
    </w:p>
    <w:p w14:paraId="755E7B45" w14:textId="3609B6F5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Integrar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mantener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actualizado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inventario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vigente;</w:t>
      </w:r>
    </w:p>
    <w:p w14:paraId="44ABE96C" w14:textId="7006FCAA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Apoyar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seguimiento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acuerdos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</w:p>
    <w:p w14:paraId="1226A8AF" w14:textId="18400E82" w:rsidR="00160D4F" w:rsidRPr="00A815B1" w:rsidRDefault="00FC4492" w:rsidP="00A276C6">
      <w:pPr>
        <w:pStyle w:val="Prrafodelista"/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demás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funciones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encomendadas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Ejecutiva.</w:t>
      </w:r>
    </w:p>
    <w:p w14:paraId="7021E9E2" w14:textId="77777777" w:rsidR="00160D4F" w:rsidRDefault="00160D4F" w:rsidP="00224061">
      <w:pPr>
        <w:spacing w:line="276" w:lineRule="auto"/>
        <w:ind w:right="62"/>
        <w:jc w:val="both"/>
        <w:rPr>
          <w:rFonts w:ascii="Montserrat" w:eastAsia="Montserrat" w:hAnsi="Montserrat" w:cs="Montserrat"/>
          <w:sz w:val="20"/>
          <w:szCs w:val="20"/>
        </w:rPr>
      </w:pPr>
    </w:p>
    <w:p w14:paraId="601678AA" w14:textId="50688BB4" w:rsidR="00160D4F" w:rsidRPr="00AB1CAC" w:rsidRDefault="00FC4492" w:rsidP="00276D3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Personal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invitado:</w:t>
      </w:r>
    </w:p>
    <w:p w14:paraId="591FEB72" w14:textId="129238B7" w:rsidR="00160D4F" w:rsidRPr="00A815B1" w:rsidRDefault="00FC4492" w:rsidP="00A276C6">
      <w:pPr>
        <w:pStyle w:val="Prrafodelista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Proporcionar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información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necesaria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desahogo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relacionados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</w:p>
    <w:p w14:paraId="38985E83" w14:textId="5256CBC3" w:rsidR="00160D4F" w:rsidRPr="00A815B1" w:rsidRDefault="00FC4492" w:rsidP="00A276C6">
      <w:pPr>
        <w:pStyle w:val="Prrafodelista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Aclarar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aspectos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vinculados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sometidos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consideración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COMERI;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</w:p>
    <w:p w14:paraId="486EA939" w14:textId="34B2A4F7" w:rsidR="00160D4F" w:rsidRPr="00A815B1" w:rsidRDefault="00FC4492" w:rsidP="00A276C6">
      <w:pPr>
        <w:pStyle w:val="Prrafodelista"/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1418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Participar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imparcialidad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profesionalismo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contribuyendo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adecuadamente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tratados.</w:t>
      </w:r>
    </w:p>
    <w:p w14:paraId="35E46858" w14:textId="77777777" w:rsidR="004755C3" w:rsidRDefault="004755C3" w:rsidP="004755C3">
      <w:pPr>
        <w:rPr>
          <w:rFonts w:ascii="Noto Sans" w:eastAsia="Montserrat" w:hAnsi="Noto Sans" w:cs="Noto Sans"/>
          <w:sz w:val="21"/>
          <w:szCs w:val="21"/>
        </w:rPr>
      </w:pPr>
      <w:bookmarkStart w:id="36" w:name="_heading=h.tyjcwt" w:colFirst="0" w:colLast="0"/>
      <w:bookmarkStart w:id="37" w:name="_Toc192601160"/>
      <w:bookmarkStart w:id="38" w:name="_Toc192601363"/>
      <w:bookmarkStart w:id="39" w:name="_Toc196141212"/>
      <w:bookmarkStart w:id="40" w:name="_Toc196485663"/>
      <w:bookmarkStart w:id="41" w:name="_Toc196485754"/>
      <w:bookmarkStart w:id="42" w:name="_Toc196485948"/>
      <w:bookmarkStart w:id="43" w:name="_Toc196486011"/>
      <w:bookmarkStart w:id="44" w:name="_Toc196486076"/>
      <w:bookmarkStart w:id="45" w:name="_Toc196486133"/>
      <w:bookmarkEnd w:id="36"/>
    </w:p>
    <w:p w14:paraId="39BC34FC" w14:textId="77777777" w:rsidR="00966473" w:rsidRDefault="00966473" w:rsidP="004755C3">
      <w:pPr>
        <w:rPr>
          <w:rFonts w:ascii="Noto Sans" w:eastAsia="Montserrat" w:hAnsi="Noto Sans" w:cs="Noto Sans"/>
          <w:sz w:val="21"/>
          <w:szCs w:val="21"/>
        </w:rPr>
      </w:pPr>
    </w:p>
    <w:p w14:paraId="2BB0D9E1" w14:textId="1A595CCF" w:rsidR="00160D4F" w:rsidRDefault="00FC4492" w:rsidP="00966473">
      <w:pPr>
        <w:pStyle w:val="Ttulo1"/>
        <w:spacing w:before="200" w:after="0" w:line="276" w:lineRule="auto"/>
        <w:rPr>
          <w:rFonts w:eastAsia="Montserrat"/>
        </w:rPr>
      </w:pPr>
      <w:bookmarkStart w:id="46" w:name="_Toc197085862"/>
      <w:r w:rsidRPr="00B2028C">
        <w:rPr>
          <w:rFonts w:eastAsia="Montserrat"/>
        </w:rPr>
        <w:t>CAPÍTULO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TERCERO</w:t>
      </w:r>
      <w:r w:rsidR="00223ADC" w:rsidRPr="00B2028C">
        <w:rPr>
          <w:rFonts w:eastAsia="Montserrat"/>
        </w:rPr>
        <w:t>.</w:t>
      </w:r>
      <w:bookmarkStart w:id="47" w:name="_heading=h.3dy6vkm" w:colFirst="0" w:colLast="0"/>
      <w:bookmarkEnd w:id="47"/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Del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Programa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Anual</w:t>
      </w:r>
      <w:r w:rsidR="00170E8C">
        <w:rPr>
          <w:rFonts w:eastAsia="Montserrat"/>
        </w:rPr>
        <w:t xml:space="preserve"> </w:t>
      </w:r>
      <w:r w:rsidR="001432E4">
        <w:rPr>
          <w:rFonts w:eastAsia="Montserrat"/>
        </w:rPr>
        <w:t>de Mejora Regulatoria</w:t>
      </w:r>
      <w:r w:rsidR="00DA4E94">
        <w:rPr>
          <w:rFonts w:eastAsia="Montserrat"/>
        </w:rPr>
        <w:t xml:space="preserve"> Interna</w:t>
      </w:r>
      <w:r w:rsidR="001432E4">
        <w:rPr>
          <w:rFonts w:eastAsia="Montserrat"/>
        </w:rPr>
        <w:t xml:space="preserve"> </w:t>
      </w:r>
      <w:r w:rsidRPr="00B2028C">
        <w:rPr>
          <w:rFonts w:eastAsia="Montserrat"/>
        </w:rPr>
        <w:t>y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Calendario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de</w:t>
      </w:r>
      <w:r w:rsidR="00170E8C">
        <w:rPr>
          <w:rFonts w:eastAsia="Montserrat"/>
        </w:rPr>
        <w:t xml:space="preserve"> </w:t>
      </w:r>
      <w:r w:rsidRPr="00B2028C">
        <w:rPr>
          <w:rFonts w:eastAsia="Montserrat"/>
        </w:rPr>
        <w:t>Sesiones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85E3C0E" w14:textId="1ABB9D73" w:rsidR="00160D4F" w:rsidRPr="00AB1CAC" w:rsidRDefault="00FC4492" w:rsidP="00B30B75">
      <w:pPr>
        <w:spacing w:before="24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12.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Durante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último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trimestre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año,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solicitará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informen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incluirse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ejercicio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(ANEXO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III).</w:t>
      </w:r>
    </w:p>
    <w:p w14:paraId="42329D6F" w14:textId="24258AB2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especificar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propuesta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corresponde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a:</w:t>
      </w:r>
    </w:p>
    <w:p w14:paraId="2ACE7594" w14:textId="2458CA4A" w:rsidR="00160D4F" w:rsidRPr="00AB1CAC" w:rsidRDefault="00FC4492" w:rsidP="00A276C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Creación: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nuevo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destinado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procedimiento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específico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ámbito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competencia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responsable,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emitido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legislación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vigente.</w:t>
      </w:r>
    </w:p>
    <w:p w14:paraId="1FF6F2D0" w14:textId="7FA519E8" w:rsidR="00B2028C" w:rsidRPr="00AB1CAC" w:rsidRDefault="00FC4492" w:rsidP="00A276C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Modificación</w:t>
      </w:r>
      <w:r w:rsidR="00B2028C" w:rsidRPr="00AB1CAC">
        <w:rPr>
          <w:rFonts w:ascii="Noto Sans" w:eastAsia="Montserrat" w:hAnsi="Noto Sans" w:cs="Noto Sans"/>
          <w:b/>
          <w:sz w:val="20"/>
          <w:szCs w:val="20"/>
        </w:rPr>
        <w:t>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Cambio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realizado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interna,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puede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carácter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formal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redacción,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sustancial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implica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cualquier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ajuste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afecte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parcial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totalmente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alcance,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sentido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condiciones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norma,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alterando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aplicación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2028C" w:rsidRPr="00AB1CAC">
        <w:rPr>
          <w:rFonts w:ascii="Noto Sans" w:eastAsia="Montserrat" w:hAnsi="Noto Sans" w:cs="Noto Sans"/>
          <w:sz w:val="20"/>
          <w:szCs w:val="20"/>
        </w:rPr>
        <w:t>interpretación.</w:t>
      </w:r>
    </w:p>
    <w:p w14:paraId="0FDB7B40" w14:textId="3E4C393E" w:rsidR="00160D4F" w:rsidRPr="00AB1CAC" w:rsidRDefault="00FC4492" w:rsidP="00A276C6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Eliminación: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Supresión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aportan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valor,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vuelto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obsoletas,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duplicidad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otras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constituyen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propiamente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federal.</w:t>
      </w:r>
    </w:p>
    <w:p w14:paraId="3DC7B75C" w14:textId="77777777" w:rsidR="005C3F43" w:rsidRPr="005C3F43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1"/>
          <w:szCs w:val="21"/>
        </w:rPr>
      </w:pPr>
    </w:p>
    <w:p w14:paraId="01CDB85A" w14:textId="5FF3A743" w:rsidR="00160D4F" w:rsidRPr="00AB1CAC" w:rsidRDefault="00FC4492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13.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564739" w:rsidRPr="00AB1CAC">
        <w:rPr>
          <w:rFonts w:ascii="Noto Sans" w:eastAsia="Montserrat" w:hAnsi="Noto Sans" w:cs="Noto Sans"/>
          <w:sz w:val="20"/>
          <w:szCs w:val="20"/>
        </w:rPr>
        <w:t>c</w:t>
      </w:r>
      <w:r w:rsidRPr="00AB1CAC">
        <w:rPr>
          <w:rFonts w:ascii="Noto Sans" w:eastAsia="Montserrat" w:hAnsi="Noto Sans" w:cs="Noto Sans"/>
          <w:sz w:val="20"/>
          <w:szCs w:val="20"/>
        </w:rPr>
        <w:t>alendario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durante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último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trimestre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año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previo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ejercicio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fiscal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564739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564739" w:rsidRPr="00AB1CAC">
        <w:rPr>
          <w:rFonts w:ascii="Noto Sans" w:eastAsia="Montserrat" w:hAnsi="Noto Sans" w:cs="Noto Sans"/>
          <w:sz w:val="20"/>
          <w:szCs w:val="20"/>
        </w:rPr>
        <w:t>corresponda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</w:p>
    <w:p w14:paraId="718A2990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4C26095F" w14:textId="0209CF61" w:rsidR="00160D4F" w:rsidRPr="00AB1CAC" w:rsidRDefault="00FC4492" w:rsidP="004755C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14.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vez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publicarse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difundirse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Comité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respectivos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suplentes.</w:t>
      </w:r>
    </w:p>
    <w:p w14:paraId="3561085C" w14:textId="77777777" w:rsidR="005C3F43" w:rsidRDefault="005C3F43" w:rsidP="00AB1CAC">
      <w:pPr>
        <w:rPr>
          <w:rFonts w:ascii="Noto Sans" w:eastAsia="Montserrat" w:hAnsi="Noto Sans" w:cs="Noto Sans"/>
          <w:sz w:val="21"/>
          <w:szCs w:val="21"/>
        </w:rPr>
      </w:pPr>
      <w:bookmarkStart w:id="48" w:name="_heading=h.1t3h5sf" w:colFirst="0" w:colLast="0"/>
      <w:bookmarkStart w:id="49" w:name="_Toc192601161"/>
      <w:bookmarkStart w:id="50" w:name="_Toc192601364"/>
      <w:bookmarkStart w:id="51" w:name="_Toc196141213"/>
      <w:bookmarkStart w:id="52" w:name="_Toc196485664"/>
      <w:bookmarkStart w:id="53" w:name="_Toc196485755"/>
      <w:bookmarkStart w:id="54" w:name="_Toc196485949"/>
      <w:bookmarkStart w:id="55" w:name="_Toc196486012"/>
      <w:bookmarkStart w:id="56" w:name="_Toc196486077"/>
      <w:bookmarkStart w:id="57" w:name="_Toc196486134"/>
      <w:bookmarkEnd w:id="48"/>
    </w:p>
    <w:p w14:paraId="1F0482CD" w14:textId="77777777" w:rsidR="00966473" w:rsidRPr="00AB1CAC" w:rsidRDefault="00966473" w:rsidP="00AB1CAC">
      <w:pPr>
        <w:rPr>
          <w:rFonts w:ascii="Noto Sans" w:eastAsia="Montserrat" w:hAnsi="Noto Sans" w:cs="Noto Sans"/>
          <w:sz w:val="21"/>
          <w:szCs w:val="21"/>
        </w:rPr>
      </w:pPr>
    </w:p>
    <w:p w14:paraId="7F62327D" w14:textId="2B58515E" w:rsidR="00160D4F" w:rsidRPr="000E61E1" w:rsidRDefault="00FC4492" w:rsidP="00966473">
      <w:pPr>
        <w:pStyle w:val="Ttulo1"/>
        <w:spacing w:before="200" w:after="0" w:line="276" w:lineRule="auto"/>
        <w:rPr>
          <w:rFonts w:eastAsia="Montserrat"/>
        </w:rPr>
      </w:pPr>
      <w:bookmarkStart w:id="58" w:name="_Toc197085863"/>
      <w:r w:rsidRPr="000E61E1">
        <w:rPr>
          <w:rFonts w:eastAsia="Montserrat"/>
        </w:rPr>
        <w:t>CAPÍTULO</w:t>
      </w:r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CUARTO</w:t>
      </w:r>
      <w:r w:rsidR="00223ADC">
        <w:rPr>
          <w:rFonts w:eastAsia="Montserrat"/>
        </w:rPr>
        <w:t>.</w:t>
      </w:r>
      <w:bookmarkStart w:id="59" w:name="_heading=h.4d34og8" w:colFirst="0" w:colLast="0"/>
      <w:bookmarkEnd w:id="59"/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Del</w:t>
      </w:r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Proceso</w:t>
      </w:r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de</w:t>
      </w:r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Mejora</w:t>
      </w:r>
      <w:r w:rsidR="00170E8C">
        <w:rPr>
          <w:rFonts w:eastAsia="Montserrat"/>
        </w:rPr>
        <w:t xml:space="preserve"> </w:t>
      </w:r>
      <w:r w:rsidRPr="000E61E1">
        <w:rPr>
          <w:rFonts w:eastAsia="Montserrat"/>
        </w:rPr>
        <w:t>Regulatoria</w:t>
      </w:r>
      <w:bookmarkEnd w:id="49"/>
      <w:bookmarkEnd w:id="50"/>
      <w:bookmarkEnd w:id="51"/>
      <w:r w:rsidR="001432E4">
        <w:rPr>
          <w:rFonts w:eastAsia="Montserrat"/>
        </w:rPr>
        <w:t xml:space="preserve"> de la Normatividad Interna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7B345801" w14:textId="16223132" w:rsidR="00160D4F" w:rsidRPr="00AB1CAC" w:rsidRDefault="00FC4492" w:rsidP="00B30B75">
      <w:pPr>
        <w:spacing w:before="240"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15.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Análisis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inicial</w:t>
      </w:r>
    </w:p>
    <w:p w14:paraId="22211E1E" w14:textId="437D3E5E" w:rsidR="00160D4F" w:rsidRPr="00AB1CAC" w:rsidRDefault="00FC4492" w:rsidP="005C3F43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0125B" w:rsidRPr="00AB1CAC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0125B"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previo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0125B"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analizar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problemas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situaciones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buscan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resolver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E61E1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modificación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así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evaluar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propuesta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constituye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alternativa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viable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necesaria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atención.</w:t>
      </w:r>
    </w:p>
    <w:p w14:paraId="06DDB529" w14:textId="77777777" w:rsidR="005C3F43" w:rsidRPr="00AB1CAC" w:rsidRDefault="005C3F43" w:rsidP="005C3F43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B8D3332" w14:textId="38C5FA12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16.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Elaboración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Normativo</w:t>
      </w:r>
    </w:p>
    <w:p w14:paraId="5B1D1ADC" w14:textId="03F8B314" w:rsidR="00912D4B" w:rsidRPr="00AB1CAC" w:rsidRDefault="00912D4B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observar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estrictamente</w:t>
      </w:r>
      <w:r w:rsidR="006E373C" w:rsidRPr="00AB1CAC">
        <w:rPr>
          <w:rFonts w:ascii="Noto Sans" w:eastAsia="Montserrat" w:hAnsi="Noto Sans" w:cs="Noto Sans"/>
          <w:sz w:val="20"/>
          <w:szCs w:val="20"/>
        </w:rPr>
        <w:t xml:space="preserve"> estos Lineamientos para el cumplimiento efectivo 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institucionales.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Toda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propuesta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evitar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discrecionalidad,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cargas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innecesarias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prescindir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controles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restricciones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comprometan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eficiencia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gestión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trámites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servicios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garantizando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plena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legislación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aplicable.</w:t>
      </w:r>
    </w:p>
    <w:p w14:paraId="009BF118" w14:textId="31FCA045" w:rsidR="00912D4B" w:rsidRPr="00AB1CAC" w:rsidRDefault="00912D4B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remitirán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anticipación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mínima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50088" w:rsidRPr="00AB1CAC">
        <w:rPr>
          <w:rFonts w:ascii="Noto Sans" w:eastAsia="Montserrat" w:hAnsi="Noto Sans" w:cs="Noto Sans"/>
          <w:sz w:val="20"/>
          <w:szCs w:val="20"/>
        </w:rPr>
        <w:t>veinti</w:t>
      </w:r>
      <w:r w:rsidR="006E3186" w:rsidRPr="00AB1CAC">
        <w:rPr>
          <w:rFonts w:ascii="Noto Sans" w:eastAsia="Montserrat" w:hAnsi="Noto Sans" w:cs="Noto Sans"/>
          <w:sz w:val="20"/>
          <w:szCs w:val="20"/>
        </w:rPr>
        <w:t>trés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previos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fecha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calendario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previamente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autorizado.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íntegramente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establecidos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3C4D65" w:rsidRPr="00AB1CAC">
        <w:rPr>
          <w:rFonts w:ascii="Noto Sans" w:eastAsia="Montserrat" w:hAnsi="Noto Sans" w:cs="Noto Sans"/>
          <w:sz w:val="20"/>
          <w:szCs w:val="20"/>
        </w:rPr>
        <w:t xml:space="preserve"> 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Lineamientos.</w:t>
      </w:r>
    </w:p>
    <w:p w14:paraId="67D7E5CF" w14:textId="036DCA3D" w:rsidR="00912D4B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Anexo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IV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E2D2C" w:rsidRPr="00AB1CAC">
        <w:rPr>
          <w:rFonts w:ascii="Noto Sans" w:eastAsia="Montserrat" w:hAnsi="Noto Sans" w:cs="Noto Sans"/>
          <w:sz w:val="20"/>
          <w:szCs w:val="20"/>
        </w:rPr>
        <w:t>re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presenta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E2D2C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esquema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Regulatoria,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detallando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plazos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específicos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correspondientes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etapa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12D4B" w:rsidRPr="00AB1CAC">
        <w:rPr>
          <w:rFonts w:ascii="Noto Sans" w:eastAsia="Montserrat" w:hAnsi="Noto Sans" w:cs="Noto Sans"/>
          <w:sz w:val="20"/>
          <w:szCs w:val="20"/>
        </w:rPr>
        <w:t>procedimiento.</w:t>
      </w:r>
    </w:p>
    <w:p w14:paraId="3441032D" w14:textId="19F9EE04" w:rsidR="00160D4F" w:rsidRPr="00AB1CAC" w:rsidRDefault="00FC4492" w:rsidP="004061D8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soporte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consideración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responsabilidad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exclusiva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E61E1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E61E1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E61E1" w:rsidRPr="00AB1CAC">
        <w:rPr>
          <w:rFonts w:ascii="Noto Sans" w:eastAsia="Montserrat" w:hAnsi="Noto Sans" w:cs="Noto Sans"/>
          <w:sz w:val="20"/>
          <w:szCs w:val="20"/>
        </w:rPr>
        <w:t>propone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</w:p>
    <w:p w14:paraId="5FBB49AA" w14:textId="77777777" w:rsidR="004061D8" w:rsidRPr="00AB1CAC" w:rsidRDefault="004061D8" w:rsidP="004061D8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194D20EB" w14:textId="1E175324" w:rsidR="00160D4F" w:rsidRPr="00AB1CAC" w:rsidRDefault="00FC4492" w:rsidP="004061D8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17.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Revisión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Normativo</w:t>
      </w:r>
    </w:p>
    <w:p w14:paraId="3EF49FC1" w14:textId="7B7F8484" w:rsidR="00160D4F" w:rsidRDefault="00FC4492" w:rsidP="00A276C6">
      <w:pPr>
        <w:pStyle w:val="Prrafodelista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remitirá,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oficio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Presidencia,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COMERI.</w:t>
      </w:r>
    </w:p>
    <w:p w14:paraId="1C27E979" w14:textId="77777777" w:rsidR="00960C69" w:rsidRPr="00A815B1" w:rsidRDefault="00960C69" w:rsidP="00960C6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</w:p>
    <w:p w14:paraId="49A1746C" w14:textId="62FEBC25" w:rsidR="00160D4F" w:rsidRPr="00A815B1" w:rsidRDefault="00FC4492" w:rsidP="00A276C6">
      <w:pPr>
        <w:pStyle w:val="Prrafodelista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vez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recibido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DCAJ,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dispondrá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revisar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815B1">
        <w:rPr>
          <w:rFonts w:ascii="Noto Sans" w:eastAsia="Montserrat" w:hAnsi="Noto Sans" w:cs="Noto Sans"/>
          <w:sz w:val="20"/>
          <w:szCs w:val="20"/>
        </w:rPr>
        <w:t>cuando corresponda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emitir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pertinentes.</w:t>
      </w:r>
    </w:p>
    <w:p w14:paraId="51FC2DBF" w14:textId="76DF59FD" w:rsidR="00160D4F" w:rsidRPr="00A815B1" w:rsidRDefault="00FC4492" w:rsidP="00A276C6">
      <w:pPr>
        <w:pStyle w:val="Prrafodelista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DCAJ,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E426D"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devolverá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correspondientes.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supuesto,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iniciarán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fracción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anterior,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partir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momento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reciba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nuevamente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proyecto.</w:t>
      </w:r>
    </w:p>
    <w:p w14:paraId="5273E269" w14:textId="01628D27" w:rsidR="00160D4F" w:rsidRPr="00A815B1" w:rsidRDefault="00FC4492" w:rsidP="00A276C6">
      <w:pPr>
        <w:pStyle w:val="Prrafodelista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Si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cumple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regulatoria,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DCAJ,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216EDB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216EDB" w:rsidRPr="00A815B1">
        <w:rPr>
          <w:rFonts w:ascii="Noto Sans" w:eastAsia="Montserrat" w:hAnsi="Noto Sans" w:cs="Noto Sans"/>
          <w:sz w:val="20"/>
          <w:szCs w:val="20"/>
        </w:rPr>
        <w:t>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enviará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s</w:t>
      </w:r>
      <w:r w:rsidRPr="00A815B1">
        <w:rPr>
          <w:rFonts w:ascii="Noto Sans" w:eastAsia="Montserrat" w:hAnsi="Noto Sans" w:cs="Noto Sans"/>
          <w:sz w:val="20"/>
          <w:szCs w:val="20"/>
        </w:rPr>
        <w:t>uplentes,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formulen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aportaciones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cinco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hábiles.</w:t>
      </w:r>
    </w:p>
    <w:p w14:paraId="2A445AE8" w14:textId="4630B8E0" w:rsidR="004B43A8" w:rsidRPr="00A815B1" w:rsidRDefault="004B43A8" w:rsidP="00A276C6">
      <w:pPr>
        <w:pStyle w:val="Prrafodelista"/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aportaciones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remitan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analizadas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determinar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procedencia.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máximo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incluirán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resulten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aplicables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815B1">
        <w:rPr>
          <w:rFonts w:ascii="Noto Sans" w:eastAsia="Montserrat" w:hAnsi="Noto Sans" w:cs="Noto Sans"/>
          <w:sz w:val="20"/>
          <w:szCs w:val="20"/>
        </w:rPr>
        <w:t>cuando corresponda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llevarán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cabo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modificaciones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pertinentes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4064D2" w:rsidRPr="00A815B1">
        <w:rPr>
          <w:rFonts w:ascii="Noto Sans" w:eastAsia="Montserrat" w:hAnsi="Noto Sans" w:cs="Noto Sans"/>
          <w:sz w:val="20"/>
          <w:szCs w:val="20"/>
        </w:rPr>
        <w:t>en coordinación con e</w:t>
      </w:r>
      <w:r w:rsidRPr="00A815B1">
        <w:rPr>
          <w:rFonts w:ascii="Noto Sans" w:eastAsia="Montserrat" w:hAnsi="Noto Sans" w:cs="Noto Sans"/>
          <w:sz w:val="20"/>
          <w:szCs w:val="20"/>
        </w:rPr>
        <w:t>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Normativa.</w:t>
      </w:r>
    </w:p>
    <w:p w14:paraId="78D94C74" w14:textId="77777777" w:rsidR="00AB1CAC" w:rsidRPr="00AB1CAC" w:rsidRDefault="00AB1CAC" w:rsidP="00966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72"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34DF5288" w14:textId="7B152A9F" w:rsidR="00160D4F" w:rsidRPr="00AB1CAC" w:rsidRDefault="00FC4492" w:rsidP="005C3F43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18.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Opinión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Usuarias</w:t>
      </w:r>
    </w:p>
    <w:p w14:paraId="4613032E" w14:textId="3EFAD1A2" w:rsidR="00E34ED2" w:rsidRPr="00A815B1" w:rsidRDefault="00E34ED2" w:rsidP="00A276C6">
      <w:pPr>
        <w:pStyle w:val="Prrafodelista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vez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concluida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revisión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términos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establecidos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artículo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anterior,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incorporado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durante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cinco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conocimiento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usuarias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recibir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sugerencias.</w:t>
      </w:r>
    </w:p>
    <w:p w14:paraId="626DDE17" w14:textId="7A68CAB4" w:rsidR="00E34ED2" w:rsidRPr="00A815B1" w:rsidRDefault="00E34ED2" w:rsidP="00A276C6">
      <w:pPr>
        <w:pStyle w:val="Prrafodelista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reciban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aportaciones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/>
          <w:bCs/>
          <w:sz w:val="20"/>
          <w:szCs w:val="20"/>
        </w:rPr>
        <w:t>dcaj@conalep.edu.mx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analizará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procedencia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incluirán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resulten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aplicables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815B1">
        <w:rPr>
          <w:rFonts w:ascii="Noto Sans" w:eastAsia="Montserrat" w:hAnsi="Noto Sans" w:cs="Noto Sans"/>
          <w:sz w:val="20"/>
          <w:szCs w:val="20"/>
        </w:rPr>
        <w:t>cuando corresponda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llevar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cabo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modificaciones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pertinentes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apoyo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Normativas.</w:t>
      </w:r>
    </w:p>
    <w:p w14:paraId="2BEE0527" w14:textId="34593DB8" w:rsidR="00E34ED2" w:rsidRPr="00A815B1" w:rsidRDefault="00E34ED2" w:rsidP="00A276C6">
      <w:pPr>
        <w:pStyle w:val="Prrafodelista"/>
        <w:numPr>
          <w:ilvl w:val="0"/>
          <w:numId w:val="72"/>
        </w:numPr>
        <w:spacing w:before="80" w:after="80" w:line="276" w:lineRule="auto"/>
        <w:ind w:left="851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DCAJ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colaborarán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realización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ajustes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necesarios,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tanto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fondo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forma,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preparar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3B2FA5"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plazo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B2FA5" w:rsidRPr="00A815B1">
        <w:rPr>
          <w:rFonts w:ascii="Noto Sans" w:eastAsia="Montserrat" w:hAnsi="Noto Sans" w:cs="Noto Sans"/>
          <w:sz w:val="20"/>
          <w:szCs w:val="20"/>
        </w:rPr>
        <w:t>máximo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A96079" w:rsidRPr="00A815B1">
        <w:rPr>
          <w:rFonts w:ascii="Noto Sans" w:eastAsia="Montserrat" w:hAnsi="Noto Sans" w:cs="Noto Sans"/>
          <w:sz w:val="20"/>
          <w:szCs w:val="20"/>
        </w:rPr>
        <w:t>tres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hábiles.</w:t>
      </w:r>
    </w:p>
    <w:p w14:paraId="52E75CF7" w14:textId="77777777" w:rsidR="004064D2" w:rsidRPr="00AB1CAC" w:rsidRDefault="004064D2" w:rsidP="00574258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</w:p>
    <w:p w14:paraId="4254E2E6" w14:textId="70CB56C3" w:rsidR="00B9129F" w:rsidRPr="00AB1CAC" w:rsidRDefault="00B9129F" w:rsidP="00574258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19.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Determinación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definitiva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conforme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Segundo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Presidencial</w:t>
      </w:r>
    </w:p>
    <w:p w14:paraId="7F9921F4" w14:textId="30B88B26" w:rsidR="004064D2" w:rsidRDefault="00EF118E" w:rsidP="00E26645">
      <w:pPr>
        <w:spacing w:before="120" w:line="276" w:lineRule="auto"/>
        <w:ind w:right="62"/>
        <w:jc w:val="both"/>
        <w:rPr>
          <w:rFonts w:ascii="Noto Sans" w:eastAsia="Montserrat" w:hAnsi="Noto Sans" w:cs="Noto Sans"/>
          <w:bCs/>
          <w:sz w:val="20"/>
          <w:szCs w:val="20"/>
        </w:rPr>
      </w:pPr>
      <w:r w:rsidRPr="00AB1CAC">
        <w:rPr>
          <w:rFonts w:ascii="Noto Sans" w:eastAsia="Montserrat" w:hAnsi="Noto Sans" w:cs="Noto Sans"/>
          <w:bCs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pretenda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emitir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supuestos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excepción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previstos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segundo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Presidencial,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Jurídicos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solicitar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oficio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"determinación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definitiva",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pronunciamiento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corresponde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General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Consulta</w:t>
      </w:r>
      <w:r w:rsidR="00F717D9" w:rsidRPr="00AB1CAC">
        <w:rPr>
          <w:rFonts w:ascii="Noto Sans" w:eastAsia="Montserrat" w:hAnsi="Noto Sans" w:cs="Noto Sans"/>
          <w:bCs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Cs/>
          <w:sz w:val="20"/>
          <w:szCs w:val="20"/>
        </w:rPr>
        <w:t>Previo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Cs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colegiado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Junta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Directiva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Cs/>
          <w:sz w:val="20"/>
          <w:szCs w:val="20"/>
        </w:rPr>
        <w:t>CONALEP.</w:t>
      </w:r>
    </w:p>
    <w:p w14:paraId="7731ED7A" w14:textId="77777777" w:rsidR="00960C69" w:rsidRPr="00AB1CAC" w:rsidRDefault="00960C69" w:rsidP="00E26645">
      <w:pPr>
        <w:spacing w:before="120" w:line="276" w:lineRule="auto"/>
        <w:ind w:right="62"/>
        <w:jc w:val="both"/>
        <w:rPr>
          <w:rFonts w:ascii="Noto Sans" w:eastAsia="Montserrat" w:hAnsi="Noto Sans" w:cs="Noto Sans"/>
          <w:bCs/>
          <w:sz w:val="20"/>
          <w:szCs w:val="20"/>
        </w:rPr>
      </w:pPr>
    </w:p>
    <w:p w14:paraId="61B85F46" w14:textId="77777777" w:rsidR="004064D2" w:rsidRPr="00AB1CAC" w:rsidRDefault="004064D2" w:rsidP="00E26645">
      <w:pPr>
        <w:spacing w:line="276" w:lineRule="auto"/>
        <w:ind w:right="62"/>
        <w:jc w:val="both"/>
        <w:rPr>
          <w:rFonts w:ascii="Noto Sans" w:eastAsia="Montserrat" w:hAnsi="Noto Sans" w:cs="Noto Sans"/>
          <w:bCs/>
          <w:sz w:val="20"/>
          <w:szCs w:val="20"/>
        </w:rPr>
      </w:pPr>
    </w:p>
    <w:p w14:paraId="178FF95F" w14:textId="43CC77F1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552CE0" w:rsidRPr="00AB1CAC">
        <w:rPr>
          <w:rFonts w:ascii="Noto Sans" w:eastAsia="Montserrat" w:hAnsi="Noto Sans" w:cs="Noto Sans"/>
          <w:b/>
          <w:sz w:val="20"/>
          <w:szCs w:val="20"/>
        </w:rPr>
        <w:t>20</w:t>
      </w:r>
      <w:r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/>
          <w:sz w:val="20"/>
          <w:szCs w:val="20"/>
        </w:rPr>
        <w:t>previa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Colegiado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F717D9" w:rsidRPr="00AB1CAC">
        <w:rPr>
          <w:rFonts w:ascii="Noto Sans" w:eastAsia="Montserrat" w:hAnsi="Noto Sans" w:cs="Noto Sans"/>
          <w:b/>
          <w:sz w:val="20"/>
          <w:szCs w:val="20"/>
        </w:rPr>
        <w:t>específico</w:t>
      </w:r>
    </w:p>
    <w:p w14:paraId="5B414FDB" w14:textId="0D842AA2" w:rsidR="00F717D9" w:rsidRPr="00AB1CAC" w:rsidRDefault="00F717D9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requiera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dictaminado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específico,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convocar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obtener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autorice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someterla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COMERI.</w:t>
      </w:r>
    </w:p>
    <w:p w14:paraId="09CFFBFC" w14:textId="5C9FE6F2" w:rsidR="00160D4F" w:rsidRPr="00AB1CAC" w:rsidRDefault="00FC4492" w:rsidP="00E26645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supuesto,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suspenderán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plazos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establecidos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B1CAC">
        <w:rPr>
          <w:rFonts w:ascii="Noto Sans" w:eastAsia="Montserrat" w:hAnsi="Noto Sans" w:cs="Noto Sans"/>
          <w:sz w:val="20"/>
          <w:szCs w:val="20"/>
        </w:rPr>
        <w:t>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tanto,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6E0BEC" w:rsidRPr="00AB1CAC">
        <w:rPr>
          <w:rFonts w:ascii="Noto Sans" w:eastAsia="Montserrat" w:hAnsi="Noto Sans" w:cs="Noto Sans"/>
          <w:sz w:val="20"/>
          <w:szCs w:val="20"/>
        </w:rPr>
        <w:t>prever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Colegiado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antelación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fecha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programada.</w:t>
      </w:r>
    </w:p>
    <w:p w14:paraId="0B02AAE6" w14:textId="77777777" w:rsidR="00160D4F" w:rsidRPr="0084088C" w:rsidRDefault="00160D4F" w:rsidP="00E26645">
      <w:pPr>
        <w:spacing w:line="276" w:lineRule="auto"/>
        <w:ind w:right="62"/>
        <w:jc w:val="both"/>
        <w:rPr>
          <w:rFonts w:ascii="Noto Sans" w:eastAsia="Montserrat" w:hAnsi="Noto Sans" w:cs="Noto Sans"/>
        </w:rPr>
      </w:pPr>
    </w:p>
    <w:p w14:paraId="0062DD73" w14:textId="7FDD544E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="00552CE0" w:rsidRPr="00AB1CAC">
        <w:rPr>
          <w:rFonts w:ascii="Noto Sans" w:eastAsia="Montserrat" w:hAnsi="Noto Sans" w:cs="Noto Sans"/>
          <w:b/>
          <w:sz w:val="20"/>
          <w:szCs w:val="20"/>
        </w:rPr>
        <w:t>1</w:t>
      </w:r>
      <w:r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Normas</w:t>
      </w:r>
    </w:p>
    <w:p w14:paraId="5A0CBC61" w14:textId="1F3B1678" w:rsidR="00BE2D2C" w:rsidRPr="00AB1CAC" w:rsidRDefault="00BE2D2C" w:rsidP="00E26645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  <w:lang w:val="es-MX"/>
        </w:rPr>
      </w:pP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podrá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aprobar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eliminación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aporten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valor,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sean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obsoletas,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dupliquen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regulación,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ordenamiento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federal,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DCAJ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fundamenten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jurídicamente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eliminación.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Posteriormente,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solicitará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autorización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Gobierno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proceder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C96B84"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eliminación.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Esta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solicitud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necesaria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haya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sido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abrogada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otra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resultado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  <w:lang w:val="es-MX"/>
        </w:rPr>
        <w:t>actualización.</w:t>
      </w:r>
    </w:p>
    <w:p w14:paraId="30E1010B" w14:textId="77777777" w:rsidR="00160D4F" w:rsidRPr="0084088C" w:rsidRDefault="00160D4F" w:rsidP="00E26645">
      <w:pPr>
        <w:spacing w:line="276" w:lineRule="auto"/>
        <w:ind w:right="62"/>
        <w:jc w:val="both"/>
        <w:rPr>
          <w:rFonts w:ascii="Noto Sans" w:eastAsia="Montserrat" w:hAnsi="Noto Sans" w:cs="Noto Sans"/>
        </w:rPr>
      </w:pPr>
    </w:p>
    <w:p w14:paraId="42F1D485" w14:textId="09D735B6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="00552CE0"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Presentación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ante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COMERI</w:t>
      </w:r>
    </w:p>
    <w:p w14:paraId="5272BDC5" w14:textId="723A54FC" w:rsidR="00160D4F" w:rsidRPr="00A815B1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convocatoria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enviará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s</w:t>
      </w:r>
      <w:r w:rsidRPr="00A815B1">
        <w:rPr>
          <w:rFonts w:ascii="Noto Sans" w:eastAsia="Montserrat" w:hAnsi="Noto Sans" w:cs="Noto Sans"/>
          <w:sz w:val="20"/>
          <w:szCs w:val="20"/>
        </w:rPr>
        <w:t>uplentes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cinco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anticipación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fecha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correspondiente,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adjuntando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contenga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temas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tratar.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extraordinarias,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convocatoria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enviará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anticipación.</w:t>
      </w:r>
    </w:p>
    <w:p w14:paraId="16E70509" w14:textId="7D94C899" w:rsidR="00160D4F" w:rsidRPr="00A815B1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podrán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realizar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sugerencias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durante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sesiones,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decidirá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procedencia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mayoría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votos.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OIC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adviertan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impacto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negativo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razonable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tendría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inclusión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alguna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sugerencia,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exponerlo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misma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resolución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inmediata.</w:t>
      </w:r>
    </w:p>
    <w:p w14:paraId="37B8F546" w14:textId="6090AE9F" w:rsidR="00160D4F" w:rsidRPr="00A815B1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Si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requiere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detallado,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acordará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conducente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siguiente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COMERI.</w:t>
      </w:r>
    </w:p>
    <w:p w14:paraId="4DA65173" w14:textId="6DF95300" w:rsidR="00160D4F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presentarse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Gobierno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autorización,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adjuntando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fueron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y,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815B1">
        <w:rPr>
          <w:rFonts w:ascii="Noto Sans" w:eastAsia="Montserrat" w:hAnsi="Noto Sans" w:cs="Noto Sans"/>
          <w:sz w:val="20"/>
          <w:szCs w:val="20"/>
        </w:rPr>
        <w:t>cuando corresponda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hayan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sido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autorizadas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E2A7E" w:rsidRPr="00A815B1">
        <w:rPr>
          <w:rFonts w:ascii="Noto Sans" w:eastAsia="Montserrat" w:hAnsi="Noto Sans" w:cs="Noto Sans"/>
          <w:sz w:val="20"/>
          <w:szCs w:val="20"/>
        </w:rPr>
        <w:t>un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Colegiado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E2A7E" w:rsidRPr="00A815B1">
        <w:rPr>
          <w:rFonts w:ascii="Noto Sans" w:eastAsia="Montserrat" w:hAnsi="Noto Sans" w:cs="Noto Sans"/>
          <w:sz w:val="20"/>
          <w:szCs w:val="20"/>
        </w:rPr>
        <w:t>específico.</w:t>
      </w:r>
    </w:p>
    <w:p w14:paraId="0AA783EC" w14:textId="77777777" w:rsidR="0084088C" w:rsidRDefault="0084088C" w:rsidP="0084088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</w:p>
    <w:p w14:paraId="6664993B" w14:textId="77777777" w:rsidR="0084088C" w:rsidRPr="00A815B1" w:rsidRDefault="0084088C" w:rsidP="0084088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</w:p>
    <w:p w14:paraId="008F8C83" w14:textId="76D760EB" w:rsidR="00160D4F" w:rsidRPr="00A815B1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elaboración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ordinaria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extraordinaria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realizarse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95C0D" w:rsidRPr="00A815B1">
        <w:rPr>
          <w:rFonts w:ascii="Noto Sans" w:eastAsia="Montserrat" w:hAnsi="Noto Sans" w:cs="Noto Sans"/>
          <w:sz w:val="20"/>
          <w:szCs w:val="20"/>
        </w:rPr>
        <w:t>tres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enviará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9049E4" w:rsidRPr="00A815B1">
        <w:rPr>
          <w:rFonts w:ascii="Noto Sans" w:eastAsia="Montserrat" w:hAnsi="Noto Sans" w:cs="Noto Sans"/>
          <w:sz w:val="20"/>
          <w:szCs w:val="20"/>
        </w:rPr>
        <w:t>s</w:t>
      </w:r>
      <w:r w:rsidRPr="00A815B1">
        <w:rPr>
          <w:rFonts w:ascii="Noto Sans" w:eastAsia="Montserrat" w:hAnsi="Noto Sans" w:cs="Noto Sans"/>
          <w:sz w:val="20"/>
          <w:szCs w:val="20"/>
        </w:rPr>
        <w:t>uplentes,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manifiesten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815B1">
        <w:rPr>
          <w:rFonts w:ascii="Noto Sans" w:eastAsia="Montserrat" w:hAnsi="Noto Sans" w:cs="Noto Sans"/>
          <w:sz w:val="20"/>
          <w:szCs w:val="20"/>
        </w:rPr>
        <w:t>cuando corresponda</w:t>
      </w:r>
      <w:r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emitan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sus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observaciones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hábiles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siguientes.</w:t>
      </w:r>
    </w:p>
    <w:p w14:paraId="1E0E2800" w14:textId="0973F74A" w:rsidR="00160D4F" w:rsidRPr="00A815B1" w:rsidRDefault="00FC4492" w:rsidP="00960C69">
      <w:pPr>
        <w:pStyle w:val="Prrafodelista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Posteriormente,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Técnica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turnará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físicamente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Acta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firma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hayan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participado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sesión,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manera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electrónica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Unidad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Operación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Desconcentrada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Ciudad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México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Representación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Estado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Oaxaca.</w:t>
      </w:r>
    </w:p>
    <w:p w14:paraId="6575E91E" w14:textId="77777777" w:rsidR="0076480B" w:rsidRPr="00AB1CAC" w:rsidRDefault="0076480B" w:rsidP="00E2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20215A80" w14:textId="337AE7F4" w:rsidR="00160D4F" w:rsidRPr="00AB1CAC" w:rsidRDefault="00FC4492" w:rsidP="00E26645">
      <w:pPr>
        <w:spacing w:after="120" w:line="276" w:lineRule="auto"/>
        <w:ind w:right="62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="00552CE0" w:rsidRPr="00AB1CAC">
        <w:rPr>
          <w:rFonts w:ascii="Noto Sans" w:eastAsia="Montserrat" w:hAnsi="Noto Sans" w:cs="Noto Sans"/>
          <w:b/>
          <w:sz w:val="20"/>
          <w:szCs w:val="20"/>
        </w:rPr>
        <w:t>3</w:t>
      </w:r>
      <w:r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Gobierno</w:t>
      </w:r>
    </w:p>
    <w:p w14:paraId="3A999EF4" w14:textId="48E22C98" w:rsidR="00160D4F" w:rsidRPr="00AB1CAC" w:rsidRDefault="009E2A7E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DCAJ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remitirá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Planeación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Desarrollo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integración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carpeta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concentre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someterán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aprobación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l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próxima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Gobierno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3273CC8C" w14:textId="259EAC1E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igual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autorización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Gobierno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solicitudes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eliminación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haya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justificación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2A7E" w:rsidRPr="00AB1CAC">
        <w:rPr>
          <w:rFonts w:ascii="Noto Sans" w:eastAsia="Montserrat" w:hAnsi="Noto Sans" w:cs="Noto Sans"/>
          <w:sz w:val="20"/>
          <w:szCs w:val="20"/>
        </w:rPr>
        <w:t>correspondiente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</w:p>
    <w:p w14:paraId="1F7AE72F" w14:textId="064B60B0" w:rsidR="00160D4F" w:rsidRPr="00AB1CAC" w:rsidRDefault="00FC4492" w:rsidP="00E26645">
      <w:pPr>
        <w:spacing w:before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elaborarán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solicitud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acuerdo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Gobierno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remitirán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DCAJ,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quien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turnará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Planeación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Desarrollo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</w:t>
      </w:r>
      <w:r w:rsidR="009E2A7E" w:rsidRPr="00AB1CAC">
        <w:rPr>
          <w:rFonts w:ascii="Noto Sans" w:eastAsia="Montserrat" w:hAnsi="Noto Sans" w:cs="Noto Sans"/>
          <w:sz w:val="20"/>
          <w:szCs w:val="20"/>
        </w:rPr>
        <w:t>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2A7E"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2A7E"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FB12E0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B1CAC">
        <w:rPr>
          <w:rFonts w:ascii="Noto Sans" w:eastAsia="Montserrat" w:hAnsi="Noto Sans" w:cs="Noto Sans"/>
          <w:sz w:val="20"/>
          <w:szCs w:val="20"/>
        </w:rPr>
        <w:t>anexos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B1CAC">
        <w:rPr>
          <w:rFonts w:ascii="Noto Sans" w:eastAsia="Montserrat" w:hAnsi="Noto Sans" w:cs="Noto Sans"/>
          <w:sz w:val="20"/>
          <w:szCs w:val="20"/>
        </w:rPr>
        <w:t>correspondan.</w:t>
      </w:r>
    </w:p>
    <w:p w14:paraId="30AE284E" w14:textId="77777777" w:rsidR="00160D4F" w:rsidRPr="00AB1CAC" w:rsidRDefault="00160D4F" w:rsidP="00E26645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27066002" w14:textId="04CCA4EF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24.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Publicación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Normas</w:t>
      </w:r>
    </w:p>
    <w:p w14:paraId="6FF4AC2E" w14:textId="2085C046" w:rsidR="00552CE0" w:rsidRPr="00A815B1" w:rsidRDefault="00FC4492" w:rsidP="00960C69">
      <w:pPr>
        <w:pStyle w:val="Prrafodelista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DCAJ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publicará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l</w:t>
      </w:r>
      <w:r w:rsidRPr="00A815B1">
        <w:rPr>
          <w:rFonts w:ascii="Noto Sans" w:eastAsia="Montserrat" w:hAnsi="Noto Sans" w:cs="Noto Sans"/>
          <w:sz w:val="20"/>
          <w:szCs w:val="20"/>
        </w:rPr>
        <w:t>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aprobadas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Órgano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Gobierno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dentro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tres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días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posteriores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solicitará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difusión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masivo.</w:t>
      </w:r>
    </w:p>
    <w:p w14:paraId="0C765E85" w14:textId="0C26B16A" w:rsidR="00552CE0" w:rsidRPr="00A815B1" w:rsidRDefault="00552CE0" w:rsidP="00960C69">
      <w:pPr>
        <w:pStyle w:val="Prrafodelista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DCAJ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solicitará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CONAMER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exención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análisis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impacto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regulatorio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deban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publicarse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DOF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cumplimiento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algún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ordenamiento</w:t>
      </w:r>
      <w:r w:rsidR="00170E8C" w:rsidRPr="00A815B1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bCs/>
          <w:sz w:val="20"/>
          <w:szCs w:val="20"/>
        </w:rPr>
        <w:t>legal,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ya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sea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íntegra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datos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identificación,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según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corresponda.</w:t>
      </w:r>
    </w:p>
    <w:p w14:paraId="26DE4DAB" w14:textId="471DFC28" w:rsidR="00160D4F" w:rsidRPr="00A815B1" w:rsidRDefault="00FC4492" w:rsidP="00960C69">
      <w:pPr>
        <w:pStyle w:val="Prrafodelista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tramitar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pago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derechos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publicación,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solicitará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recurso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económico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Administración,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adjuntando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cotización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emitida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por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8632C1" w:rsidRPr="00A815B1">
        <w:rPr>
          <w:rFonts w:ascii="Noto Sans" w:eastAsia="Montserrat" w:hAnsi="Noto Sans" w:cs="Noto Sans"/>
          <w:sz w:val="20"/>
          <w:szCs w:val="20"/>
        </w:rPr>
        <w:t>DOF</w:t>
      </w:r>
      <w:r w:rsidRPr="00A815B1">
        <w:rPr>
          <w:rFonts w:ascii="Noto Sans" w:eastAsia="Montserrat" w:hAnsi="Noto Sans" w:cs="Noto Sans"/>
          <w:sz w:val="20"/>
          <w:szCs w:val="20"/>
        </w:rPr>
        <w:t>.</w:t>
      </w:r>
    </w:p>
    <w:p w14:paraId="3956665F" w14:textId="514127E5" w:rsidR="00160D4F" w:rsidRPr="00A815B1" w:rsidRDefault="0066105C" w:rsidP="00960C69">
      <w:pPr>
        <w:pStyle w:val="Prrafodelista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Publicada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DOF,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se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solicitará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difusión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552CE0" w:rsidRPr="00A815B1">
        <w:rPr>
          <w:rFonts w:ascii="Noto Sans" w:eastAsia="Montserrat" w:hAnsi="Noto Sans" w:cs="Noto Sans"/>
          <w:sz w:val="20"/>
          <w:szCs w:val="20"/>
        </w:rPr>
        <w:t>masivo</w:t>
      </w:r>
      <w:r w:rsidRPr="00A815B1">
        <w:rPr>
          <w:rFonts w:ascii="Noto Sans" w:eastAsia="Montserrat" w:hAnsi="Noto Sans" w:cs="Noto Sans"/>
          <w:sz w:val="20"/>
          <w:szCs w:val="20"/>
        </w:rPr>
        <w:t>.</w:t>
      </w:r>
    </w:p>
    <w:p w14:paraId="62E8F064" w14:textId="78704215" w:rsidR="00160D4F" w:rsidRPr="00A815B1" w:rsidRDefault="00FC4492" w:rsidP="00960C69">
      <w:pPr>
        <w:pStyle w:val="Prrafodelista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contextualSpacing w:val="0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originales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resguardadas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física,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quedando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disposición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y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público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consulta,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conformidad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Reglamento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0ED9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0ED9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0ED9" w:rsidRPr="00A815B1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0ED9" w:rsidRPr="00A815B1">
        <w:rPr>
          <w:rFonts w:ascii="Noto Sans" w:eastAsia="Montserrat" w:hAnsi="Noto Sans" w:cs="Noto Sans"/>
          <w:sz w:val="20"/>
          <w:szCs w:val="20"/>
        </w:rPr>
        <w:t>Interna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DF0ED9" w:rsidRPr="00A815B1">
        <w:rPr>
          <w:rFonts w:ascii="Noto Sans" w:eastAsia="Montserrat" w:hAnsi="Noto Sans" w:cs="Noto Sans"/>
          <w:sz w:val="20"/>
          <w:szCs w:val="20"/>
        </w:rPr>
        <w:t>Física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(ANEXO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Pr="00A815B1">
        <w:rPr>
          <w:rFonts w:ascii="Noto Sans" w:eastAsia="Montserrat" w:hAnsi="Noto Sans" w:cs="Noto Sans"/>
          <w:sz w:val="20"/>
          <w:szCs w:val="20"/>
        </w:rPr>
        <w:t>II).</w:t>
      </w:r>
    </w:p>
    <w:p w14:paraId="1D5B0858" w14:textId="77777777" w:rsidR="00160D4F" w:rsidRPr="00AB1CAC" w:rsidRDefault="00160D4F" w:rsidP="00E26645">
      <w:pPr>
        <w:spacing w:line="276" w:lineRule="auto"/>
        <w:rPr>
          <w:rFonts w:ascii="Noto Sans" w:eastAsia="Montserrat" w:hAnsi="Noto Sans" w:cs="Noto Sans"/>
          <w:sz w:val="20"/>
          <w:szCs w:val="20"/>
        </w:rPr>
      </w:pPr>
    </w:p>
    <w:p w14:paraId="04E92278" w14:textId="1FD4CF3B" w:rsidR="00160D4F" w:rsidRPr="00AB1CAC" w:rsidRDefault="00FC4492" w:rsidP="00E26645">
      <w:pPr>
        <w:spacing w:after="12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lastRenderedPageBreak/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25.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Otras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disposiciones</w:t>
      </w:r>
    </w:p>
    <w:p w14:paraId="7EDC0851" w14:textId="1D7E7751" w:rsidR="00160D4F" w:rsidRPr="00AB1CAC" w:rsidRDefault="00FC4492" w:rsidP="0084088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requiera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prórroga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alguna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etapas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comunicarlo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electrónico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dirigido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copia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integrantes.</w:t>
      </w:r>
    </w:p>
    <w:p w14:paraId="4CF89CC7" w14:textId="77777777" w:rsidR="00A815B1" w:rsidRDefault="00FC4492" w:rsidP="0084088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manera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estrictamente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excepcional,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Área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podrá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solicitar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exención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someter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siempre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exija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revisión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9460C"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B30BA7" w:rsidRPr="00AB1CAC">
        <w:rPr>
          <w:rFonts w:ascii="Noto Sans" w:eastAsia="Montserrat" w:hAnsi="Noto Sans" w:cs="Noto Sans"/>
          <w:sz w:val="20"/>
          <w:szCs w:val="20"/>
        </w:rPr>
        <w:t>creación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9460C"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actualización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urgente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derivada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9460C"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49460C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superior.</w:t>
      </w:r>
    </w:p>
    <w:p w14:paraId="5A380A81" w14:textId="4B8874E0" w:rsidR="00160D4F" w:rsidRPr="00A815B1" w:rsidRDefault="000A1F18" w:rsidP="0084088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815B1">
        <w:rPr>
          <w:rFonts w:ascii="Noto Sans" w:eastAsia="Montserrat" w:hAnsi="Noto Sans" w:cs="Noto Sans"/>
          <w:sz w:val="20"/>
          <w:szCs w:val="20"/>
        </w:rPr>
        <w:t>L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Presidencia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instruirá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Secretaría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Ejecutiva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convoque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integrantes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COMERI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reunión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urgente,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establecido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artículo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B12E0" w:rsidRPr="00A815B1">
        <w:rPr>
          <w:rFonts w:ascii="Noto Sans" w:eastAsia="Montserrat" w:hAnsi="Noto Sans" w:cs="Noto Sans"/>
          <w:sz w:val="20"/>
          <w:szCs w:val="20"/>
        </w:rPr>
        <w:t>1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1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fracción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</w:t>
      </w:r>
      <w:r w:rsidR="00FB12E0" w:rsidRPr="00A815B1">
        <w:rPr>
          <w:rFonts w:ascii="Noto Sans" w:eastAsia="Montserrat" w:hAnsi="Noto Sans" w:cs="Noto Sans"/>
          <w:sz w:val="20"/>
          <w:szCs w:val="20"/>
        </w:rPr>
        <w:t>V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inciso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B12E0" w:rsidRPr="00A815B1">
        <w:rPr>
          <w:rFonts w:ascii="Noto Sans" w:eastAsia="Montserrat" w:hAnsi="Noto Sans" w:cs="Noto Sans"/>
          <w:sz w:val="20"/>
          <w:szCs w:val="20"/>
        </w:rPr>
        <w:t>g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)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3C4D65" w:rsidRPr="00A815B1">
        <w:rPr>
          <w:rFonts w:ascii="Noto Sans" w:eastAsia="Montserrat" w:hAnsi="Noto Sans" w:cs="Noto Sans"/>
          <w:sz w:val="20"/>
          <w:szCs w:val="20"/>
        </w:rPr>
        <w:t xml:space="preserve">estos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Lineamientos,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fin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de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realizar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una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revisión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proyecto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previo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a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su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presentación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en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el</w:t>
      </w:r>
      <w:r w:rsidR="00170E8C" w:rsidRPr="00A815B1">
        <w:rPr>
          <w:rFonts w:ascii="Noto Sans" w:eastAsia="Montserrat" w:hAnsi="Noto Sans" w:cs="Noto Sans"/>
          <w:sz w:val="20"/>
          <w:szCs w:val="20"/>
        </w:rPr>
        <w:t xml:space="preserve"> </w:t>
      </w:r>
      <w:r w:rsidR="00FC4492" w:rsidRPr="00A815B1">
        <w:rPr>
          <w:rFonts w:ascii="Noto Sans" w:eastAsia="Montserrat" w:hAnsi="Noto Sans" w:cs="Noto Sans"/>
          <w:sz w:val="20"/>
          <w:szCs w:val="20"/>
        </w:rPr>
        <w:t>COMERI.</w:t>
      </w:r>
    </w:p>
    <w:p w14:paraId="32F7D31A" w14:textId="77777777" w:rsidR="00160D4F" w:rsidRPr="00E76F5F" w:rsidRDefault="00160D4F" w:rsidP="00E26645">
      <w:pPr>
        <w:spacing w:before="160" w:after="160" w:line="276" w:lineRule="auto"/>
        <w:rPr>
          <w:rFonts w:ascii="Noto Sans" w:eastAsia="Montserrat" w:hAnsi="Noto Sans" w:cs="Noto Sans"/>
          <w:sz w:val="21"/>
          <w:szCs w:val="21"/>
        </w:rPr>
      </w:pPr>
    </w:p>
    <w:p w14:paraId="4DF6F59B" w14:textId="1641E8F3" w:rsidR="00160D4F" w:rsidRPr="00E76F5F" w:rsidRDefault="00FC4492" w:rsidP="00170E8C">
      <w:pPr>
        <w:pStyle w:val="Ttulo1"/>
        <w:spacing w:before="120" w:after="120" w:line="276" w:lineRule="auto"/>
        <w:rPr>
          <w:rFonts w:eastAsia="Montserrat" w:cs="Noto Sans"/>
          <w:sz w:val="21"/>
          <w:szCs w:val="21"/>
        </w:rPr>
      </w:pPr>
      <w:bookmarkStart w:id="60" w:name="_heading=h.2s8eyo1" w:colFirst="0" w:colLast="0"/>
      <w:bookmarkStart w:id="61" w:name="_Toc192601162"/>
      <w:bookmarkStart w:id="62" w:name="_Toc192601365"/>
      <w:bookmarkStart w:id="63" w:name="_Toc196141214"/>
      <w:bookmarkStart w:id="64" w:name="_Toc196485665"/>
      <w:bookmarkStart w:id="65" w:name="_Toc196485756"/>
      <w:bookmarkStart w:id="66" w:name="_Toc196485950"/>
      <w:bookmarkStart w:id="67" w:name="_Toc196486013"/>
      <w:bookmarkStart w:id="68" w:name="_Toc196486078"/>
      <w:bookmarkStart w:id="69" w:name="_Toc196486135"/>
      <w:bookmarkStart w:id="70" w:name="_Toc197085864"/>
      <w:bookmarkEnd w:id="60"/>
      <w:r w:rsidRPr="00E76F5F">
        <w:rPr>
          <w:rFonts w:eastAsia="Montserrat" w:cs="Noto Sans"/>
          <w:sz w:val="21"/>
          <w:szCs w:val="21"/>
        </w:rPr>
        <w:t>CAPÍTULO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QUINTO</w:t>
      </w:r>
      <w:r w:rsidR="00223ADC" w:rsidRPr="00E76F5F">
        <w:rPr>
          <w:rFonts w:eastAsia="Montserrat" w:cs="Noto Sans"/>
          <w:sz w:val="21"/>
          <w:szCs w:val="21"/>
        </w:rPr>
        <w:t>.</w:t>
      </w:r>
      <w:bookmarkStart w:id="71" w:name="_heading=h.17dp8vu" w:colFirst="0" w:colLast="0"/>
      <w:bookmarkEnd w:id="71"/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De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los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Criterios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de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Calidad</w:t>
      </w:r>
      <w:r w:rsidR="00170E8C" w:rsidRPr="00E76F5F">
        <w:rPr>
          <w:rFonts w:eastAsia="Montserrat" w:cs="Noto Sans"/>
          <w:sz w:val="21"/>
          <w:szCs w:val="21"/>
        </w:rPr>
        <w:t xml:space="preserve"> </w:t>
      </w:r>
      <w:r w:rsidRPr="00E76F5F">
        <w:rPr>
          <w:rFonts w:eastAsia="Montserrat" w:cs="Noto Sans"/>
          <w:sz w:val="21"/>
          <w:szCs w:val="21"/>
        </w:rPr>
        <w:t>Regulatoria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252CB8A7" w14:textId="37290D9C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26.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aprobados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COMERI,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calidad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regulatoria:</w:t>
      </w:r>
    </w:p>
    <w:p w14:paraId="3FB4AEC4" w14:textId="42B91BF6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Genera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valor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procesos.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políticas,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criterios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prácticas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documentadas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apoyan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efectivamente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reflejando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métodos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más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actualizados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ejecución.</w:t>
      </w:r>
    </w:p>
    <w:p w14:paraId="11A175B7" w14:textId="5A4C4B3F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Delimita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responsabilidades.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Determina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claramente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órganos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ejecución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control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medidas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incluidas.</w:t>
      </w:r>
    </w:p>
    <w:p w14:paraId="7A2D9F28" w14:textId="7E239813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Rendición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cuentas.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Permite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un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control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eficaz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acciones,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formula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resultados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define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consecuencias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incumplimiento.</w:t>
      </w:r>
    </w:p>
    <w:p w14:paraId="433FABC8" w14:textId="3CC6C601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Transferencia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conocimiento.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Facilita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intercambio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competencias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conversión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conocimiento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tácito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explícito,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formalizando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conocimientos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individuales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existentes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futura.</w:t>
      </w:r>
    </w:p>
    <w:p w14:paraId="7CADE102" w14:textId="5AB91341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Justificación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empírica.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fundamenta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experiencia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práctica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proporciona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conocimiento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habilidad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hacer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algo.</w:t>
      </w:r>
    </w:p>
    <w:p w14:paraId="359E0343" w14:textId="0042259D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Coherente.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Cuando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redundante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ni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contradictoria;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congruente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actuaciones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B1CAC">
        <w:rPr>
          <w:rFonts w:ascii="Noto Sans" w:eastAsia="Montserrat" w:hAnsi="Noto Sans" w:cs="Noto Sans"/>
          <w:sz w:val="20"/>
          <w:szCs w:val="20"/>
        </w:rPr>
        <w:t xml:space="preserve">y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políticas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relacionadas.</w:t>
      </w:r>
    </w:p>
    <w:p w14:paraId="09EFECCC" w14:textId="207076F5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Clara.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escrita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comprensible,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sencilla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precisa,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fácilmente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entendible.</w:t>
      </w:r>
    </w:p>
    <w:p w14:paraId="545BFE36" w14:textId="6998D85D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lastRenderedPageBreak/>
        <w:t>Consistente.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estructura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contenido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estandarizados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congruentes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marco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contenido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incluir,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mínimo: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fundamento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sujetos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aplicación,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definiciones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disposiciones.</w:t>
      </w:r>
    </w:p>
    <w:p w14:paraId="68344EFB" w14:textId="11E19B2A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Eficiente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beneficios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genera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mayores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implica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justificados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razonables.</w:t>
      </w:r>
    </w:p>
    <w:p w14:paraId="39C6EC91" w14:textId="54A12909" w:rsidR="00160D4F" w:rsidRPr="00AB1CAC" w:rsidRDefault="00FC4492" w:rsidP="0084088C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851" w:right="62" w:hanging="284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Eficaz</w:t>
      </w:r>
      <w:r w:rsidRPr="00AB1CAC">
        <w:rPr>
          <w:rFonts w:ascii="Noto Sans" w:eastAsia="Montserrat" w:hAnsi="Noto Sans" w:cs="Noto Sans"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contenido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debe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apropiado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alcanzar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creado.</w:t>
      </w:r>
    </w:p>
    <w:p w14:paraId="1F6E5A68" w14:textId="0D670E9A" w:rsidR="00160D4F" w:rsidRPr="00AB1CAC" w:rsidRDefault="00160D4F" w:rsidP="00E26645">
      <w:pPr>
        <w:spacing w:before="160" w:after="160" w:line="276" w:lineRule="auto"/>
        <w:ind w:right="62"/>
        <w:rPr>
          <w:rFonts w:ascii="Noto Sans" w:eastAsia="Montserrat" w:hAnsi="Noto Sans" w:cs="Noto Sans"/>
          <w:sz w:val="20"/>
          <w:szCs w:val="20"/>
        </w:rPr>
      </w:pPr>
    </w:p>
    <w:p w14:paraId="55AC3F04" w14:textId="507DA6F9" w:rsidR="00160D4F" w:rsidRPr="00AB1CAC" w:rsidRDefault="00FC4492" w:rsidP="00170E8C">
      <w:pPr>
        <w:pStyle w:val="Ttulo1"/>
        <w:spacing w:before="120" w:after="120" w:line="276" w:lineRule="auto"/>
        <w:rPr>
          <w:rFonts w:eastAsia="Montserrat" w:cs="Noto Sans"/>
          <w:sz w:val="20"/>
          <w:szCs w:val="20"/>
        </w:rPr>
      </w:pPr>
      <w:bookmarkStart w:id="72" w:name="_heading=h.3rdcrjn" w:colFirst="0" w:colLast="0"/>
      <w:bookmarkStart w:id="73" w:name="_Toc192601164"/>
      <w:bookmarkStart w:id="74" w:name="_Toc192601367"/>
      <w:bookmarkStart w:id="75" w:name="_Toc196141215"/>
      <w:bookmarkStart w:id="76" w:name="_Toc196485666"/>
      <w:bookmarkStart w:id="77" w:name="_Toc196485757"/>
      <w:bookmarkStart w:id="78" w:name="_Toc196485951"/>
      <w:bookmarkStart w:id="79" w:name="_Toc196486014"/>
      <w:bookmarkStart w:id="80" w:name="_Toc196486079"/>
      <w:bookmarkStart w:id="81" w:name="_Toc196486136"/>
      <w:bookmarkStart w:id="82" w:name="_Toc197085865"/>
      <w:bookmarkEnd w:id="72"/>
      <w:r w:rsidRPr="00AB1CAC">
        <w:rPr>
          <w:rFonts w:eastAsia="Montserrat" w:cs="Noto Sans"/>
          <w:sz w:val="20"/>
          <w:szCs w:val="20"/>
        </w:rPr>
        <w:t>CAPÍTULO</w:t>
      </w:r>
      <w:r w:rsidR="00170E8C" w:rsidRPr="00AB1CAC">
        <w:rPr>
          <w:rFonts w:eastAsia="Montserrat" w:cs="Noto Sans"/>
          <w:sz w:val="20"/>
          <w:szCs w:val="20"/>
        </w:rPr>
        <w:t xml:space="preserve"> </w:t>
      </w:r>
      <w:r w:rsidRPr="00AB1CAC">
        <w:rPr>
          <w:rFonts w:eastAsia="Montserrat" w:cs="Noto Sans"/>
          <w:sz w:val="20"/>
          <w:szCs w:val="20"/>
        </w:rPr>
        <w:t>S</w:t>
      </w:r>
      <w:r w:rsidR="00590352" w:rsidRPr="00AB1CAC">
        <w:rPr>
          <w:rFonts w:eastAsia="Montserrat" w:cs="Noto Sans"/>
          <w:sz w:val="20"/>
          <w:szCs w:val="20"/>
        </w:rPr>
        <w:t>EXTO</w:t>
      </w:r>
      <w:r w:rsidR="00223ADC" w:rsidRPr="00AB1CAC">
        <w:rPr>
          <w:rFonts w:eastAsia="Montserrat" w:cs="Noto Sans"/>
          <w:sz w:val="20"/>
          <w:szCs w:val="20"/>
        </w:rPr>
        <w:t>.</w:t>
      </w:r>
      <w:r w:rsidR="00170E8C" w:rsidRPr="00AB1CAC">
        <w:rPr>
          <w:rFonts w:eastAsia="Montserrat" w:cs="Noto Sans"/>
          <w:sz w:val="20"/>
          <w:szCs w:val="20"/>
        </w:rPr>
        <w:t xml:space="preserve"> </w:t>
      </w:r>
      <w:r w:rsidRPr="00AB1CAC">
        <w:rPr>
          <w:rFonts w:eastAsia="Montserrat" w:cs="Noto Sans"/>
          <w:sz w:val="20"/>
          <w:szCs w:val="20"/>
        </w:rPr>
        <w:t>Disposiciones</w:t>
      </w:r>
      <w:r w:rsidR="00170E8C" w:rsidRPr="00AB1CAC">
        <w:rPr>
          <w:rFonts w:eastAsia="Montserrat" w:cs="Noto Sans"/>
          <w:sz w:val="20"/>
          <w:szCs w:val="20"/>
        </w:rPr>
        <w:t xml:space="preserve"> </w:t>
      </w:r>
      <w:r w:rsidRPr="00AB1CAC">
        <w:rPr>
          <w:rFonts w:eastAsia="Montserrat" w:cs="Noto Sans"/>
          <w:sz w:val="20"/>
          <w:szCs w:val="20"/>
        </w:rPr>
        <w:t>Finales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13165DC" w14:textId="28A4B508" w:rsidR="00160D4F" w:rsidRPr="00AB1CAC" w:rsidRDefault="00FC4492" w:rsidP="00170E8C">
      <w:pPr>
        <w:spacing w:before="120" w:after="120"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607CD0"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="00A96F03" w:rsidRPr="00AB1CAC">
        <w:rPr>
          <w:rFonts w:ascii="Noto Sans" w:eastAsia="Montserrat" w:hAnsi="Noto Sans" w:cs="Noto Sans"/>
          <w:b/>
          <w:sz w:val="20"/>
          <w:szCs w:val="20"/>
        </w:rPr>
        <w:t>7</w:t>
      </w:r>
      <w:r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servidoras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públicas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desempeño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funciones,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incumplan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B1CAC">
        <w:rPr>
          <w:rFonts w:ascii="Noto Sans" w:eastAsia="Montserrat" w:hAnsi="Noto Sans" w:cs="Noto Sans"/>
          <w:sz w:val="20"/>
          <w:szCs w:val="20"/>
        </w:rPr>
        <w:t>esto</w:t>
      </w:r>
      <w:r w:rsidR="003C4D65" w:rsidRPr="00AB1CAC">
        <w:rPr>
          <w:rFonts w:ascii="Noto Sans" w:eastAsia="Montserrat" w:hAnsi="Noto Sans" w:cs="Noto Sans"/>
          <w:sz w:val="20"/>
          <w:szCs w:val="20"/>
        </w:rPr>
        <w:t>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podrán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sujetas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responsabilidad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conforme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Ley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General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Responsabilidades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Administrativas.</w:t>
      </w:r>
    </w:p>
    <w:p w14:paraId="32FBDAD0" w14:textId="07752CFA" w:rsidR="009A66DB" w:rsidRDefault="009A66DB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Artículo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607CD0" w:rsidRPr="00AB1CAC">
        <w:rPr>
          <w:rFonts w:ascii="Noto Sans" w:eastAsia="Montserrat" w:hAnsi="Noto Sans" w:cs="Noto Sans"/>
          <w:b/>
          <w:sz w:val="20"/>
          <w:szCs w:val="20"/>
        </w:rPr>
        <w:t>2</w:t>
      </w:r>
      <w:r w:rsidRPr="00AB1CAC">
        <w:rPr>
          <w:rFonts w:ascii="Noto Sans" w:eastAsia="Montserrat" w:hAnsi="Noto Sans" w:cs="Noto Sans"/>
          <w:b/>
          <w:sz w:val="20"/>
          <w:szCs w:val="20"/>
        </w:rPr>
        <w:t>8.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casos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previstos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3C4D65" w:rsidRPr="00AB1CAC">
        <w:rPr>
          <w:rFonts w:ascii="Noto Sans" w:eastAsia="Montserrat" w:hAnsi="Noto Sans" w:cs="Noto Sans"/>
          <w:sz w:val="20"/>
          <w:szCs w:val="20"/>
        </w:rPr>
        <w:t>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Lineamientos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resueltos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A1F18" w:rsidRPr="00AB1CAC">
        <w:rPr>
          <w:rFonts w:ascii="Noto Sans" w:eastAsia="Montserrat" w:hAnsi="Noto Sans" w:cs="Noto Sans"/>
          <w:sz w:val="20"/>
          <w:szCs w:val="20"/>
        </w:rPr>
        <w:t>COMERI.</w:t>
      </w:r>
    </w:p>
    <w:p w14:paraId="07A7C886" w14:textId="77777777" w:rsidR="0084088C" w:rsidRDefault="0084088C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bCs/>
          <w:color w:val="275317"/>
          <w:sz w:val="20"/>
          <w:szCs w:val="20"/>
        </w:rPr>
      </w:pPr>
    </w:p>
    <w:p w14:paraId="6CE10F90" w14:textId="77777777" w:rsidR="0084088C" w:rsidRPr="00AB1CAC" w:rsidRDefault="0084088C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bCs/>
          <w:color w:val="275317"/>
          <w:sz w:val="20"/>
          <w:szCs w:val="20"/>
        </w:rPr>
      </w:pPr>
    </w:p>
    <w:p w14:paraId="3F1D97BE" w14:textId="77777777" w:rsidR="00160D4F" w:rsidRDefault="00FC4492" w:rsidP="004D0603">
      <w:pPr>
        <w:pStyle w:val="Ttulo2"/>
        <w:rPr>
          <w:rFonts w:eastAsia="Montserrat"/>
        </w:rPr>
      </w:pPr>
      <w:bookmarkStart w:id="83" w:name="_heading=h.26in1rg" w:colFirst="0" w:colLast="0"/>
      <w:bookmarkStart w:id="84" w:name="_Toc192601165"/>
      <w:bookmarkStart w:id="85" w:name="_Toc192601368"/>
      <w:bookmarkStart w:id="86" w:name="_Toc196141216"/>
      <w:bookmarkStart w:id="87" w:name="_Toc196485667"/>
      <w:bookmarkStart w:id="88" w:name="_Toc196485758"/>
      <w:bookmarkStart w:id="89" w:name="_Toc196485952"/>
      <w:bookmarkStart w:id="90" w:name="_Toc196486015"/>
      <w:bookmarkStart w:id="91" w:name="_Toc196486080"/>
      <w:bookmarkStart w:id="92" w:name="_Toc196486137"/>
      <w:bookmarkStart w:id="93" w:name="_Toc197085866"/>
      <w:bookmarkEnd w:id="83"/>
      <w:r>
        <w:rPr>
          <w:rFonts w:eastAsia="Montserrat"/>
        </w:rPr>
        <w:t>TRANSITORIOS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90B005E" w14:textId="0B97A91B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PRIMERO.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presentes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entrarán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día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hábil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siguiente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publicación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realizará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difusión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correspondiente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correo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masivo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institucional,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dirigido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Comunidad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2619DA43" w14:textId="0EB3B3AA" w:rsidR="00160D4F" w:rsidRPr="00AB1CAC" w:rsidRDefault="00FC4492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SEGUNDO.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entrar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6E373C" w:rsidRPr="00AB1CAC">
        <w:rPr>
          <w:rFonts w:ascii="Noto Sans" w:eastAsia="Montserrat" w:hAnsi="Noto Sans" w:cs="Noto Sans"/>
          <w:sz w:val="20"/>
          <w:szCs w:val="20"/>
        </w:rPr>
        <w:t>estos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quedan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abrogados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Lineamientos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establece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fecha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3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junio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2024.</w:t>
      </w:r>
    </w:p>
    <w:p w14:paraId="795ECF39" w14:textId="77777777" w:rsidR="00160D4F" w:rsidRPr="00AB1CAC" w:rsidRDefault="00160D4F" w:rsidP="00170E8C">
      <w:pPr>
        <w:spacing w:before="120" w:after="12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7FB19635" w14:textId="77777777" w:rsidR="000D0295" w:rsidRPr="00317535" w:rsidRDefault="000D0295" w:rsidP="000D0295">
      <w:pPr>
        <w:tabs>
          <w:tab w:val="left" w:pos="7440"/>
        </w:tabs>
        <w:spacing w:before="120" w:after="120"/>
        <w:jc w:val="right"/>
        <w:rPr>
          <w:rFonts w:ascii="Noto Sans" w:hAnsi="Noto Sans" w:cs="Noto Sans"/>
          <w:sz w:val="20"/>
          <w:szCs w:val="20"/>
          <w:lang w:val="es-MX"/>
        </w:rPr>
      </w:pPr>
      <w:r w:rsidRPr="00317535">
        <w:rPr>
          <w:rFonts w:ascii="Noto Sans" w:hAnsi="Noto Sans" w:cs="Noto Sans"/>
          <w:sz w:val="20"/>
          <w:szCs w:val="20"/>
          <w:lang w:val="es-MX"/>
        </w:rPr>
        <w:t xml:space="preserve">Metepec, Estado de México, a </w:t>
      </w:r>
      <w:r>
        <w:rPr>
          <w:rFonts w:ascii="Noto Sans" w:hAnsi="Noto Sans" w:cs="Noto Sans"/>
          <w:sz w:val="20"/>
          <w:szCs w:val="20"/>
          <w:lang w:val="es-MX"/>
        </w:rPr>
        <w:t xml:space="preserve">29 de mayo de </w:t>
      </w:r>
      <w:r w:rsidRPr="00317535">
        <w:rPr>
          <w:rFonts w:ascii="Noto Sans" w:hAnsi="Noto Sans" w:cs="Noto Sans"/>
          <w:sz w:val="20"/>
          <w:szCs w:val="20"/>
          <w:lang w:val="es-MX"/>
        </w:rPr>
        <w:t>2025.</w:t>
      </w:r>
    </w:p>
    <w:p w14:paraId="5ADC7453" w14:textId="111EFD07" w:rsidR="000D0295" w:rsidRPr="0013221F" w:rsidRDefault="000D0295" w:rsidP="000D0295">
      <w:pPr>
        <w:spacing w:line="276" w:lineRule="auto"/>
        <w:jc w:val="right"/>
        <w:rPr>
          <w:rFonts w:ascii="Montserrat" w:hAnsi="Montserrat" w:cs="Arial"/>
          <w:sz w:val="20"/>
          <w:szCs w:val="20"/>
          <w:lang w:val="es-MX"/>
        </w:rPr>
      </w:pPr>
    </w:p>
    <w:p w14:paraId="566784C5" w14:textId="77777777" w:rsidR="000D0295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3C5B8A28" w14:textId="77777777" w:rsidR="000D0295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5C5D53A1" w14:textId="77777777" w:rsidR="000D0295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035E2E12" w14:textId="77777777" w:rsidR="000D0295" w:rsidRPr="002F4A5E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4F1A0F34" w14:textId="77777777" w:rsidR="000D0295" w:rsidRPr="002F4A5E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</w:p>
    <w:p w14:paraId="35C60D3E" w14:textId="77777777" w:rsidR="000D0295" w:rsidRPr="002F4A5E" w:rsidRDefault="000D0295" w:rsidP="000D0295">
      <w:pPr>
        <w:spacing w:line="276" w:lineRule="auto"/>
        <w:jc w:val="center"/>
        <w:rPr>
          <w:rFonts w:ascii="Montserrat" w:hAnsi="Montserrat" w:cs="Arial"/>
          <w:b/>
          <w:sz w:val="20"/>
          <w:szCs w:val="20"/>
          <w:lang w:val="es-MX"/>
        </w:rPr>
      </w:pPr>
      <w:r w:rsidRPr="002F4A5E">
        <w:rPr>
          <w:rFonts w:ascii="Montserrat" w:hAnsi="Montserrat" w:cs="Arial"/>
          <w:b/>
          <w:sz w:val="20"/>
          <w:szCs w:val="20"/>
          <w:lang w:val="es-MX"/>
        </w:rPr>
        <w:t>________________________</w:t>
      </w:r>
      <w:r>
        <w:rPr>
          <w:rFonts w:ascii="Montserrat" w:hAnsi="Montserrat" w:cs="Arial"/>
          <w:b/>
          <w:sz w:val="20"/>
          <w:szCs w:val="20"/>
          <w:lang w:val="es-MX"/>
        </w:rPr>
        <w:t>___________</w:t>
      </w:r>
      <w:r w:rsidRPr="002F4A5E">
        <w:rPr>
          <w:rFonts w:ascii="Montserrat" w:hAnsi="Montserrat" w:cs="Arial"/>
          <w:b/>
          <w:sz w:val="20"/>
          <w:szCs w:val="20"/>
          <w:lang w:val="es-MX"/>
        </w:rPr>
        <w:t>________________________</w:t>
      </w:r>
    </w:p>
    <w:p w14:paraId="09F6C4B7" w14:textId="77777777" w:rsidR="000D0295" w:rsidRPr="002F4A5E" w:rsidRDefault="000D0295" w:rsidP="000D0295">
      <w:pPr>
        <w:spacing w:line="276" w:lineRule="auto"/>
        <w:jc w:val="center"/>
        <w:rPr>
          <w:rFonts w:ascii="Montserrat" w:eastAsia="Montserrat" w:hAnsi="Montserrat" w:cs="Montserrat"/>
          <w:b/>
          <w:sz w:val="20"/>
          <w:szCs w:val="20"/>
          <w:lang w:val="es-MX"/>
        </w:rPr>
      </w:pPr>
      <w:r w:rsidRPr="002F4A5E">
        <w:rPr>
          <w:rFonts w:ascii="Montserrat" w:eastAsia="Montserrat" w:hAnsi="Montserrat" w:cs="Montserrat"/>
          <w:b/>
          <w:sz w:val="20"/>
          <w:szCs w:val="20"/>
          <w:lang w:val="es-MX"/>
        </w:rPr>
        <w:t>MTRO. RODRIGO ALEJANDRO ROJAS NAVARRETE</w:t>
      </w:r>
    </w:p>
    <w:p w14:paraId="5AE55501" w14:textId="77777777" w:rsidR="000D0295" w:rsidRPr="00833C94" w:rsidRDefault="000D0295" w:rsidP="000D0295">
      <w:pPr>
        <w:spacing w:line="276" w:lineRule="auto"/>
        <w:jc w:val="center"/>
        <w:rPr>
          <w:rFonts w:ascii="Montserrat" w:hAnsi="Montserrat" w:cs="Arial"/>
          <w:sz w:val="20"/>
          <w:szCs w:val="20"/>
          <w:lang w:val="es-MX"/>
        </w:rPr>
      </w:pPr>
      <w:r w:rsidRPr="002F4A5E">
        <w:rPr>
          <w:rFonts w:ascii="Montserrat" w:eastAsia="Montserrat" w:hAnsi="Montserrat" w:cs="Montserrat"/>
          <w:b/>
          <w:sz w:val="20"/>
          <w:szCs w:val="20"/>
          <w:lang w:val="es-MX"/>
        </w:rPr>
        <w:t>DIRECTOR GENERAL</w:t>
      </w:r>
    </w:p>
    <w:p w14:paraId="292BDFB3" w14:textId="77777777" w:rsidR="00B52CF3" w:rsidRDefault="00FC4492" w:rsidP="0076480B">
      <w:pPr>
        <w:spacing w:before="120" w:after="120" w:line="276" w:lineRule="auto"/>
        <w:ind w:right="62"/>
        <w:jc w:val="center"/>
      </w:pPr>
      <w:bookmarkStart w:id="94" w:name="_heading=h.lnxbz9" w:colFirst="0" w:colLast="0"/>
      <w:bookmarkEnd w:id="94"/>
      <w:r w:rsidRPr="009A66DB">
        <w:br w:type="page"/>
      </w:r>
    </w:p>
    <w:p w14:paraId="729F5B8D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127CEE59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2613F3B9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67A6DE75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30C7650B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710BCEB3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0B4024F2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4CF2C7D4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389A1CAA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43D464D7" w14:textId="77777777" w:rsidR="00B52CF3" w:rsidRDefault="00B52CF3" w:rsidP="0076480B">
      <w:pPr>
        <w:spacing w:before="120" w:after="120" w:line="276" w:lineRule="auto"/>
        <w:ind w:right="62"/>
        <w:jc w:val="center"/>
      </w:pPr>
    </w:p>
    <w:p w14:paraId="4C5B9FA5" w14:textId="0B4A7E1A" w:rsidR="00B52CF3" w:rsidRPr="004D0603" w:rsidRDefault="00FC4492" w:rsidP="00223ADC">
      <w:pPr>
        <w:pStyle w:val="Ttulo2"/>
        <w:rPr>
          <w:rFonts w:eastAsia="Montserrat"/>
        </w:rPr>
      </w:pPr>
      <w:bookmarkStart w:id="95" w:name="_Toc192601166"/>
      <w:bookmarkStart w:id="96" w:name="_Toc192601369"/>
      <w:bookmarkStart w:id="97" w:name="_Toc196141217"/>
      <w:bookmarkStart w:id="98" w:name="_Toc196485668"/>
      <w:bookmarkStart w:id="99" w:name="_Toc196485759"/>
      <w:bookmarkStart w:id="100" w:name="_Toc196485953"/>
      <w:bookmarkStart w:id="101" w:name="_Toc196486016"/>
      <w:bookmarkStart w:id="102" w:name="_Toc196486081"/>
      <w:bookmarkStart w:id="103" w:name="_Toc196486138"/>
      <w:bookmarkStart w:id="104" w:name="_Toc197085867"/>
      <w:r w:rsidRPr="00B52CF3">
        <w:rPr>
          <w:rFonts w:eastAsia="Montserrat"/>
        </w:rPr>
        <w:t>ANEXOS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28806633" w14:textId="77777777" w:rsidR="00B52CF3" w:rsidRDefault="00B52CF3">
      <w:pPr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br w:type="page"/>
      </w:r>
    </w:p>
    <w:p w14:paraId="72086671" w14:textId="11727429" w:rsidR="00160D4F" w:rsidRPr="007269B3" w:rsidRDefault="00FC4492" w:rsidP="004061D8">
      <w:pPr>
        <w:pStyle w:val="Ttulo3"/>
        <w:spacing w:before="80"/>
        <w:rPr>
          <w:rFonts w:eastAsia="Montserrat"/>
          <w:b w:val="0"/>
        </w:rPr>
      </w:pPr>
      <w:bookmarkStart w:id="105" w:name="_heading=h.35nkun2" w:colFirst="0" w:colLast="0"/>
      <w:bookmarkStart w:id="106" w:name="_Toc192601167"/>
      <w:bookmarkStart w:id="107" w:name="_Toc192601370"/>
      <w:bookmarkStart w:id="108" w:name="_Toc196141218"/>
      <w:bookmarkStart w:id="109" w:name="_Toc196485669"/>
      <w:bookmarkStart w:id="110" w:name="_Toc196485760"/>
      <w:bookmarkStart w:id="111" w:name="_Toc196485954"/>
      <w:bookmarkStart w:id="112" w:name="_Toc196486017"/>
      <w:bookmarkStart w:id="113" w:name="_Toc196486082"/>
      <w:bookmarkStart w:id="114" w:name="_Toc196486139"/>
      <w:bookmarkStart w:id="115" w:name="_Toc197085868"/>
      <w:bookmarkEnd w:id="105"/>
      <w:r w:rsidRPr="007269B3">
        <w:rPr>
          <w:rFonts w:eastAsia="Montserrat"/>
        </w:rPr>
        <w:lastRenderedPageBreak/>
        <w:t>ANEXO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I.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DIRECTRICES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DE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OPERACIÓN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DE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LA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NORMATECA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INTERNA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DEL</w:t>
      </w:r>
      <w:r w:rsidR="00170E8C">
        <w:rPr>
          <w:rFonts w:eastAsia="Montserrat"/>
        </w:rPr>
        <w:t xml:space="preserve"> </w:t>
      </w:r>
      <w:r w:rsidRPr="007269B3">
        <w:rPr>
          <w:rFonts w:eastAsia="Montserrat"/>
        </w:rPr>
        <w:t>CONALEP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72DD31F1" w14:textId="1BBB48EC" w:rsidR="00486242" w:rsidRPr="00AB1CAC" w:rsidRDefault="00FC4492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  <w:lang w:val="es-MX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sz w:val="20"/>
          <w:szCs w:val="20"/>
        </w:rPr>
        <w:t>Interna.</w:t>
      </w:r>
      <w:r w:rsidR="00170E8C" w:rsidRPr="00AB1CAC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Repositorio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oficial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concentra,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sistematiza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permite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consulta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física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digital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todas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disposiciones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normativas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internas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vigentes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aplicables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procesos,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trámites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servicios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ofrece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CONALEP.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administración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actualización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permanente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está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bajo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responsabilidad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Dirección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Corporativa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Jurídicos,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quien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asegura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validez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vigencia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documentos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normativos</w:t>
      </w:r>
      <w:r w:rsidR="00170E8C" w:rsidRPr="00AB1CAC">
        <w:rPr>
          <w:rFonts w:ascii="Noto Sans" w:eastAsia="Montserrat" w:hAnsi="Noto Sans" w:cs="Noto Sans"/>
          <w:sz w:val="20"/>
          <w:szCs w:val="20"/>
          <w:lang w:val="es-MX"/>
        </w:rPr>
        <w:t xml:space="preserve"> </w:t>
      </w:r>
      <w:r w:rsidR="00486242" w:rsidRPr="00AB1CAC">
        <w:rPr>
          <w:rFonts w:ascii="Noto Sans" w:eastAsia="Montserrat" w:hAnsi="Noto Sans" w:cs="Noto Sans"/>
          <w:sz w:val="20"/>
          <w:szCs w:val="20"/>
          <w:lang w:val="es-MX"/>
        </w:rPr>
        <w:t>contenidos.</w:t>
      </w:r>
    </w:p>
    <w:p w14:paraId="3C485179" w14:textId="3295C4C8" w:rsidR="00160D4F" w:rsidRPr="00AB1CAC" w:rsidRDefault="00FC4492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CE1C2C" w:rsidRPr="00AB1CAC">
        <w:rPr>
          <w:rFonts w:ascii="Noto Sans" w:eastAsia="Montserrat" w:hAnsi="Noto Sans" w:cs="Noto Sans"/>
          <w:sz w:val="20"/>
          <w:szCs w:val="20"/>
        </w:rPr>
        <w:t>está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disponible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físicamente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digital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</w:t>
      </w:r>
      <w:r w:rsidR="00CE1C2C" w:rsidRPr="00AB1CAC">
        <w:rPr>
          <w:rFonts w:ascii="Noto Sans" w:eastAsia="Montserrat" w:hAnsi="Noto Sans" w:cs="Noto Sans"/>
          <w:sz w:val="20"/>
          <w:szCs w:val="20"/>
        </w:rPr>
        <w:t>P.</w:t>
      </w:r>
    </w:p>
    <w:p w14:paraId="3D6A66B3" w14:textId="77777777" w:rsidR="00160D4F" w:rsidRPr="00AB1CAC" w:rsidRDefault="00160D4F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bCs/>
          <w:sz w:val="20"/>
          <w:szCs w:val="20"/>
        </w:rPr>
      </w:pPr>
    </w:p>
    <w:p w14:paraId="35F2AF67" w14:textId="5B4FFA5B" w:rsidR="00160D4F" w:rsidRPr="00AB1CAC" w:rsidRDefault="00FC4492" w:rsidP="00966473">
      <w:pPr>
        <w:pStyle w:val="Prrafodelist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right="62" w:hanging="294"/>
        <w:contextualSpacing w:val="0"/>
        <w:jc w:val="center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FÍSICA.</w:t>
      </w:r>
    </w:p>
    <w:p w14:paraId="18912032" w14:textId="1FE19579" w:rsidR="00CE1C2C" w:rsidRPr="00AB1CAC" w:rsidRDefault="00CE1C2C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originales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constituyen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resguardados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físicamente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Dirección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Corporativa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Asuntos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Jurídicos.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Coordinación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Asistencia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responsable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su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custodia,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conservación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organización.</w:t>
      </w:r>
    </w:p>
    <w:p w14:paraId="7A4662E9" w14:textId="77777777" w:rsidR="00160D4F" w:rsidRPr="00AB1CAC" w:rsidRDefault="00FC4492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Contenido:</w:t>
      </w:r>
    </w:p>
    <w:p w14:paraId="794D787B" w14:textId="34445BAD" w:rsidR="00160D4F" w:rsidRPr="00AB1CAC" w:rsidRDefault="00FC4492" w:rsidP="009664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Acuerdos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Colaboración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Internacionales.</w:t>
      </w:r>
    </w:p>
    <w:p w14:paraId="2C13FFFE" w14:textId="65F68121" w:rsidR="00160D4F" w:rsidRPr="00AB1CAC" w:rsidRDefault="00FC4492" w:rsidP="009664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Convenios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Colaboración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Nacionales.</w:t>
      </w:r>
    </w:p>
    <w:p w14:paraId="1650901D" w14:textId="564B4BBE" w:rsidR="00160D4F" w:rsidRPr="00AB1CAC" w:rsidRDefault="00FC4492" w:rsidP="009664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Escrituras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Legales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Inmuebles.</w:t>
      </w:r>
    </w:p>
    <w:p w14:paraId="2BB55E09" w14:textId="5D072BE7" w:rsidR="00160D4F" w:rsidRPr="00AB1CAC" w:rsidRDefault="00FC4492" w:rsidP="009664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vigente.</w:t>
      </w:r>
    </w:p>
    <w:p w14:paraId="67E54D45" w14:textId="53CB1469" w:rsidR="00160D4F" w:rsidRPr="00AB1CAC" w:rsidRDefault="00FC4492" w:rsidP="009664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histórica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CONALEP.</w:t>
      </w:r>
    </w:p>
    <w:p w14:paraId="62D22D47" w14:textId="77777777" w:rsidR="00160D4F" w:rsidRPr="00AB1CAC" w:rsidRDefault="00160D4F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341FD522" w14:textId="58F1B2CF" w:rsidR="00160D4F" w:rsidRPr="00AB1CAC" w:rsidRDefault="00FC4492" w:rsidP="00966473">
      <w:pPr>
        <w:pStyle w:val="Prrafodelist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right="62" w:hanging="294"/>
        <w:contextualSpacing w:val="0"/>
        <w:jc w:val="center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DIGITAL.</w:t>
      </w:r>
    </w:p>
    <w:p w14:paraId="65763DB1" w14:textId="395CF692" w:rsidR="00CE1C2C" w:rsidRPr="00AB1CAC" w:rsidRDefault="00CE1C2C" w:rsidP="0096647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right="62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Plataforma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tecnológica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institucional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integra,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organiza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difunde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conjunto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disposiciones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F92697" w:rsidRPr="00AB1CAC">
        <w:rPr>
          <w:rFonts w:ascii="Noto Sans" w:eastAsia="Montserrat" w:hAnsi="Noto Sans" w:cs="Noto Sans"/>
          <w:color w:val="000000"/>
          <w:sz w:val="20"/>
          <w:szCs w:val="20"/>
        </w:rPr>
        <w:t>vigentes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accesible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CONALEP.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sistema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electrónico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garantiza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disponibilidad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permanente,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consulta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eficiente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acceso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transparente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marco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regulatorio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interno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vigente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todas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usuarias.</w:t>
      </w:r>
    </w:p>
    <w:p w14:paraId="4E5CE393" w14:textId="731F55BA" w:rsidR="00160D4F" w:rsidRPr="00AB1CAC" w:rsidRDefault="00FC4492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acceso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Normateca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será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través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Portal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ícono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i/>
          <w:sz w:val="20"/>
          <w:szCs w:val="20"/>
        </w:rPr>
        <w:t>Normateca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contiene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relativos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7269B3" w:rsidRPr="00AB1CAC">
        <w:rPr>
          <w:rFonts w:ascii="Noto Sans" w:eastAsia="Montserrat" w:hAnsi="Noto Sans" w:cs="Noto Sans"/>
          <w:sz w:val="20"/>
          <w:szCs w:val="20"/>
        </w:rPr>
        <w:t>a:</w:t>
      </w:r>
    </w:p>
    <w:p w14:paraId="6B85CC8D" w14:textId="3D64097F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7" w:right="62" w:hanging="283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Regulaciones.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F92697" w:rsidRPr="00AB1CAC">
        <w:rPr>
          <w:rFonts w:ascii="Noto Sans" w:eastAsia="Montserrat" w:hAnsi="Noto Sans" w:cs="Noto Sans"/>
          <w:sz w:val="20"/>
          <w:szCs w:val="20"/>
        </w:rPr>
        <w:t>N</w:t>
      </w:r>
      <w:r w:rsidRPr="00AB1CAC">
        <w:rPr>
          <w:rFonts w:ascii="Noto Sans" w:eastAsia="Montserrat" w:hAnsi="Noto Sans" w:cs="Noto Sans"/>
          <w:sz w:val="20"/>
          <w:szCs w:val="20"/>
        </w:rPr>
        <w:t>ormas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internas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vigentes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F92697" w:rsidRPr="00AB1CAC">
        <w:rPr>
          <w:rFonts w:ascii="Noto Sans" w:eastAsia="Montserrat" w:hAnsi="Noto Sans" w:cs="Noto Sans"/>
          <w:sz w:val="20"/>
          <w:szCs w:val="20"/>
        </w:rPr>
        <w:t>.</w:t>
      </w:r>
    </w:p>
    <w:p w14:paraId="6D016823" w14:textId="4DDCE385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COMERI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(Comité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Regulatoria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Interna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CONALEP).</w:t>
      </w:r>
    </w:p>
    <w:p w14:paraId="6A050471" w14:textId="539DE72E" w:rsidR="00160D4F" w:rsidRPr="00AB1CAC" w:rsidRDefault="00FC4492" w:rsidP="009664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Programa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Anual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Regulatoria</w:t>
      </w:r>
      <w:r w:rsidR="00DA4E94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Interna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color w:val="000000"/>
          <w:sz w:val="20"/>
          <w:szCs w:val="20"/>
        </w:rPr>
        <w:t>CONALEP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.</w:t>
      </w:r>
    </w:p>
    <w:p w14:paraId="5D885B76" w14:textId="4562323A" w:rsidR="00160D4F" w:rsidRPr="00AB1CAC" w:rsidRDefault="00FC4492" w:rsidP="009664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Normativos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proceso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integración,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ponen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disposición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opinión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personas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usuarias.</w:t>
      </w:r>
    </w:p>
    <w:p w14:paraId="532993BC" w14:textId="291BC5FF" w:rsidR="00160D4F" w:rsidRPr="00AB1CAC" w:rsidRDefault="00FC4492" w:rsidP="009664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Actas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sesiones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COMERI.</w:t>
      </w:r>
    </w:p>
    <w:p w14:paraId="4BE4FF63" w14:textId="5278C06F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lastRenderedPageBreak/>
        <w:t>Colegios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Estatales.</w:t>
      </w:r>
    </w:p>
    <w:p w14:paraId="2B2665EA" w14:textId="0047D6BB" w:rsidR="00160D4F" w:rsidRPr="00AB1CAC" w:rsidRDefault="00FC4492" w:rsidP="009664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Convenios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Federalización.</w:t>
      </w:r>
    </w:p>
    <w:p w14:paraId="7B207987" w14:textId="4A784FFC" w:rsidR="00160D4F" w:rsidRPr="00AB1CAC" w:rsidRDefault="00FC4492" w:rsidP="009664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Decretos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Creación.</w:t>
      </w:r>
    </w:p>
    <w:p w14:paraId="27E320BD" w14:textId="7A4E8872" w:rsidR="00160D4F" w:rsidRPr="00AB1CAC" w:rsidRDefault="00FC4492" w:rsidP="009664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851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Reglamentos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Interiores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color w:val="000000"/>
          <w:sz w:val="20"/>
          <w:szCs w:val="20"/>
        </w:rPr>
        <w:t>Estatutos.</w:t>
      </w:r>
    </w:p>
    <w:p w14:paraId="4F6BAD54" w14:textId="77777777" w:rsidR="00160D4F" w:rsidRPr="00AB1CAC" w:rsidRDefault="00160D4F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</w:p>
    <w:p w14:paraId="28868ADC" w14:textId="5BE1CEB0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Buzón.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Canal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comunicación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para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recibir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solicitudes,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consultas,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opiniones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propuestas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usuarios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sobre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la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mejora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regulatoria.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4C89E5D3" w14:textId="77777777" w:rsidR="00160D4F" w:rsidRPr="00AB1CAC" w:rsidRDefault="00160D4F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142A991" w14:textId="75B42D51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Manuales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Procedimientos.</w:t>
      </w:r>
      <w:r w:rsidR="00170E8C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>Manuales</w:t>
      </w:r>
      <w:r w:rsidR="00170E8C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>Procedimientos</w:t>
      </w:r>
      <w:r w:rsidR="00170E8C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color w:val="000000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las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Unidades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Administrativas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9E664E" w:rsidRPr="00AB1CAC">
        <w:rPr>
          <w:rFonts w:ascii="Noto Sans" w:eastAsia="Montserrat" w:hAnsi="Noto Sans" w:cs="Noto Sans"/>
          <w:sz w:val="20"/>
          <w:szCs w:val="20"/>
        </w:rPr>
        <w:t>vigentes.</w:t>
      </w:r>
    </w:p>
    <w:p w14:paraId="439610B2" w14:textId="6149B479" w:rsidR="00160D4F" w:rsidRPr="00AB1CAC" w:rsidRDefault="00FC4492" w:rsidP="00966473">
      <w:pPr>
        <w:numPr>
          <w:ilvl w:val="0"/>
          <w:numId w:val="31"/>
        </w:numPr>
        <w:shd w:val="clear" w:color="auto" w:fill="FFFFFF"/>
        <w:spacing w:before="40" w:after="40" w:line="276" w:lineRule="auto"/>
        <w:ind w:left="851" w:hanging="284"/>
        <w:rPr>
          <w:rFonts w:ascii="Noto Sans" w:eastAsia="Arial" w:hAnsi="Noto Sans" w:cs="Noto Sans"/>
          <w:sz w:val="20"/>
          <w:szCs w:val="20"/>
        </w:rPr>
      </w:pPr>
      <w:hyperlink r:id="rId11">
        <w:r w:rsidRPr="00AB1CAC">
          <w:rPr>
            <w:rFonts w:ascii="Noto Sans" w:eastAsia="Montserrat" w:hAnsi="Noto Sans" w:cs="Noto Sans"/>
            <w:sz w:val="20"/>
            <w:szCs w:val="20"/>
          </w:rPr>
          <w:t>Guía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Técnica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para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la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Elaboración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y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Actualización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de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Manuales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de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Procedimientos</w:t>
        </w:r>
      </w:hyperlink>
    </w:p>
    <w:p w14:paraId="6F0B4B43" w14:textId="6454AB83" w:rsidR="00160D4F" w:rsidRPr="00AB1CAC" w:rsidRDefault="00FC4492" w:rsidP="00966473">
      <w:pPr>
        <w:numPr>
          <w:ilvl w:val="0"/>
          <w:numId w:val="31"/>
        </w:numPr>
        <w:shd w:val="clear" w:color="auto" w:fill="FFFFFF"/>
        <w:spacing w:before="40" w:after="40" w:line="276" w:lineRule="auto"/>
        <w:ind w:left="851" w:hanging="284"/>
        <w:rPr>
          <w:rFonts w:ascii="Noto Sans" w:eastAsia="Montserrat" w:hAnsi="Noto Sans" w:cs="Noto Sans"/>
          <w:sz w:val="20"/>
          <w:szCs w:val="20"/>
        </w:rPr>
      </w:pPr>
      <w:hyperlink r:id="rId12">
        <w:r w:rsidRPr="00AB1CAC">
          <w:rPr>
            <w:rFonts w:ascii="Noto Sans" w:eastAsia="Montserrat" w:hAnsi="Noto Sans" w:cs="Noto Sans"/>
            <w:sz w:val="20"/>
            <w:szCs w:val="20"/>
          </w:rPr>
          <w:t>Manuales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Administrativos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de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Aplicación</w:t>
        </w:r>
        <w:r w:rsidR="00170E8C" w:rsidRPr="00AB1CAC">
          <w:rPr>
            <w:rFonts w:ascii="Noto Sans" w:eastAsia="Montserrat" w:hAnsi="Noto Sans" w:cs="Noto Sans"/>
            <w:sz w:val="20"/>
            <w:szCs w:val="20"/>
          </w:rPr>
          <w:t xml:space="preserve"> </w:t>
        </w:r>
        <w:r w:rsidRPr="00AB1CAC">
          <w:rPr>
            <w:rFonts w:ascii="Noto Sans" w:eastAsia="Montserrat" w:hAnsi="Noto Sans" w:cs="Noto Sans"/>
            <w:sz w:val="20"/>
            <w:szCs w:val="20"/>
          </w:rPr>
          <w:t>Genera</w:t>
        </w:r>
      </w:hyperlink>
      <w:r w:rsidRPr="00AB1CAC">
        <w:rPr>
          <w:rFonts w:ascii="Noto Sans" w:eastAsia="Montserrat" w:hAnsi="Noto Sans" w:cs="Noto Sans"/>
          <w:sz w:val="20"/>
          <w:szCs w:val="20"/>
        </w:rPr>
        <w:t>l</w:t>
      </w:r>
    </w:p>
    <w:p w14:paraId="1F5337F0" w14:textId="77777777" w:rsidR="00160D4F" w:rsidRPr="00AB1CAC" w:rsidRDefault="00160D4F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4696B5B4" w14:textId="1AE26051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Proyectos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Convenios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Colaboración.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Formatos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Instrumentos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Jurídicos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coadyuvan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en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cumplimiento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objeto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del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5775FD88" w14:textId="77777777" w:rsidR="00B52CF3" w:rsidRPr="00AB1CAC" w:rsidRDefault="00B52CF3" w:rsidP="0096647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right="62"/>
        <w:jc w:val="both"/>
        <w:rPr>
          <w:rFonts w:ascii="Noto Sans" w:eastAsia="Montserrat" w:hAnsi="Noto Sans" w:cs="Noto Sans"/>
          <w:bCs/>
          <w:color w:val="000000"/>
          <w:sz w:val="20"/>
          <w:szCs w:val="20"/>
        </w:rPr>
      </w:pPr>
    </w:p>
    <w:p w14:paraId="1EC5A3AB" w14:textId="69B4BD6E" w:rsidR="00160D4F" w:rsidRPr="00AB1CAC" w:rsidRDefault="00FC4492" w:rsidP="00966473">
      <w:pPr>
        <w:numPr>
          <w:ilvl w:val="0"/>
          <w:numId w:val="2"/>
        </w:numP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sz w:val="20"/>
          <w:szCs w:val="20"/>
        </w:rPr>
      </w:pPr>
      <w:r w:rsidRPr="00AB1CAC">
        <w:rPr>
          <w:rFonts w:ascii="Noto Sans" w:eastAsia="Montserrat" w:hAnsi="Noto Sans" w:cs="Noto Sans"/>
          <w:b/>
          <w:sz w:val="20"/>
          <w:szCs w:val="20"/>
        </w:rPr>
        <w:t>Convenios</w:t>
      </w:r>
      <w:r w:rsidR="00096B54" w:rsidRPr="00AB1CAC">
        <w:rPr>
          <w:rFonts w:ascii="Noto Sans" w:eastAsia="Montserrat" w:hAnsi="Noto Sans" w:cs="Noto Sans"/>
          <w:b/>
          <w:sz w:val="20"/>
          <w:szCs w:val="20"/>
        </w:rPr>
        <w:t>.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Lista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convenio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que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el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CONALEP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ha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celebrado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con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los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sectores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público,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social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y</w:t>
      </w:r>
      <w:r w:rsidR="00170E8C" w:rsidRPr="00AB1CAC">
        <w:rPr>
          <w:rFonts w:ascii="Noto Sans" w:eastAsia="Montserrat" w:hAnsi="Noto Sans" w:cs="Noto Sans"/>
          <w:bCs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bCs/>
          <w:sz w:val="20"/>
          <w:szCs w:val="20"/>
        </w:rPr>
        <w:t>privado</w:t>
      </w:r>
    </w:p>
    <w:p w14:paraId="72093785" w14:textId="77777777" w:rsidR="00B52CF3" w:rsidRPr="00AB1CAC" w:rsidRDefault="00B52CF3" w:rsidP="00966473">
      <w:pPr>
        <w:spacing w:before="80" w:after="8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3E0C285" w14:textId="44F51573" w:rsidR="00160D4F" w:rsidRPr="00AB1CAC" w:rsidRDefault="00FC4492" w:rsidP="009664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ind w:left="567" w:right="62" w:hanging="283"/>
        <w:jc w:val="both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Documentos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>Interés.</w:t>
      </w:r>
      <w:r w:rsidR="00170E8C" w:rsidRPr="00AB1CAC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Normatividad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Federal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="00096B54" w:rsidRPr="00AB1CAC">
        <w:rPr>
          <w:rFonts w:ascii="Noto Sans" w:eastAsia="Montserrat" w:hAnsi="Noto Sans" w:cs="Noto Sans"/>
          <w:sz w:val="20"/>
          <w:szCs w:val="20"/>
        </w:rPr>
        <w:t>aplicable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al</w:t>
      </w:r>
      <w:r w:rsidR="00170E8C" w:rsidRPr="00AB1CAC">
        <w:rPr>
          <w:rFonts w:ascii="Noto Sans" w:eastAsia="Montserrat" w:hAnsi="Noto Sans" w:cs="Noto Sans"/>
          <w:sz w:val="20"/>
          <w:szCs w:val="20"/>
        </w:rPr>
        <w:t xml:space="preserve"> </w:t>
      </w:r>
      <w:r w:rsidRPr="00AB1CAC">
        <w:rPr>
          <w:rFonts w:ascii="Noto Sans" w:eastAsia="Montserrat" w:hAnsi="Noto Sans" w:cs="Noto Sans"/>
          <w:sz w:val="20"/>
          <w:szCs w:val="20"/>
        </w:rPr>
        <w:t>CONALEP.</w:t>
      </w:r>
    </w:p>
    <w:p w14:paraId="152E6FCE" w14:textId="39515C4D" w:rsidR="00160D4F" w:rsidRPr="00841959" w:rsidRDefault="00FC4492" w:rsidP="00841959">
      <w:pPr>
        <w:pStyle w:val="Ttulo3"/>
      </w:pPr>
      <w:bookmarkStart w:id="116" w:name="_heading=h.1ksv4uv" w:colFirst="0" w:colLast="0"/>
      <w:bookmarkEnd w:id="116"/>
      <w:r>
        <w:br w:type="page"/>
      </w:r>
      <w:bookmarkStart w:id="117" w:name="_Toc192601168"/>
      <w:bookmarkStart w:id="118" w:name="_Toc192601371"/>
      <w:bookmarkStart w:id="119" w:name="_Toc196141219"/>
      <w:bookmarkStart w:id="120" w:name="_Toc196485670"/>
      <w:bookmarkStart w:id="121" w:name="_Toc196485761"/>
      <w:bookmarkStart w:id="122" w:name="_Toc196485955"/>
      <w:bookmarkStart w:id="123" w:name="_Toc196486018"/>
      <w:bookmarkStart w:id="124" w:name="_Toc196486083"/>
      <w:bookmarkStart w:id="125" w:name="_Toc196486140"/>
      <w:bookmarkStart w:id="126" w:name="_Toc197085869"/>
      <w:r w:rsidRPr="00841959">
        <w:lastRenderedPageBreak/>
        <w:t>ANEXO</w:t>
      </w:r>
      <w:r w:rsidR="00170E8C" w:rsidRPr="00841959">
        <w:t xml:space="preserve"> </w:t>
      </w:r>
      <w:r w:rsidRPr="00841959">
        <w:t>II.</w:t>
      </w:r>
      <w:r w:rsidR="00170E8C" w:rsidRPr="00841959">
        <w:t xml:space="preserve"> </w:t>
      </w:r>
      <w:r w:rsidRPr="00841959">
        <w:t>REGLAMENTO</w:t>
      </w:r>
      <w:r w:rsidR="00170E8C" w:rsidRPr="00841959">
        <w:t xml:space="preserve"> </w:t>
      </w:r>
      <w:r w:rsidRPr="00841959">
        <w:t>DE</w:t>
      </w:r>
      <w:r w:rsidR="00170E8C" w:rsidRPr="00841959">
        <w:t xml:space="preserve"> </w:t>
      </w:r>
      <w:r w:rsidRPr="00841959">
        <w:t>LA</w:t>
      </w:r>
      <w:r w:rsidR="00170E8C" w:rsidRPr="00841959">
        <w:t xml:space="preserve"> </w:t>
      </w:r>
      <w:r w:rsidRPr="00841959">
        <w:t>NORMATECA</w:t>
      </w:r>
      <w:r w:rsidR="00170E8C" w:rsidRPr="00841959">
        <w:t xml:space="preserve"> </w:t>
      </w:r>
      <w:r w:rsidRPr="00841959">
        <w:t>INTERNA</w:t>
      </w:r>
      <w:r w:rsidR="00170E8C" w:rsidRPr="00841959">
        <w:t xml:space="preserve"> </w:t>
      </w:r>
      <w:r w:rsidRPr="00841959">
        <w:t>FÍSICA</w:t>
      </w:r>
      <w:r w:rsidR="00170E8C" w:rsidRPr="00841959">
        <w:t xml:space="preserve"> </w:t>
      </w:r>
      <w:r w:rsidRPr="00841959">
        <w:t>DEL</w:t>
      </w:r>
      <w:r w:rsidR="00170E8C" w:rsidRPr="00841959">
        <w:t xml:space="preserve"> </w:t>
      </w:r>
      <w:r w:rsidRPr="00841959">
        <w:t>CONALEP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4697F086" w14:textId="21F304DC" w:rsidR="00160D4F" w:rsidRDefault="00FC4492" w:rsidP="004061D8">
      <w:pPr>
        <w:spacing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  <w:r w:rsidRPr="004061D8">
        <w:rPr>
          <w:rFonts w:ascii="Noto Sans" w:eastAsia="Montserrat" w:hAnsi="Noto Sans" w:cs="Noto Sans"/>
          <w:b/>
          <w:sz w:val="20"/>
          <w:szCs w:val="20"/>
        </w:rPr>
        <w:t>A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las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personas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Usuarias: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garantizar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una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experiencia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óptima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y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facilitar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acceso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efectivo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información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normativa,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se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presentan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las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siguientes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directrices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uso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adecuado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esta</w:t>
      </w:r>
      <w:r w:rsidR="00170E8C" w:rsidRPr="004061D8">
        <w:rPr>
          <w:rFonts w:ascii="Noto Sans" w:eastAsia="Montserrat" w:hAnsi="Noto Sans" w:cs="Noto Sans"/>
          <w:sz w:val="20"/>
          <w:szCs w:val="20"/>
        </w:rPr>
        <w:t xml:space="preserve"> </w:t>
      </w:r>
      <w:r w:rsidR="001A33EA" w:rsidRPr="004061D8">
        <w:rPr>
          <w:rFonts w:ascii="Noto Sans" w:eastAsia="Montserrat" w:hAnsi="Noto Sans" w:cs="Noto Sans"/>
          <w:sz w:val="20"/>
          <w:szCs w:val="20"/>
        </w:rPr>
        <w:t>NORMATECA:</w:t>
      </w:r>
    </w:p>
    <w:p w14:paraId="58A247C6" w14:textId="77777777" w:rsidR="004061D8" w:rsidRPr="004061D8" w:rsidRDefault="004061D8" w:rsidP="004061D8">
      <w:pPr>
        <w:spacing w:line="276" w:lineRule="auto"/>
        <w:ind w:right="62"/>
        <w:jc w:val="both"/>
        <w:rPr>
          <w:rFonts w:ascii="Noto Sans" w:eastAsia="Montserrat" w:hAnsi="Noto Sans" w:cs="Noto Sans"/>
          <w:b/>
          <w:sz w:val="20"/>
          <w:szCs w:val="20"/>
        </w:rPr>
      </w:pPr>
    </w:p>
    <w:p w14:paraId="4DF312FB" w14:textId="77777777" w:rsidR="00160D4F" w:rsidRPr="004061D8" w:rsidRDefault="00FC4492" w:rsidP="00406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62" w:hanging="283"/>
        <w:jc w:val="center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>Recomendaciones</w:t>
      </w:r>
    </w:p>
    <w:p w14:paraId="76A84D46" w14:textId="2C4935B0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Registre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visita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control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acceso.</w:t>
      </w:r>
    </w:p>
    <w:p w14:paraId="31A96998" w14:textId="0721A5FE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prohibido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fumar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dentro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instalaciones.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4B44CD1A" w14:textId="48E0C222" w:rsidR="005157C2" w:rsidRPr="004061D8" w:rsidRDefault="00380351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No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permite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consumir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alimentos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ni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bebidas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5157C2" w:rsidRPr="004061D8">
        <w:rPr>
          <w:rFonts w:ascii="Noto Sans" w:eastAsia="Montserrat" w:hAnsi="Noto Sans" w:cs="Noto Sans"/>
          <w:color w:val="000000"/>
          <w:sz w:val="20"/>
          <w:szCs w:val="20"/>
        </w:rPr>
        <w:t>sala.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297D32F7" w14:textId="38E8660A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Conserve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mobiliario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posición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original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buen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estado.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43190360" w14:textId="7EC559AC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Mantenga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ambiente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silencioso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permitir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concentración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todos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usuarios.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31A344F4" w14:textId="243941C5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Observe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todo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momento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comportamiento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respetuoso.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5F991EA1" w14:textId="23E7845B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Manipule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sin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extraerlos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carpetas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protectoras.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1038E61A" w14:textId="70A16E0E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documentación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debe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permanecer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dentro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sala;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prohibido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retirarla.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71E01E3A" w14:textId="191B0426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Cumpla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todas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medidas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higiene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protocolos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sanitarios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vigentes.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3DF48C69" w14:textId="26CA00CD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Silencie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apague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dispositivos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móviles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durante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estancia.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69BB5D00" w14:textId="5674BB93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Solicite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autorización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previa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capturar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imágenes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cualquier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528E20EF" w14:textId="17E5028F" w:rsidR="005157C2" w:rsidRPr="004061D8" w:rsidRDefault="005157C2" w:rsidP="009664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Manipule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cuidado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todo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material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integra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Normateca.</w:t>
      </w:r>
    </w:p>
    <w:p w14:paraId="3E1FB15C" w14:textId="77777777" w:rsidR="00160D4F" w:rsidRPr="004061D8" w:rsidRDefault="00160D4F" w:rsidP="004061D8">
      <w:pPr>
        <w:spacing w:before="40" w:line="276" w:lineRule="auto"/>
        <w:ind w:right="62"/>
        <w:jc w:val="both"/>
        <w:rPr>
          <w:rFonts w:ascii="Noto Sans" w:eastAsia="Montserrat" w:hAnsi="Noto Sans" w:cs="Noto Sans"/>
          <w:sz w:val="20"/>
          <w:szCs w:val="20"/>
        </w:rPr>
      </w:pPr>
    </w:p>
    <w:p w14:paraId="60E3EB77" w14:textId="47DE271B" w:rsidR="00160D4F" w:rsidRPr="004061D8" w:rsidRDefault="00FC4492" w:rsidP="004061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ind w:left="567" w:right="62" w:hanging="283"/>
        <w:jc w:val="center"/>
        <w:rPr>
          <w:rFonts w:ascii="Noto Sans" w:eastAsia="Montserrat" w:hAnsi="Noto Sans" w:cs="Noto Sans"/>
          <w:b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>Consulta</w:t>
      </w:r>
      <w:r w:rsidR="00170E8C"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color w:val="000000"/>
          <w:sz w:val="20"/>
          <w:szCs w:val="20"/>
        </w:rPr>
        <w:t>documentos</w:t>
      </w:r>
    </w:p>
    <w:p w14:paraId="7B36B7F9" w14:textId="5A686C64" w:rsidR="00380351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consulta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normas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estanterías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está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disponible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cualquier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persona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requiera.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7D3CD612" w14:textId="541A52BD" w:rsidR="00380351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realizar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consulta,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solicite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persona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responsable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Normateca.</w:t>
      </w:r>
    </w:p>
    <w:p w14:paraId="21ED723E" w14:textId="0C78A85A" w:rsidR="00380351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permite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revisión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simultánea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múltiples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dentro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sala.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2D44782F" w14:textId="3CE59B74" w:rsidR="00380351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Manipu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lar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especial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cuidado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garantizar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conservación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preservar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integridad.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</w:p>
    <w:p w14:paraId="36C37DBD" w14:textId="3331908C" w:rsidR="00380351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finalizar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su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consulta,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deposite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ejemplares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área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designada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entregarlos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al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encargado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="0076480B" w:rsidRPr="004061D8">
        <w:rPr>
          <w:rFonts w:ascii="Noto Sans" w:eastAsia="Montserrat" w:hAnsi="Noto Sans" w:cs="Noto Sans"/>
          <w:color w:val="000000"/>
          <w:sz w:val="20"/>
          <w:szCs w:val="20"/>
        </w:rPr>
        <w:t>Normateca.</w:t>
      </w:r>
    </w:p>
    <w:p w14:paraId="687C9D7F" w14:textId="1530046B" w:rsidR="0076480B" w:rsidRPr="004061D8" w:rsidRDefault="0076480B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Para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reproducir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cualquier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material,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presente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una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solicitud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previa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persona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titular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Coordinación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Asistencia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Jurídica,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quien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autorizará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método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reproducción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  <w:lang w:val="es-ES"/>
        </w:rPr>
        <w:t>apropiado.</w:t>
      </w:r>
    </w:p>
    <w:p w14:paraId="3D2EF380" w14:textId="564DDDCF" w:rsidR="00160D4F" w:rsidRPr="004061D8" w:rsidRDefault="00380351" w:rsidP="00966473">
      <w:pPr>
        <w:pStyle w:val="Prrafodelista"/>
        <w:numPr>
          <w:ilvl w:val="3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568" w:right="62" w:hanging="284"/>
        <w:contextualSpacing w:val="0"/>
        <w:jc w:val="both"/>
        <w:rPr>
          <w:rFonts w:ascii="Noto Sans" w:eastAsia="Montserrat" w:hAnsi="Noto Sans" w:cs="Noto Sans"/>
          <w:color w:val="000000"/>
          <w:sz w:val="20"/>
          <w:szCs w:val="20"/>
        </w:rPr>
      </w:pP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Si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requiere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copias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certificadas,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deberá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presentar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solicitud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por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escrito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dirigida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persona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titular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Dirección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Corporativa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Asuntos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Jurídicos,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especificando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el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propósito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y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uso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que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se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dará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a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dichos</w:t>
      </w:r>
      <w:r w:rsidR="00170E8C" w:rsidRPr="004061D8">
        <w:rPr>
          <w:rFonts w:ascii="Noto Sans" w:eastAsia="Montserrat" w:hAnsi="Noto Sans" w:cs="Noto Sans"/>
          <w:color w:val="000000"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color w:val="000000"/>
          <w:sz w:val="20"/>
          <w:szCs w:val="20"/>
        </w:rPr>
        <w:t>documentos.</w:t>
      </w:r>
    </w:p>
    <w:p w14:paraId="4692D48B" w14:textId="77777777" w:rsidR="00AE551B" w:rsidRPr="00966473" w:rsidRDefault="00AE551B" w:rsidP="00966473">
      <w:pPr>
        <w:pBdr>
          <w:top w:val="nil"/>
          <w:left w:val="nil"/>
          <w:bottom w:val="nil"/>
          <w:right w:val="nil"/>
          <w:between w:val="nil"/>
        </w:pBdr>
        <w:spacing w:before="40"/>
        <w:ind w:left="284" w:right="62"/>
        <w:jc w:val="both"/>
        <w:rPr>
          <w:rFonts w:ascii="Noto Sans" w:eastAsia="Montserrat" w:hAnsi="Noto Sans" w:cs="Noto Sans"/>
          <w:color w:val="000000"/>
        </w:rPr>
      </w:pPr>
    </w:p>
    <w:p w14:paraId="4D404EF7" w14:textId="77777777" w:rsidR="00160D4F" w:rsidRPr="004061D8" w:rsidRDefault="00FC4492" w:rsidP="00966473">
      <w:pPr>
        <w:ind w:right="62"/>
        <w:jc w:val="center"/>
        <w:rPr>
          <w:rFonts w:ascii="Noto Sans" w:eastAsia="Montserrat" w:hAnsi="Noto Sans" w:cs="Noto Sans"/>
          <w:b/>
          <w:sz w:val="20"/>
          <w:szCs w:val="20"/>
        </w:rPr>
      </w:pPr>
      <w:r w:rsidRPr="004061D8">
        <w:rPr>
          <w:rFonts w:ascii="Noto Sans" w:eastAsia="Montserrat" w:hAnsi="Noto Sans" w:cs="Noto Sans"/>
          <w:b/>
          <w:sz w:val="20"/>
          <w:szCs w:val="20"/>
        </w:rPr>
        <w:t>Atentamente</w:t>
      </w:r>
    </w:p>
    <w:p w14:paraId="7804434F" w14:textId="77777777" w:rsidR="00841959" w:rsidRPr="004061D8" w:rsidRDefault="00FC4492" w:rsidP="00966473">
      <w:pPr>
        <w:ind w:right="62"/>
        <w:jc w:val="center"/>
        <w:rPr>
          <w:rFonts w:ascii="Noto Sans" w:hAnsi="Noto Sans" w:cs="Noto Sans"/>
          <w:sz w:val="2"/>
          <w:szCs w:val="2"/>
        </w:rPr>
      </w:pPr>
      <w:bookmarkStart w:id="127" w:name="_heading=h.44sinio" w:colFirst="0" w:colLast="0"/>
      <w:bookmarkEnd w:id="127"/>
      <w:r w:rsidRPr="004061D8">
        <w:rPr>
          <w:rFonts w:ascii="Noto Sans" w:eastAsia="Montserrat" w:hAnsi="Noto Sans" w:cs="Noto Sans"/>
          <w:b/>
          <w:sz w:val="20"/>
          <w:szCs w:val="20"/>
        </w:rPr>
        <w:t>LA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DIRECCIÓN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CORPORATIVA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DE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ASUNTOS</w:t>
      </w:r>
      <w:r w:rsidR="00170E8C" w:rsidRPr="004061D8">
        <w:rPr>
          <w:rFonts w:ascii="Noto Sans" w:eastAsia="Montserrat" w:hAnsi="Noto Sans" w:cs="Noto Sans"/>
          <w:b/>
          <w:sz w:val="20"/>
          <w:szCs w:val="20"/>
        </w:rPr>
        <w:t xml:space="preserve"> </w:t>
      </w:r>
      <w:r w:rsidRPr="004061D8">
        <w:rPr>
          <w:rFonts w:ascii="Noto Sans" w:eastAsia="Montserrat" w:hAnsi="Noto Sans" w:cs="Noto Sans"/>
          <w:b/>
          <w:sz w:val="20"/>
          <w:szCs w:val="20"/>
        </w:rPr>
        <w:t>JURÍDICOS</w:t>
      </w:r>
      <w:r w:rsidRPr="004061D8">
        <w:rPr>
          <w:rFonts w:ascii="Noto Sans" w:hAnsi="Noto Sans" w:cs="Noto Sans"/>
          <w:sz w:val="2"/>
          <w:szCs w:val="2"/>
        </w:rPr>
        <w:br w:type="page"/>
      </w:r>
      <w:bookmarkStart w:id="128" w:name="_Toc192601169"/>
      <w:bookmarkStart w:id="129" w:name="_Toc192601372"/>
      <w:bookmarkStart w:id="130" w:name="_Toc196141220"/>
    </w:p>
    <w:p w14:paraId="7F4799FE" w14:textId="77777777" w:rsidR="00841959" w:rsidRDefault="00841959" w:rsidP="004064D2">
      <w:pPr>
        <w:spacing w:line="276" w:lineRule="auto"/>
        <w:ind w:right="62"/>
        <w:jc w:val="center"/>
        <w:rPr>
          <w:sz w:val="2"/>
          <w:szCs w:val="2"/>
        </w:rPr>
      </w:pPr>
    </w:p>
    <w:p w14:paraId="00B707D6" w14:textId="77777777" w:rsidR="00841959" w:rsidRDefault="00841959" w:rsidP="004064D2">
      <w:pPr>
        <w:spacing w:line="276" w:lineRule="auto"/>
        <w:ind w:right="62"/>
        <w:jc w:val="center"/>
        <w:rPr>
          <w:sz w:val="2"/>
          <w:szCs w:val="2"/>
        </w:rPr>
      </w:pPr>
    </w:p>
    <w:p w14:paraId="2CB55768" w14:textId="51F65F70" w:rsidR="00841959" w:rsidRDefault="00841959" w:rsidP="00841959">
      <w:pPr>
        <w:pStyle w:val="Ttulo3"/>
      </w:pPr>
      <w:bookmarkStart w:id="131" w:name="_Toc197085870"/>
      <w:r w:rsidRPr="00841959">
        <w:t xml:space="preserve">ANEXO </w:t>
      </w:r>
      <w:r>
        <w:t>I</w:t>
      </w:r>
      <w:r w:rsidRPr="00841959">
        <w:t xml:space="preserve">II. </w:t>
      </w:r>
      <w:r>
        <w:t>FORMATO PARA LA INTEGRACIÓN DEL PROGRAMA ANUAL DE MEJORA REGULATORIA INTERNA DEL CONALEP</w:t>
      </w:r>
      <w:bookmarkEnd w:id="131"/>
    </w:p>
    <w:tbl>
      <w:tblPr>
        <w:tblStyle w:val="a"/>
        <w:tblW w:w="1077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345"/>
        <w:gridCol w:w="5429"/>
      </w:tblGrid>
      <w:tr w:rsidR="00160D4F" w:rsidRPr="00002D17" w14:paraId="2EFCE0E2" w14:textId="77777777" w:rsidTr="00EA471D">
        <w:trPr>
          <w:trHeight w:val="465"/>
        </w:trPr>
        <w:tc>
          <w:tcPr>
            <w:tcW w:w="10774" w:type="dxa"/>
            <w:gridSpan w:val="2"/>
            <w:shd w:val="clear" w:color="auto" w:fill="auto"/>
            <w:vAlign w:val="center"/>
          </w:tcPr>
          <w:bookmarkEnd w:id="128"/>
          <w:bookmarkEnd w:id="129"/>
          <w:bookmarkEnd w:id="130"/>
          <w:p w14:paraId="7EA22F48" w14:textId="24B6C512" w:rsidR="00160D4F" w:rsidRPr="00002D17" w:rsidRDefault="00841959" w:rsidP="00841959">
            <w:pPr>
              <w:ind w:right="62"/>
              <w:jc w:val="right"/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EJERCICIO ____________</w:t>
            </w:r>
          </w:p>
        </w:tc>
      </w:tr>
      <w:tr w:rsidR="00841959" w:rsidRPr="00002D17" w14:paraId="2393943A" w14:textId="77777777" w:rsidTr="00841959">
        <w:trPr>
          <w:trHeight w:val="342"/>
        </w:trPr>
        <w:tc>
          <w:tcPr>
            <w:tcW w:w="10774" w:type="dxa"/>
            <w:gridSpan w:val="2"/>
            <w:shd w:val="clear" w:color="auto" w:fill="E8E8E8"/>
            <w:vAlign w:val="center"/>
          </w:tcPr>
          <w:p w14:paraId="0AE58E5F" w14:textId="27714A3E" w:rsidR="00841959" w:rsidRPr="00002D17" w:rsidRDefault="00841959" w:rsidP="00AE551B">
            <w:pPr>
              <w:ind w:right="62"/>
              <w:jc w:val="center"/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UNIDAD ADMINISTRATIVA</w:t>
            </w:r>
          </w:p>
        </w:tc>
      </w:tr>
      <w:tr w:rsidR="00160D4F" w:rsidRPr="00002D17" w14:paraId="1C6276B7" w14:textId="77777777" w:rsidTr="00841959">
        <w:trPr>
          <w:trHeight w:val="703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364BFE2B" w14:textId="06CBFDE3" w:rsidR="00160D4F" w:rsidRPr="00002D17" w:rsidRDefault="00FC4492" w:rsidP="00AE551B">
            <w:pPr>
              <w:ind w:right="62"/>
              <w:jc w:val="center"/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(</w:t>
            </w:r>
            <w:r w:rsidR="00841959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Unidad Administrativa responsable del diseño o elaboración del documento normativo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)</w:t>
            </w:r>
          </w:p>
        </w:tc>
      </w:tr>
      <w:tr w:rsidR="00160D4F" w:rsidRPr="00002D17" w14:paraId="7175358E" w14:textId="77777777" w:rsidTr="00841959">
        <w:trPr>
          <w:trHeight w:val="137"/>
        </w:trPr>
        <w:tc>
          <w:tcPr>
            <w:tcW w:w="1077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70FBB6" w14:textId="77777777" w:rsidR="00160D4F" w:rsidRPr="00002D17" w:rsidRDefault="00160D4F" w:rsidP="00AE551B">
            <w:pPr>
              <w:ind w:right="62"/>
              <w:jc w:val="both"/>
              <w:rPr>
                <w:rFonts w:ascii="Noto Sans" w:eastAsia="Montserrat" w:hAnsi="Noto Sans" w:cs="Noto Sans"/>
                <w:bCs/>
                <w:sz w:val="16"/>
                <w:szCs w:val="16"/>
              </w:rPr>
            </w:pPr>
          </w:p>
        </w:tc>
      </w:tr>
      <w:tr w:rsidR="00160D4F" w:rsidRPr="00002D17" w14:paraId="6C478F84" w14:textId="77777777" w:rsidTr="00140B90">
        <w:trPr>
          <w:trHeight w:val="1304"/>
        </w:trPr>
        <w:tc>
          <w:tcPr>
            <w:tcW w:w="5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946A85" w14:textId="02453430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b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>Nombre</w:t>
            </w:r>
            <w:r w:rsidR="00170E8C"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>del</w:t>
            </w:r>
            <w:r w:rsidR="00170E8C"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>Proyecto.</w:t>
            </w:r>
          </w:p>
          <w:p w14:paraId="30C73361" w14:textId="782C5775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(Indicar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nombre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del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proyecto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normativo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propone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para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creación,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modificación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eliminación).</w:t>
            </w:r>
          </w:p>
        </w:tc>
        <w:tc>
          <w:tcPr>
            <w:tcW w:w="5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0AD984" w14:textId="77777777" w:rsidR="00160D4F" w:rsidRPr="00002D17" w:rsidRDefault="00160D4F" w:rsidP="00140B90">
            <w:pPr>
              <w:ind w:right="62"/>
              <w:jc w:val="both"/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</w:pPr>
          </w:p>
        </w:tc>
      </w:tr>
      <w:tr w:rsidR="00160D4F" w:rsidRPr="00002D17" w14:paraId="5BDE312E" w14:textId="77777777" w:rsidTr="00841959">
        <w:trPr>
          <w:trHeight w:val="52"/>
        </w:trPr>
        <w:tc>
          <w:tcPr>
            <w:tcW w:w="1077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9B0BE" w14:textId="77777777" w:rsidR="00160D4F" w:rsidRPr="00002D17" w:rsidRDefault="00160D4F" w:rsidP="00140B90">
            <w:pPr>
              <w:ind w:right="168"/>
              <w:jc w:val="both"/>
              <w:rPr>
                <w:rFonts w:ascii="Noto Sans" w:eastAsia="Montserrat" w:hAnsi="Noto Sans" w:cs="Noto Sans"/>
                <w:bCs/>
                <w:sz w:val="16"/>
                <w:szCs w:val="16"/>
              </w:rPr>
            </w:pPr>
          </w:p>
        </w:tc>
      </w:tr>
      <w:tr w:rsidR="00160D4F" w:rsidRPr="00002D17" w14:paraId="738C24E9" w14:textId="77777777" w:rsidTr="00140B90">
        <w:trPr>
          <w:trHeight w:val="1304"/>
        </w:trPr>
        <w:tc>
          <w:tcPr>
            <w:tcW w:w="5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11887A" w14:textId="77777777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b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>Objeto.</w:t>
            </w:r>
          </w:p>
          <w:p w14:paraId="19AD9733" w14:textId="6C604A00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b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(Describa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brevemente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propósito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fundamental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creación,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modificación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eliminación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norma).</w:t>
            </w:r>
          </w:p>
        </w:tc>
        <w:tc>
          <w:tcPr>
            <w:tcW w:w="5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8E4224" w14:textId="77777777" w:rsidR="00160D4F" w:rsidRPr="00002D17" w:rsidRDefault="00160D4F" w:rsidP="00140B90">
            <w:pPr>
              <w:ind w:right="62"/>
              <w:jc w:val="both"/>
              <w:rPr>
                <w:rFonts w:ascii="Noto Sans" w:eastAsia="Montserrat" w:hAnsi="Noto Sans" w:cs="Noto Sans"/>
                <w:bCs/>
                <w:color w:val="595959"/>
                <w:sz w:val="18"/>
                <w:szCs w:val="18"/>
              </w:rPr>
            </w:pPr>
          </w:p>
        </w:tc>
      </w:tr>
      <w:tr w:rsidR="00160D4F" w:rsidRPr="00002D17" w14:paraId="1FD74BA8" w14:textId="77777777" w:rsidTr="00841959">
        <w:trPr>
          <w:trHeight w:val="96"/>
        </w:trPr>
        <w:tc>
          <w:tcPr>
            <w:tcW w:w="1077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70E392" w14:textId="77777777" w:rsidR="00160D4F" w:rsidRPr="00002D17" w:rsidRDefault="00160D4F" w:rsidP="00140B90">
            <w:pPr>
              <w:ind w:right="168"/>
              <w:jc w:val="both"/>
              <w:rPr>
                <w:rFonts w:ascii="Noto Sans" w:eastAsia="Montserrat" w:hAnsi="Noto Sans" w:cs="Noto Sans"/>
                <w:bCs/>
                <w:sz w:val="16"/>
                <w:szCs w:val="16"/>
              </w:rPr>
            </w:pPr>
          </w:p>
        </w:tc>
      </w:tr>
      <w:tr w:rsidR="00160D4F" w:rsidRPr="00002D17" w14:paraId="60D6F553" w14:textId="77777777" w:rsidTr="00140B90">
        <w:trPr>
          <w:trHeight w:val="1304"/>
        </w:trPr>
        <w:tc>
          <w:tcPr>
            <w:tcW w:w="5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7E29ED" w14:textId="77777777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b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sz w:val="22"/>
                <w:szCs w:val="22"/>
              </w:rPr>
              <w:t>Fundamento.</w:t>
            </w:r>
          </w:p>
          <w:p w14:paraId="001B1DED" w14:textId="658C1416" w:rsidR="00160D4F" w:rsidRPr="00002D17" w:rsidRDefault="00FC4492" w:rsidP="00140B90">
            <w:pPr>
              <w:ind w:right="168"/>
              <w:jc w:val="right"/>
              <w:rPr>
                <w:rFonts w:ascii="Noto Sans" w:eastAsia="Montserrat" w:hAnsi="Noto Sans" w:cs="Noto Sans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(Indicar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fundamento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jurídico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administrativo,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por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cual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es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necesaria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creación,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modificación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sz w:val="18"/>
                <w:szCs w:val="18"/>
              </w:rPr>
              <w:t>eliminación).</w:t>
            </w:r>
          </w:p>
        </w:tc>
        <w:tc>
          <w:tcPr>
            <w:tcW w:w="5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57C2BF" w14:textId="77777777" w:rsidR="00160D4F" w:rsidRPr="00002D17" w:rsidRDefault="00160D4F" w:rsidP="00140B90">
            <w:pPr>
              <w:ind w:right="62"/>
              <w:jc w:val="both"/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</w:pPr>
          </w:p>
        </w:tc>
      </w:tr>
      <w:tr w:rsidR="00841959" w:rsidRPr="00002D17" w14:paraId="01F187D2" w14:textId="77777777" w:rsidTr="00841959">
        <w:trPr>
          <w:trHeight w:val="96"/>
        </w:trPr>
        <w:tc>
          <w:tcPr>
            <w:tcW w:w="10774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7065" w14:textId="77777777" w:rsidR="00140B90" w:rsidRPr="00002D17" w:rsidRDefault="00140B90" w:rsidP="0046620E">
            <w:pPr>
              <w:ind w:right="62"/>
              <w:jc w:val="both"/>
              <w:rPr>
                <w:rFonts w:ascii="Noto Sans" w:eastAsia="Montserrat" w:hAnsi="Noto Sans" w:cs="Noto Sans"/>
                <w:bCs/>
                <w:sz w:val="16"/>
                <w:szCs w:val="16"/>
              </w:rPr>
            </w:pPr>
          </w:p>
        </w:tc>
      </w:tr>
    </w:tbl>
    <w:tbl>
      <w:tblPr>
        <w:tblStyle w:val="a0"/>
        <w:tblW w:w="1077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640"/>
        <w:gridCol w:w="850"/>
        <w:gridCol w:w="284"/>
      </w:tblGrid>
      <w:tr w:rsidR="00160D4F" w:rsidRPr="00002D17" w14:paraId="4E3691ED" w14:textId="77777777" w:rsidTr="00002D17">
        <w:trPr>
          <w:trHeight w:val="500"/>
        </w:trPr>
        <w:tc>
          <w:tcPr>
            <w:tcW w:w="10774" w:type="dxa"/>
            <w:gridSpan w:val="3"/>
          </w:tcPr>
          <w:p w14:paraId="52C0EC50" w14:textId="43F0D1F5" w:rsidR="00AE1EFB" w:rsidRPr="00002D17" w:rsidRDefault="00222325" w:rsidP="0076480B">
            <w:pPr>
              <w:spacing w:before="120" w:after="120"/>
              <w:ind w:right="62"/>
              <w:jc w:val="center"/>
              <w:rPr>
                <w:rFonts w:ascii="Noto Sans" w:eastAsia="Montserrat" w:hAnsi="Noto Sans" w:cs="Noto Sans"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TIPO</w:t>
            </w:r>
            <w:r w:rsidR="00170E8C"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PROCESO</w:t>
            </w:r>
          </w:p>
        </w:tc>
      </w:tr>
      <w:tr w:rsidR="00160D4F" w:rsidRPr="00002D17" w14:paraId="0CE80EAB" w14:textId="77777777" w:rsidTr="00140B90">
        <w:trPr>
          <w:trHeight w:val="80"/>
        </w:trPr>
        <w:tc>
          <w:tcPr>
            <w:tcW w:w="10774" w:type="dxa"/>
            <w:gridSpan w:val="3"/>
          </w:tcPr>
          <w:p w14:paraId="1E891B46" w14:textId="77777777" w:rsidR="00160D4F" w:rsidRPr="00002D17" w:rsidRDefault="00160D4F" w:rsidP="00AE551B">
            <w:pPr>
              <w:ind w:right="62"/>
              <w:rPr>
                <w:rFonts w:ascii="Noto Sans" w:eastAsia="Montserrat" w:hAnsi="Noto Sans" w:cs="Noto Sans"/>
                <w:color w:val="595959"/>
                <w:sz w:val="16"/>
                <w:szCs w:val="16"/>
              </w:rPr>
            </w:pPr>
          </w:p>
        </w:tc>
      </w:tr>
      <w:tr w:rsidR="00160D4F" w:rsidRPr="00002D17" w14:paraId="3E73BB5B" w14:textId="77777777" w:rsidTr="00841959">
        <w:trPr>
          <w:trHeight w:val="680"/>
        </w:trPr>
        <w:tc>
          <w:tcPr>
            <w:tcW w:w="9640" w:type="dxa"/>
            <w:tcBorders>
              <w:right w:val="single" w:sz="18" w:space="0" w:color="747474" w:themeColor="background2" w:themeShade="80"/>
            </w:tcBorders>
            <w:vAlign w:val="center"/>
          </w:tcPr>
          <w:p w14:paraId="3D877F7A" w14:textId="77777777" w:rsidR="00160D4F" w:rsidRPr="00002D17" w:rsidRDefault="00FC4492" w:rsidP="0087269C">
            <w:pPr>
              <w:spacing w:before="40" w:after="40" w:line="276" w:lineRule="auto"/>
              <w:ind w:right="176"/>
              <w:jc w:val="right"/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Creación</w:t>
            </w:r>
          </w:p>
          <w:p w14:paraId="12323E7E" w14:textId="2C609CF3" w:rsidR="00160D4F" w:rsidRPr="00002D17" w:rsidRDefault="00FC4492" w:rsidP="0087269C">
            <w:pPr>
              <w:spacing w:before="40" w:after="40" w:line="276" w:lineRule="auto"/>
              <w:ind w:left="-120" w:right="176"/>
              <w:jc w:val="right"/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Nuevo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documento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normativo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emite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conforme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a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legislación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vigente</w:t>
            </w:r>
            <w:r w:rsidRPr="00002D17"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747474" w:themeColor="background2" w:themeShade="80"/>
              <w:left w:val="single" w:sz="18" w:space="0" w:color="747474" w:themeColor="background2" w:themeShade="80"/>
              <w:bottom w:val="single" w:sz="18" w:space="0" w:color="747474" w:themeColor="background2" w:themeShade="80"/>
              <w:right w:val="single" w:sz="18" w:space="0" w:color="747474" w:themeColor="background2" w:themeShade="80"/>
            </w:tcBorders>
          </w:tcPr>
          <w:p w14:paraId="2C943314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747474" w:themeColor="background2" w:themeShade="80"/>
            </w:tcBorders>
          </w:tcPr>
          <w:p w14:paraId="4C784ECC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"/>
                <w:szCs w:val="2"/>
              </w:rPr>
            </w:pPr>
          </w:p>
        </w:tc>
      </w:tr>
      <w:tr w:rsidR="00160D4F" w:rsidRPr="00002D17" w14:paraId="6000D549" w14:textId="77777777" w:rsidTr="00140B90">
        <w:trPr>
          <w:trHeight w:val="284"/>
        </w:trPr>
        <w:tc>
          <w:tcPr>
            <w:tcW w:w="10774" w:type="dxa"/>
            <w:gridSpan w:val="3"/>
          </w:tcPr>
          <w:p w14:paraId="78E76454" w14:textId="77777777" w:rsidR="00160D4F" w:rsidRPr="00002D17" w:rsidRDefault="00160D4F" w:rsidP="00140B90">
            <w:pPr>
              <w:ind w:right="62"/>
              <w:rPr>
                <w:rFonts w:ascii="Noto Sans" w:eastAsia="Montserrat" w:hAnsi="Noto Sans" w:cs="Noto Sans"/>
                <w:color w:val="595959"/>
                <w:sz w:val="16"/>
                <w:szCs w:val="16"/>
              </w:rPr>
            </w:pPr>
          </w:p>
        </w:tc>
      </w:tr>
      <w:tr w:rsidR="00160D4F" w:rsidRPr="00002D17" w14:paraId="5006797A" w14:textId="77777777" w:rsidTr="00841959">
        <w:trPr>
          <w:trHeight w:val="680"/>
        </w:trPr>
        <w:tc>
          <w:tcPr>
            <w:tcW w:w="9640" w:type="dxa"/>
            <w:tcBorders>
              <w:right w:val="single" w:sz="18" w:space="0" w:color="747474" w:themeColor="background2" w:themeShade="80"/>
            </w:tcBorders>
            <w:shd w:val="clear" w:color="auto" w:fill="auto"/>
            <w:vAlign w:val="center"/>
          </w:tcPr>
          <w:p w14:paraId="1B034B95" w14:textId="2AE803F8" w:rsidR="00160D4F" w:rsidRPr="00002D17" w:rsidRDefault="00FC4492" w:rsidP="0087269C">
            <w:pPr>
              <w:spacing w:before="40" w:after="40" w:line="276" w:lineRule="auto"/>
              <w:ind w:right="176"/>
              <w:jc w:val="right"/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Modificación</w:t>
            </w:r>
          </w:p>
          <w:p w14:paraId="6877427B" w14:textId="03C473EC" w:rsidR="00160D4F" w:rsidRPr="00002D17" w:rsidRDefault="006267FE" w:rsidP="00872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720" w:right="62"/>
              <w:jc w:val="right"/>
              <w:rPr>
                <w:rFonts w:ascii="Noto Sans" w:eastAsia="Montserrat" w:hAnsi="Noto Sans" w:cs="Noto Sans"/>
                <w:color w:val="595959"/>
                <w:sz w:val="20"/>
                <w:szCs w:val="20"/>
                <w:highlight w:val="yellow"/>
              </w:rPr>
            </w:pP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Cambio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realizado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en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una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norma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interna,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puede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ser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carácter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formal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sustancial</w:t>
            </w:r>
            <w:r w:rsidR="00FC4492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747474" w:themeColor="background2" w:themeShade="80"/>
              <w:left w:val="single" w:sz="18" w:space="0" w:color="747474" w:themeColor="background2" w:themeShade="80"/>
              <w:bottom w:val="single" w:sz="18" w:space="0" w:color="747474" w:themeColor="background2" w:themeShade="80"/>
              <w:right w:val="single" w:sz="18" w:space="0" w:color="747474" w:themeColor="background2" w:themeShade="80"/>
            </w:tcBorders>
          </w:tcPr>
          <w:p w14:paraId="423E6118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747474" w:themeColor="background2" w:themeShade="80"/>
            </w:tcBorders>
          </w:tcPr>
          <w:p w14:paraId="6E1FAB96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"/>
                <w:szCs w:val="2"/>
              </w:rPr>
            </w:pPr>
          </w:p>
        </w:tc>
      </w:tr>
      <w:tr w:rsidR="00160D4F" w:rsidRPr="00002D17" w14:paraId="5AF19C3C" w14:textId="77777777" w:rsidTr="00140B90">
        <w:trPr>
          <w:trHeight w:val="284"/>
        </w:trPr>
        <w:tc>
          <w:tcPr>
            <w:tcW w:w="10774" w:type="dxa"/>
            <w:gridSpan w:val="3"/>
          </w:tcPr>
          <w:p w14:paraId="39B474CD" w14:textId="77777777" w:rsidR="00160D4F" w:rsidRPr="00002D17" w:rsidRDefault="00160D4F" w:rsidP="00140B90">
            <w:pPr>
              <w:ind w:right="62"/>
              <w:rPr>
                <w:rFonts w:ascii="Noto Sans" w:eastAsia="Montserrat" w:hAnsi="Noto Sans" w:cs="Noto Sans"/>
                <w:color w:val="595959"/>
                <w:sz w:val="16"/>
                <w:szCs w:val="16"/>
              </w:rPr>
            </w:pPr>
          </w:p>
        </w:tc>
      </w:tr>
      <w:tr w:rsidR="00160D4F" w:rsidRPr="00002D17" w14:paraId="63D40212" w14:textId="77777777" w:rsidTr="00841959">
        <w:trPr>
          <w:trHeight w:val="680"/>
        </w:trPr>
        <w:tc>
          <w:tcPr>
            <w:tcW w:w="9640" w:type="dxa"/>
            <w:tcBorders>
              <w:right w:val="single" w:sz="18" w:space="0" w:color="747474" w:themeColor="background2" w:themeShade="80"/>
            </w:tcBorders>
            <w:vAlign w:val="center"/>
          </w:tcPr>
          <w:p w14:paraId="020399BE" w14:textId="77777777" w:rsidR="00160D4F" w:rsidRPr="00002D17" w:rsidRDefault="00FC4492" w:rsidP="0087269C">
            <w:pPr>
              <w:spacing w:before="40" w:after="40" w:line="276" w:lineRule="auto"/>
              <w:ind w:right="176"/>
              <w:jc w:val="right"/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595959"/>
                <w:sz w:val="22"/>
                <w:szCs w:val="22"/>
              </w:rPr>
              <w:t>Eliminación</w:t>
            </w:r>
          </w:p>
          <w:p w14:paraId="5F2DCFBC" w14:textId="22F3A0A5" w:rsidR="00160D4F" w:rsidRPr="00002D17" w:rsidRDefault="00FC4492" w:rsidP="0087269C">
            <w:pPr>
              <w:spacing w:before="40" w:after="40" w:line="276" w:lineRule="auto"/>
              <w:ind w:right="176"/>
              <w:jc w:val="right"/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Normas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aportan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valor,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son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obsoletas,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duplican,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son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documentos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</w:t>
            </w:r>
            <w:r w:rsidR="00170E8C"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i/>
                <w:color w:val="595959"/>
                <w:sz w:val="18"/>
                <w:szCs w:val="18"/>
              </w:rPr>
              <w:t>normativos</w:t>
            </w:r>
            <w:r w:rsidRPr="00002D17">
              <w:rPr>
                <w:rFonts w:ascii="Noto Sans" w:eastAsia="Montserrat" w:hAnsi="Noto Sans" w:cs="Noto Sans"/>
                <w:color w:val="595959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747474" w:themeColor="background2" w:themeShade="80"/>
              <w:left w:val="single" w:sz="18" w:space="0" w:color="747474" w:themeColor="background2" w:themeShade="80"/>
              <w:bottom w:val="single" w:sz="18" w:space="0" w:color="747474" w:themeColor="background2" w:themeShade="80"/>
              <w:right w:val="single" w:sz="18" w:space="0" w:color="747474" w:themeColor="background2" w:themeShade="80"/>
            </w:tcBorders>
          </w:tcPr>
          <w:p w14:paraId="7B874499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747474" w:themeColor="background2" w:themeShade="80"/>
            </w:tcBorders>
          </w:tcPr>
          <w:p w14:paraId="0F5FA89B" w14:textId="77777777" w:rsidR="00160D4F" w:rsidRPr="00002D17" w:rsidRDefault="00160D4F" w:rsidP="0076480B">
            <w:pPr>
              <w:spacing w:before="120" w:after="120"/>
              <w:ind w:right="62"/>
              <w:rPr>
                <w:rFonts w:ascii="Noto Sans" w:eastAsia="Montserrat" w:hAnsi="Noto Sans" w:cs="Noto Sans"/>
                <w:color w:val="595959"/>
                <w:sz w:val="2"/>
                <w:szCs w:val="2"/>
              </w:rPr>
            </w:pPr>
          </w:p>
        </w:tc>
      </w:tr>
      <w:tr w:rsidR="00160D4F" w:rsidRPr="00002D17" w14:paraId="26C8C2C3" w14:textId="77777777" w:rsidTr="00841959">
        <w:trPr>
          <w:trHeight w:val="227"/>
        </w:trPr>
        <w:tc>
          <w:tcPr>
            <w:tcW w:w="10774" w:type="dxa"/>
            <w:gridSpan w:val="3"/>
          </w:tcPr>
          <w:p w14:paraId="57605C7B" w14:textId="77777777" w:rsidR="00160D4F" w:rsidRPr="00002D17" w:rsidRDefault="00160D4F" w:rsidP="00AE551B">
            <w:pPr>
              <w:ind w:right="62"/>
              <w:jc w:val="both"/>
              <w:rPr>
                <w:rFonts w:ascii="Noto Sans" w:eastAsia="Montserrat" w:hAnsi="Noto Sans" w:cs="Noto Sans"/>
                <w:b/>
                <w:color w:val="595959"/>
                <w:sz w:val="4"/>
                <w:szCs w:val="4"/>
              </w:rPr>
            </w:pPr>
          </w:p>
        </w:tc>
      </w:tr>
    </w:tbl>
    <w:p w14:paraId="31866326" w14:textId="77777777" w:rsidR="00222325" w:rsidRPr="00AE551B" w:rsidRDefault="00222325" w:rsidP="00A124B5">
      <w:pPr>
        <w:rPr>
          <w:rFonts w:ascii="Montserrat" w:eastAsia="Montserrat" w:hAnsi="Montserrat" w:cs="Montserrat"/>
          <w:sz w:val="2"/>
          <w:szCs w:val="2"/>
        </w:rPr>
      </w:pPr>
      <w:bookmarkStart w:id="132" w:name="_heading=h.2jxsxqh" w:colFirst="0" w:colLast="0"/>
      <w:bookmarkEnd w:id="132"/>
      <w:r w:rsidRPr="00AE551B">
        <w:rPr>
          <w:rFonts w:ascii="Montserrat" w:eastAsia="Montserrat" w:hAnsi="Montserrat" w:cs="Montserrat"/>
          <w:sz w:val="2"/>
          <w:szCs w:val="2"/>
        </w:rPr>
        <w:br w:type="page"/>
      </w:r>
    </w:p>
    <w:p w14:paraId="7EE471C7" w14:textId="72B084E4" w:rsidR="00160D4F" w:rsidRPr="00841959" w:rsidRDefault="00FC4492" w:rsidP="00841959">
      <w:pPr>
        <w:pStyle w:val="Ttulo3"/>
      </w:pPr>
      <w:bookmarkStart w:id="133" w:name="_Toc192601170"/>
      <w:bookmarkStart w:id="134" w:name="_Toc192601373"/>
      <w:bookmarkStart w:id="135" w:name="_Toc196141221"/>
      <w:bookmarkStart w:id="136" w:name="_Toc196485671"/>
      <w:bookmarkStart w:id="137" w:name="_Toc196485762"/>
      <w:bookmarkStart w:id="138" w:name="_Toc196485956"/>
      <w:bookmarkStart w:id="139" w:name="_Toc196486019"/>
      <w:bookmarkStart w:id="140" w:name="_Toc196486084"/>
      <w:bookmarkStart w:id="141" w:name="_Toc196486141"/>
      <w:bookmarkStart w:id="142" w:name="_Toc197085871"/>
      <w:r w:rsidRPr="00841959">
        <w:lastRenderedPageBreak/>
        <w:t>ANEXO</w:t>
      </w:r>
      <w:r w:rsidR="00170E8C" w:rsidRPr="00841959">
        <w:t xml:space="preserve"> </w:t>
      </w:r>
      <w:r w:rsidRPr="00841959">
        <w:t>IV.</w:t>
      </w:r>
      <w:r w:rsidR="00170E8C" w:rsidRPr="00841959">
        <w:t xml:space="preserve"> </w:t>
      </w:r>
      <w:r w:rsidRPr="00841959">
        <w:t>PROCESO</w:t>
      </w:r>
      <w:r w:rsidR="00170E8C" w:rsidRPr="00841959">
        <w:t xml:space="preserve"> </w:t>
      </w:r>
      <w:r w:rsidRPr="00841959">
        <w:t>DE</w:t>
      </w:r>
      <w:r w:rsidR="00170E8C" w:rsidRPr="00841959">
        <w:t xml:space="preserve"> </w:t>
      </w:r>
      <w:r w:rsidRPr="00841959">
        <w:t>MEJORA</w:t>
      </w:r>
      <w:r w:rsidR="00170E8C" w:rsidRPr="00841959">
        <w:t xml:space="preserve"> </w:t>
      </w:r>
      <w:r w:rsidRPr="00841959">
        <w:t>REGULATORIA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21CF956F" w14:textId="77777777" w:rsidR="003B2FA5" w:rsidRPr="003B2FA5" w:rsidRDefault="003B2FA5" w:rsidP="003B2FA5">
      <w:pPr>
        <w:rPr>
          <w:rFonts w:ascii="Montserrat" w:eastAsia="Montserrat" w:hAnsi="Montserrat" w:cs="Montserrat"/>
          <w:color w:val="074F6A" w:themeColor="accent4" w:themeShade="80"/>
          <w:sz w:val="20"/>
          <w:szCs w:val="20"/>
        </w:rPr>
      </w:pPr>
    </w:p>
    <w:tbl>
      <w:tblPr>
        <w:tblW w:w="9980" w:type="dxa"/>
        <w:jc w:val="center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01"/>
        <w:gridCol w:w="6294"/>
      </w:tblGrid>
      <w:tr w:rsidR="00627ADB" w:rsidRPr="00002D17" w14:paraId="311DD967" w14:textId="77777777" w:rsidTr="003B2FA5">
        <w:trPr>
          <w:trHeight w:val="385"/>
          <w:jc w:val="center"/>
        </w:trPr>
        <w:tc>
          <w:tcPr>
            <w:tcW w:w="1985" w:type="dxa"/>
            <w:shd w:val="clear" w:color="auto" w:fill="275317" w:themeFill="accent6" w:themeFillShade="80"/>
            <w:vAlign w:val="center"/>
          </w:tcPr>
          <w:p w14:paraId="0B35E623" w14:textId="7153A66D" w:rsidR="00627ADB" w:rsidRPr="00002D17" w:rsidRDefault="00112839" w:rsidP="00002D17">
            <w:pPr>
              <w:jc w:val="center"/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</w:pPr>
            <w:bookmarkStart w:id="143" w:name="_heading=h.z337ya" w:colFirst="0" w:colLast="0"/>
            <w:bookmarkEnd w:id="143"/>
            <w:r w:rsidRPr="00002D17"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  <w:t>DÍAS</w:t>
            </w:r>
            <w:r w:rsidR="00170E8C" w:rsidRPr="00002D17"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  <w:t>HÁBILES</w:t>
            </w:r>
          </w:p>
        </w:tc>
        <w:tc>
          <w:tcPr>
            <w:tcW w:w="1701" w:type="dxa"/>
            <w:shd w:val="clear" w:color="auto" w:fill="275317" w:themeFill="accent6" w:themeFillShade="80"/>
            <w:vAlign w:val="center"/>
          </w:tcPr>
          <w:p w14:paraId="2DCA7481" w14:textId="5F9B5DE1" w:rsidR="00627ADB" w:rsidRPr="00002D17" w:rsidRDefault="00112839" w:rsidP="00002D17">
            <w:pPr>
              <w:jc w:val="center"/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  <w:t>ARTÍCULO</w:t>
            </w:r>
          </w:p>
        </w:tc>
        <w:tc>
          <w:tcPr>
            <w:tcW w:w="6294" w:type="dxa"/>
            <w:shd w:val="clear" w:color="auto" w:fill="275317" w:themeFill="accent6" w:themeFillShade="80"/>
            <w:vAlign w:val="center"/>
          </w:tcPr>
          <w:p w14:paraId="4AE43DA6" w14:textId="2D55651A" w:rsidR="00627ADB" w:rsidRPr="00002D17" w:rsidRDefault="004064D2" w:rsidP="00002D17">
            <w:pPr>
              <w:jc w:val="center"/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</w:pPr>
            <w:r w:rsidRPr="00002D17">
              <w:rPr>
                <w:rFonts w:ascii="Noto Sans" w:eastAsia="Montserrat" w:hAnsi="Noto Sans" w:cs="Noto Sans"/>
                <w:b/>
                <w:color w:val="FFFFFF"/>
                <w:sz w:val="22"/>
                <w:szCs w:val="22"/>
              </w:rPr>
              <w:t>ACTIVIDAD</w:t>
            </w:r>
          </w:p>
        </w:tc>
      </w:tr>
      <w:tr w:rsidR="00002D17" w:rsidRPr="00002D17" w14:paraId="2086EC90" w14:textId="77777777" w:rsidTr="00112839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370045EA" w14:textId="10562BD9" w:rsidR="009A330A" w:rsidRPr="00002D17" w:rsidRDefault="00002D17" w:rsidP="00002D17">
            <w:pPr>
              <w:jc w:val="center"/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F2F2F2" w:themeColor="background1" w:themeShade="F2"/>
                <w:sz w:val="20"/>
                <w:szCs w:val="20"/>
              </w:rPr>
              <w:t>REVISIÓN DEL PROYECTO NORMATIVO</w:t>
            </w:r>
          </w:p>
        </w:tc>
      </w:tr>
      <w:tr w:rsidR="00627ADB" w:rsidRPr="00002D17" w14:paraId="4D0E707F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12A24ED" w14:textId="77777777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D77024" w14:textId="065B9825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17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6BF5D8F6" w14:textId="086A4B7D" w:rsidR="00627ADB" w:rsidRPr="00002D17" w:rsidRDefault="00627ADB" w:rsidP="00002D17">
            <w:pPr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RECEPCIÓN</w:t>
            </w:r>
          </w:p>
          <w:p w14:paraId="519144EF" w14:textId="2DD45862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DCAJ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recibe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Proyecto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normativo.</w:t>
            </w:r>
          </w:p>
        </w:tc>
      </w:tr>
      <w:tr w:rsidR="00627ADB" w:rsidRPr="00002D17" w14:paraId="72C10B9B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DFE92A7" w14:textId="665FCA96" w:rsidR="00627ADB" w:rsidRPr="00002D17" w:rsidRDefault="00A96079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7A752E" w14:textId="6F842DBD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  <w:lang w:val="en-US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17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II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14EE3750" w14:textId="70DEA484" w:rsidR="00627ADB" w:rsidRPr="00002D17" w:rsidRDefault="00627ADB" w:rsidP="00002D17">
            <w:pPr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REVISIÓ</w:t>
            </w:r>
            <w:r w:rsidR="001A0403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N</w:t>
            </w:r>
          </w:p>
          <w:p w14:paraId="11CCA420" w14:textId="6BC6FD08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DCAJ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revisa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Proyecto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normativo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contenga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los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criterios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calidad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regulatoria.</w:t>
            </w:r>
          </w:p>
        </w:tc>
      </w:tr>
      <w:tr w:rsidR="00002D17" w:rsidRPr="00002D17" w14:paraId="1DCE77A3" w14:textId="77777777" w:rsidTr="00D86674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61B2A771" w14:textId="3947EBD6" w:rsidR="004064D2" w:rsidRPr="00002D17" w:rsidRDefault="00002D17" w:rsidP="00002D17">
            <w:pPr>
              <w:jc w:val="center"/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F2F2F2" w:themeColor="background1" w:themeShade="F2"/>
                <w:sz w:val="20"/>
                <w:szCs w:val="20"/>
              </w:rPr>
              <w:t>RETROALIMENTACIÓN DE LAS UNIDADES ADMINISTRATIVAS</w:t>
            </w:r>
          </w:p>
        </w:tc>
      </w:tr>
      <w:tr w:rsidR="00627ADB" w:rsidRPr="00002D17" w14:paraId="26BAA3BB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2E72B0C" w14:textId="77777777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6B6160" w14:textId="19EE8077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17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IV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178356A6" w14:textId="285A5F4E" w:rsidR="00627ADB" w:rsidRPr="00002D17" w:rsidRDefault="00627ADB" w:rsidP="00002D17">
            <w:pPr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APORTACI</w:t>
            </w:r>
            <w:r w:rsidR="001A0403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ONES</w:t>
            </w:r>
          </w:p>
          <w:p w14:paraId="249FEFAE" w14:textId="047615D6" w:rsidR="00627ADB" w:rsidRPr="00002D17" w:rsidRDefault="001A0403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Revisión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="00627ADB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="00627ADB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="00627ADB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Unidades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="00627ADB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Administrativas.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</w:p>
        </w:tc>
      </w:tr>
      <w:tr w:rsidR="001A0403" w:rsidRPr="00002D17" w14:paraId="4F8AAB0F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0B6B499" w14:textId="15D13A77" w:rsidR="001A0403" w:rsidRPr="00002D17" w:rsidRDefault="001A0403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3B4533" w14:textId="5FECDBFC" w:rsidR="001A0403" w:rsidRPr="00002D17" w:rsidRDefault="003B2FA5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17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V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22213145" w14:textId="1817E8FA" w:rsidR="003B2FA5" w:rsidRPr="00002D17" w:rsidRDefault="003B2FA5" w:rsidP="00002D17">
            <w:pPr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PLAZO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="00DB1C3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PA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RA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APLICAR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MODIFICACIONES</w:t>
            </w:r>
          </w:p>
          <w:p w14:paraId="58DA736B" w14:textId="55BA793D" w:rsidR="001A0403" w:rsidRPr="00002D17" w:rsidRDefault="001A0403" w:rsidP="00002D17">
            <w:pPr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DCAJ</w:t>
            </w:r>
            <w:r w:rsidR="004064D2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, en coordinación con el Área normativa, aplica las modificaciones pertinentes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.</w:t>
            </w:r>
          </w:p>
        </w:tc>
      </w:tr>
      <w:tr w:rsidR="00002D17" w:rsidRPr="00002D17" w14:paraId="1EB3FC86" w14:textId="77777777" w:rsidTr="00112839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0DA2195F" w14:textId="64A66F8D" w:rsidR="009A330A" w:rsidRPr="00002D17" w:rsidRDefault="00002D17" w:rsidP="00002D17">
            <w:pPr>
              <w:jc w:val="center"/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F2F2F2" w:themeColor="background1" w:themeShade="F2"/>
                <w:sz w:val="20"/>
                <w:szCs w:val="20"/>
              </w:rPr>
              <w:t>OPINIÓN DE LAS PERSONAS USUARIAS</w:t>
            </w:r>
          </w:p>
        </w:tc>
      </w:tr>
      <w:tr w:rsidR="00627ADB" w:rsidRPr="00002D17" w14:paraId="4C208268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127F547" w14:textId="77777777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F99569" w14:textId="6BD8488B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18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05E5B736" w14:textId="24BF91E6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OPINIÓN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USUARIOS</w:t>
            </w:r>
          </w:p>
          <w:p w14:paraId="58B252D4" w14:textId="57F2F18E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Proyecto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publica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Normateca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Digital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para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Opinión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personas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usuarias.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DCAJ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aplica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resulten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procedentes.</w:t>
            </w:r>
          </w:p>
        </w:tc>
      </w:tr>
      <w:tr w:rsidR="00627ADB" w:rsidRPr="00002D17" w14:paraId="7471DAB7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6379F22" w14:textId="05068952" w:rsidR="00627ADB" w:rsidRPr="00002D17" w:rsidRDefault="00A96079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E09C89" w14:textId="7931BC69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18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III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39E23506" w14:textId="73B6E850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AJUSTES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FONDO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Y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FORMA</w:t>
            </w:r>
          </w:p>
          <w:p w14:paraId="3618E765" w14:textId="50E52C67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Área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Normativa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y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DCAJ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realizarán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los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ajustes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necesarios,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para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presentación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Proyecto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ante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COMERI.</w:t>
            </w:r>
          </w:p>
        </w:tc>
      </w:tr>
      <w:tr w:rsidR="00002D17" w:rsidRPr="00002D17" w14:paraId="4492B724" w14:textId="77777777" w:rsidTr="00112839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3C0FC8AF" w14:textId="4EFE42DF" w:rsidR="009A330A" w:rsidRPr="00002D17" w:rsidRDefault="00002D17" w:rsidP="00002D17">
            <w:pPr>
              <w:jc w:val="center"/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F2F2F2" w:themeColor="background1" w:themeShade="F2"/>
                <w:sz w:val="20"/>
                <w:szCs w:val="20"/>
              </w:rPr>
              <w:t>APROBACIÓN DE ÓRGANO COLEGIADO ESPECÍFICO</w:t>
            </w:r>
          </w:p>
        </w:tc>
      </w:tr>
      <w:tr w:rsidR="00627ADB" w:rsidRPr="00002D17" w14:paraId="5E44CD1C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EE09431" w14:textId="2FCE43FF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--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A2036E" w14:textId="26AE1E46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19,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párr.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3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1A6A4E75" w14:textId="07EEC90C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ÓRGANO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COLEGIADO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DIVERSO</w:t>
            </w:r>
          </w:p>
          <w:p w14:paraId="7B509A85" w14:textId="0A8B00D0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considera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el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plazo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para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presentación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Proyectos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Normativos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que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requieran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aprobación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otro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Órgano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Colegiado.</w:t>
            </w:r>
          </w:p>
        </w:tc>
      </w:tr>
      <w:tr w:rsidR="00002D17" w:rsidRPr="00002D17" w14:paraId="6D9EE79C" w14:textId="77777777" w:rsidTr="00112839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3A51C27C" w14:textId="2AAD135A" w:rsidR="009A330A" w:rsidRPr="00002D17" w:rsidRDefault="00002D17" w:rsidP="00002D17">
            <w:pPr>
              <w:jc w:val="center"/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F2F2F2" w:themeColor="background1" w:themeShade="F2"/>
                <w:sz w:val="20"/>
                <w:szCs w:val="20"/>
              </w:rPr>
              <w:t>PRESENTACIÓN DEL PROYECTO NORMATIVO ANTE EL COMERI</w:t>
            </w:r>
          </w:p>
        </w:tc>
      </w:tr>
      <w:tr w:rsidR="00627ADB" w:rsidRPr="00002D17" w14:paraId="7583B03B" w14:textId="77777777" w:rsidTr="003B2FA5">
        <w:trPr>
          <w:trHeight w:val="20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07DA17D" w14:textId="77777777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74F6A" w:themeColor="accent4" w:themeShade="8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A8E49E" w14:textId="093B11FA" w:rsidR="00627ADB" w:rsidRPr="00002D17" w:rsidRDefault="00627ADB" w:rsidP="00002D17">
            <w:pPr>
              <w:jc w:val="center"/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21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fr.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I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705761AE" w14:textId="4AFB462A" w:rsidR="00627ADB" w:rsidRPr="00002D17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bCs/>
                <w:color w:val="074F6A" w:themeColor="accent4" w:themeShade="80"/>
                <w:sz w:val="20"/>
                <w:szCs w:val="20"/>
              </w:rPr>
              <w:t>CONVOCATORIA</w:t>
            </w:r>
          </w:p>
          <w:p w14:paraId="634B39B5" w14:textId="6C221CC7" w:rsidR="00627ADB" w:rsidRPr="00C91B49" w:rsidRDefault="00627ADB" w:rsidP="00002D17">
            <w:p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envía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convocatoria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para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la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sesión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COMERI</w:t>
            </w:r>
            <w:r w:rsidR="00D71146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.</w:t>
            </w:r>
          </w:p>
          <w:p w14:paraId="3A6ADC02" w14:textId="77777777" w:rsidR="00C91B49" w:rsidRDefault="00627ADB" w:rsidP="00C91B49">
            <w:pPr>
              <w:pStyle w:val="Prrafodelista"/>
              <w:numPr>
                <w:ilvl w:val="0"/>
                <w:numId w:val="78"/>
              </w:num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Sesión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ordinaria: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5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días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hábiles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anticipación.</w:t>
            </w:r>
          </w:p>
          <w:p w14:paraId="72139D3A" w14:textId="11065155" w:rsidR="00C91B49" w:rsidRPr="00C91B49" w:rsidRDefault="00627ADB" w:rsidP="00C91B49">
            <w:pPr>
              <w:pStyle w:val="Prrafodelista"/>
              <w:numPr>
                <w:ilvl w:val="0"/>
                <w:numId w:val="78"/>
              </w:numPr>
              <w:jc w:val="both"/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</w:pP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Sesión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extraordinaria: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2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días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hábiles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de</w:t>
            </w:r>
            <w:r w:rsidR="00170E8C"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 xml:space="preserve"> </w:t>
            </w:r>
            <w:r w:rsidRPr="00C91B49">
              <w:rPr>
                <w:rFonts w:ascii="Noto Sans" w:eastAsia="Montserrat" w:hAnsi="Noto Sans" w:cs="Noto Sans"/>
                <w:color w:val="074F6A" w:themeColor="accent4" w:themeShade="80"/>
                <w:sz w:val="20"/>
                <w:szCs w:val="20"/>
              </w:rPr>
              <w:t>anticipación.</w:t>
            </w:r>
          </w:p>
        </w:tc>
      </w:tr>
      <w:tr w:rsidR="00002D17" w:rsidRPr="00002D17" w14:paraId="1738F60A" w14:textId="77777777" w:rsidTr="00112839">
        <w:trPr>
          <w:trHeight w:val="20"/>
          <w:jc w:val="center"/>
        </w:trPr>
        <w:tc>
          <w:tcPr>
            <w:tcW w:w="9980" w:type="dxa"/>
            <w:gridSpan w:val="3"/>
            <w:shd w:val="clear" w:color="auto" w:fill="80340D" w:themeFill="accent2" w:themeFillShade="80"/>
            <w:vAlign w:val="center"/>
          </w:tcPr>
          <w:p w14:paraId="04284057" w14:textId="76FDCE02" w:rsidR="009A330A" w:rsidRPr="00002D17" w:rsidRDefault="009A330A" w:rsidP="00002D17">
            <w:pPr>
              <w:rPr>
                <w:rFonts w:ascii="Noto Sans" w:eastAsia="Montserrat" w:hAnsi="Noto Sans" w:cs="Noto Sans"/>
                <w:bCs/>
                <w:color w:val="F2F2F2" w:themeColor="background1" w:themeShade="F2"/>
                <w:sz w:val="20"/>
                <w:szCs w:val="20"/>
              </w:rPr>
            </w:pPr>
            <w:proofErr w:type="gramStart"/>
            <w:r w:rsidRPr="00002D17">
              <w:rPr>
                <w:rFonts w:ascii="Noto Sans" w:eastAsia="Montserrat" w:hAnsi="Noto Sans" w:cs="Noto Sans"/>
                <w:b/>
                <w:bCs/>
                <w:color w:val="F2F2F2" w:themeColor="background1" w:themeShade="F2"/>
                <w:sz w:val="20"/>
                <w:szCs w:val="20"/>
              </w:rPr>
              <w:t>Total</w:t>
            </w:r>
            <w:proofErr w:type="gramEnd"/>
            <w:r w:rsidR="00170E8C" w:rsidRPr="00002D17">
              <w:rPr>
                <w:rFonts w:ascii="Noto Sans" w:eastAsia="Montserrat" w:hAnsi="Noto Sans" w:cs="Noto Sans"/>
                <w:b/>
                <w:bCs/>
                <w:color w:val="F2F2F2" w:themeColor="background1" w:themeShade="F2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F2F2F2" w:themeColor="background1" w:themeShade="F2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b/>
                <w:bCs/>
                <w:color w:val="F2F2F2" w:themeColor="background1" w:themeShade="F2"/>
                <w:sz w:val="20"/>
                <w:szCs w:val="20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b/>
                <w:bCs/>
                <w:color w:val="F2F2F2" w:themeColor="background1" w:themeShade="F2"/>
                <w:sz w:val="20"/>
                <w:szCs w:val="20"/>
              </w:rPr>
              <w:t>días</w:t>
            </w:r>
          </w:p>
        </w:tc>
      </w:tr>
      <w:tr w:rsidR="00AE551B" w:rsidRPr="00002D17" w14:paraId="0F4FDD90" w14:textId="77777777" w:rsidTr="003B2FA5">
        <w:trPr>
          <w:trHeight w:val="674"/>
          <w:jc w:val="center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77D95CD" w14:textId="2D1ECA2A" w:rsidR="00AE551B" w:rsidRPr="00002D17" w:rsidRDefault="003B2FA5" w:rsidP="00002D17">
            <w:pPr>
              <w:jc w:val="center"/>
              <w:rPr>
                <w:rFonts w:ascii="Noto Sans" w:eastAsia="Montserrat" w:hAnsi="Noto Sans" w:cs="Noto Sans"/>
                <w:b/>
                <w:color w:val="00206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0206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0CB281" w14:textId="5D9ADF50" w:rsidR="00AE551B" w:rsidRPr="00002D17" w:rsidRDefault="00AE551B" w:rsidP="00002D17">
            <w:pPr>
              <w:jc w:val="center"/>
              <w:rPr>
                <w:rFonts w:ascii="Noto Sans" w:eastAsia="Montserrat" w:hAnsi="Noto Sans" w:cs="Noto Sans"/>
                <w:b/>
                <w:color w:val="00206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b/>
                <w:color w:val="002060"/>
                <w:sz w:val="20"/>
                <w:szCs w:val="20"/>
              </w:rPr>
              <w:t>16.</w:t>
            </w:r>
          </w:p>
        </w:tc>
        <w:tc>
          <w:tcPr>
            <w:tcW w:w="6294" w:type="dxa"/>
            <w:shd w:val="clear" w:color="auto" w:fill="FFFFFF" w:themeFill="background1"/>
            <w:vAlign w:val="center"/>
          </w:tcPr>
          <w:p w14:paraId="7A28EE6E" w14:textId="3D511F14" w:rsidR="00AE551B" w:rsidRPr="00002D17" w:rsidRDefault="00A96079" w:rsidP="00002D17">
            <w:pPr>
              <w:jc w:val="both"/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</w:pPr>
            <w:r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Veint</w:t>
            </w:r>
            <w:r w:rsidR="00D71146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itrés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días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hábiles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anticipación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fecha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programada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para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su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presentación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en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sesión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del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 xml:space="preserve"> </w:t>
            </w:r>
            <w:r w:rsidR="00365F11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COMERI</w:t>
            </w:r>
            <w:r w:rsidR="00D71146" w:rsidRPr="00002D17">
              <w:rPr>
                <w:rFonts w:ascii="Noto Sans" w:eastAsia="Montserrat" w:hAnsi="Noto Sans" w:cs="Noto Sans"/>
                <w:color w:val="002060"/>
                <w:sz w:val="20"/>
                <w:szCs w:val="20"/>
              </w:rPr>
              <w:t>.</w:t>
            </w:r>
          </w:p>
        </w:tc>
      </w:tr>
      <w:tr w:rsidR="00627ADB" w:rsidRPr="00002D17" w14:paraId="6B14F1EA" w14:textId="77777777" w:rsidTr="00112839">
        <w:trPr>
          <w:trHeight w:val="712"/>
          <w:jc w:val="center"/>
        </w:trPr>
        <w:tc>
          <w:tcPr>
            <w:tcW w:w="9980" w:type="dxa"/>
            <w:gridSpan w:val="3"/>
            <w:shd w:val="clear" w:color="auto" w:fill="D9D9D9" w:themeFill="background1" w:themeFillShade="D9"/>
            <w:vAlign w:val="center"/>
          </w:tcPr>
          <w:p w14:paraId="5EC7612E" w14:textId="77777777" w:rsidR="004064D2" w:rsidRPr="00002D17" w:rsidRDefault="00627ADB" w:rsidP="00002D17">
            <w:pPr>
              <w:ind w:left="33"/>
              <w:jc w:val="both"/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b/>
                <w:color w:val="002060"/>
                <w:sz w:val="18"/>
                <w:szCs w:val="18"/>
              </w:rPr>
              <w:t>Nota.</w:t>
            </w:r>
          </w:p>
          <w:p w14:paraId="05F38A80" w14:textId="35C84337" w:rsidR="00627ADB" w:rsidRPr="00002D17" w:rsidRDefault="00627ADB" w:rsidP="00002D17">
            <w:pPr>
              <w:ind w:left="33"/>
              <w:jc w:val="both"/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</w:pP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Los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proyectos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aprobados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por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COMERI,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se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someten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autorización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de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la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Junta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Directiva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en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su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sesión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más</w:t>
            </w:r>
            <w:r w:rsidR="00170E8C"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 xml:space="preserve"> </w:t>
            </w:r>
            <w:r w:rsidRPr="00002D17">
              <w:rPr>
                <w:rFonts w:ascii="Noto Sans" w:eastAsia="Montserrat" w:hAnsi="Noto Sans" w:cs="Noto Sans"/>
                <w:color w:val="002060"/>
                <w:sz w:val="18"/>
                <w:szCs w:val="18"/>
              </w:rPr>
              <w:t>próxima.</w:t>
            </w:r>
          </w:p>
        </w:tc>
      </w:tr>
    </w:tbl>
    <w:p w14:paraId="23430C7F" w14:textId="77777777" w:rsidR="00160D4F" w:rsidRPr="00112839" w:rsidRDefault="00160D4F" w:rsidP="00112839">
      <w:pPr>
        <w:spacing w:before="120" w:after="120"/>
        <w:ind w:right="62"/>
        <w:rPr>
          <w:rFonts w:ascii="Montserrat" w:eastAsia="Montserrat" w:hAnsi="Montserrat" w:cs="Montserrat"/>
          <w:color w:val="002060"/>
          <w:sz w:val="2"/>
          <w:szCs w:val="2"/>
        </w:rPr>
      </w:pPr>
    </w:p>
    <w:sectPr w:rsidR="00160D4F" w:rsidRPr="00112839" w:rsidSect="00CF18F6">
      <w:headerReference w:type="default" r:id="rId13"/>
      <w:footerReference w:type="default" r:id="rId14"/>
      <w:pgSz w:w="12240" w:h="15840"/>
      <w:pgMar w:top="2127" w:right="1080" w:bottom="2127" w:left="1080" w:header="708" w:footer="1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B410" w14:textId="77777777" w:rsidR="001F6F7E" w:rsidRDefault="001F6F7E">
      <w:r>
        <w:separator/>
      </w:r>
    </w:p>
  </w:endnote>
  <w:endnote w:type="continuationSeparator" w:id="0">
    <w:p w14:paraId="5DA1DA84" w14:textId="77777777" w:rsidR="001F6F7E" w:rsidRDefault="001F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C87F" w14:textId="77777777" w:rsidR="00160D4F" w:rsidRDefault="00FC44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ptos"/>
        <w:color w:val="000000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CEA0FDA" wp14:editId="5A6EE11B">
              <wp:simplePos x="0" y="0"/>
              <wp:positionH relativeFrom="column">
                <wp:posOffset>1562100</wp:posOffset>
              </wp:positionH>
              <wp:positionV relativeFrom="paragraph">
                <wp:posOffset>50800</wp:posOffset>
              </wp:positionV>
              <wp:extent cx="5145729" cy="327577"/>
              <wp:effectExtent l="0" t="0" r="0" b="0"/>
              <wp:wrapNone/>
              <wp:docPr id="1996816814" name="Rectángulo 19968168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77898" y="3620974"/>
                        <a:ext cx="5136204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B5F99" w14:textId="77777777" w:rsidR="00160D4F" w:rsidRDefault="00FC4492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228F2DA7" w14:textId="77777777" w:rsidR="00160D4F" w:rsidRDefault="00FC4492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>Tel. 722 271 0800        www.conalep.edu.mx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EA0FDA" id="Rectángulo 1996816814" o:spid="_x0000_s1026" style="position:absolute;margin-left:123pt;margin-top:4pt;width:405.2pt;height:2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" filled="f" stroked="f">
              <v:textbox inset="2.53958mm,1.2694mm,2.53958mm,1.2694mm">
                <w:txbxContent>
                  <w:p w14:paraId="0CFB5F99" w14:textId="77777777" w:rsidR="00160D4F" w:rsidRDefault="00FC4492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228F2DA7" w14:textId="77777777" w:rsidR="00160D4F" w:rsidRDefault="00FC4492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>Tel. 722 271 0800        www.conalep.edu.mx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D4FC" w14:textId="02849160" w:rsidR="00160D4F" w:rsidRDefault="00FC4492">
    <w:pPr>
      <w:tabs>
        <w:tab w:val="center" w:pos="4550"/>
        <w:tab w:val="left" w:pos="5818"/>
      </w:tabs>
      <w:ind w:right="260"/>
      <w:jc w:val="right"/>
      <w:rPr>
        <w:rFonts w:ascii="Montserrat" w:eastAsia="Montserrat" w:hAnsi="Montserrat" w:cs="Montserrat"/>
        <w:b/>
        <w:i/>
        <w:color w:val="003366"/>
        <w:sz w:val="20"/>
        <w:szCs w:val="20"/>
      </w:rPr>
    </w:pPr>
    <w:r>
      <w:rPr>
        <w:rFonts w:ascii="Montserrat" w:eastAsia="Montserrat" w:hAnsi="Montserrat" w:cs="Montserrat"/>
        <w:b/>
        <w:i/>
        <w:color w:val="003366"/>
        <w:sz w:val="20"/>
        <w:szCs w:val="20"/>
      </w:rPr>
      <w:t xml:space="preserve">Página </w:t>
    </w:r>
    <w:r>
      <w:rPr>
        <w:rFonts w:ascii="Montserrat" w:eastAsia="Montserrat" w:hAnsi="Montserrat" w:cs="Montserrat"/>
        <w:b/>
        <w:i/>
        <w:color w:val="003366"/>
        <w:sz w:val="20"/>
        <w:szCs w:val="20"/>
      </w:rPr>
      <w:fldChar w:fldCharType="begin"/>
    </w:r>
    <w:r>
      <w:rPr>
        <w:rFonts w:ascii="Montserrat" w:eastAsia="Montserrat" w:hAnsi="Montserrat" w:cs="Montserrat"/>
        <w:b/>
        <w:i/>
        <w:color w:val="003366"/>
        <w:sz w:val="20"/>
        <w:szCs w:val="20"/>
      </w:rPr>
      <w:instrText>PAGE</w:instrText>
    </w:r>
    <w:r>
      <w:rPr>
        <w:rFonts w:ascii="Montserrat" w:eastAsia="Montserrat" w:hAnsi="Montserrat" w:cs="Montserrat"/>
        <w:b/>
        <w:i/>
        <w:color w:val="003366"/>
        <w:sz w:val="20"/>
        <w:szCs w:val="20"/>
      </w:rPr>
      <w:fldChar w:fldCharType="separate"/>
    </w:r>
    <w:r w:rsidR="00F77C7A">
      <w:rPr>
        <w:rFonts w:ascii="Montserrat" w:eastAsia="Montserrat" w:hAnsi="Montserrat" w:cs="Montserrat"/>
        <w:b/>
        <w:i/>
        <w:noProof/>
        <w:color w:val="003366"/>
        <w:sz w:val="20"/>
        <w:szCs w:val="20"/>
      </w:rPr>
      <w:t>1</w:t>
    </w:r>
    <w:r>
      <w:rPr>
        <w:rFonts w:ascii="Montserrat" w:eastAsia="Montserrat" w:hAnsi="Montserrat" w:cs="Montserrat"/>
        <w:b/>
        <w:i/>
        <w:color w:val="003366"/>
        <w:sz w:val="20"/>
        <w:szCs w:val="20"/>
      </w:rPr>
      <w:fldChar w:fldCharType="end"/>
    </w:r>
    <w:r>
      <w:rPr>
        <w:rFonts w:ascii="Montserrat" w:eastAsia="Montserrat" w:hAnsi="Montserrat" w:cs="Montserrat"/>
        <w:b/>
        <w:i/>
        <w:color w:val="003366"/>
        <w:sz w:val="20"/>
        <w:szCs w:val="20"/>
      </w:rPr>
      <w:t xml:space="preserve"> | </w:t>
    </w:r>
    <w:r w:rsidR="00112839">
      <w:rPr>
        <w:rFonts w:ascii="Montserrat" w:eastAsia="Montserrat" w:hAnsi="Montserrat" w:cs="Montserrat"/>
        <w:b/>
        <w:i/>
        <w:color w:val="003366"/>
        <w:sz w:val="20"/>
        <w:szCs w:val="20"/>
      </w:rPr>
      <w:t>2</w:t>
    </w:r>
    <w:r w:rsidR="00AB1CAC">
      <w:rPr>
        <w:rFonts w:ascii="Montserrat" w:eastAsia="Montserrat" w:hAnsi="Montserrat" w:cs="Montserrat"/>
        <w:b/>
        <w:i/>
        <w:color w:val="003366"/>
        <w:sz w:val="20"/>
        <w:szCs w:val="20"/>
      </w:rPr>
      <w:t>4</w:t>
    </w:r>
  </w:p>
  <w:p w14:paraId="0C4CAA75" w14:textId="77777777" w:rsidR="00160D4F" w:rsidRDefault="00160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ptos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7263" w14:textId="77777777" w:rsidR="001F6F7E" w:rsidRDefault="001F6F7E">
      <w:r>
        <w:separator/>
      </w:r>
    </w:p>
  </w:footnote>
  <w:footnote w:type="continuationSeparator" w:id="0">
    <w:p w14:paraId="756F72B3" w14:textId="77777777" w:rsidR="001F6F7E" w:rsidRDefault="001F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E9E4" w14:textId="0A6105D1" w:rsidR="00160D4F" w:rsidRDefault="00DB1C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ptos"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63161F7" wp14:editId="12FE5452">
          <wp:simplePos x="0" y="0"/>
          <wp:positionH relativeFrom="column">
            <wp:posOffset>2243455</wp:posOffset>
          </wp:positionH>
          <wp:positionV relativeFrom="paragraph">
            <wp:posOffset>207010</wp:posOffset>
          </wp:positionV>
          <wp:extent cx="1307465" cy="409575"/>
          <wp:effectExtent l="0" t="0" r="6985" b="9525"/>
          <wp:wrapSquare wrapText="bothSides" distT="0" distB="0" distL="114300" distR="114300"/>
          <wp:docPr id="1996816816" name="image2.jpg" descr="Logotipo, nombre de la empre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bre de la empre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FFE851D" wp14:editId="0E58C24E">
          <wp:simplePos x="0" y="0"/>
          <wp:positionH relativeFrom="column">
            <wp:posOffset>-92710</wp:posOffset>
          </wp:positionH>
          <wp:positionV relativeFrom="paragraph">
            <wp:posOffset>198120</wp:posOffset>
          </wp:positionV>
          <wp:extent cx="2336800" cy="431800"/>
          <wp:effectExtent l="0" t="0" r="0" b="0"/>
          <wp:wrapNone/>
          <wp:docPr id="1996816820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4492">
      <w:rPr>
        <w:noProof/>
      </w:rPr>
      <w:drawing>
        <wp:anchor distT="0" distB="0" distL="0" distR="0" simplePos="0" relativeHeight="251658240" behindDoc="1" locked="0" layoutInCell="1" hidden="0" allowOverlap="1" wp14:anchorId="296CA338" wp14:editId="29F3AAC4">
          <wp:simplePos x="0" y="0"/>
          <wp:positionH relativeFrom="column">
            <wp:posOffset>-761999</wp:posOffset>
          </wp:positionH>
          <wp:positionV relativeFrom="paragraph">
            <wp:posOffset>-552004</wp:posOffset>
          </wp:positionV>
          <wp:extent cx="7848600" cy="10156646"/>
          <wp:effectExtent l="0" t="0" r="0" b="0"/>
          <wp:wrapNone/>
          <wp:docPr id="1996816817" name="image5.pn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agen que contiene Interfaz de usuario gráfic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68B5" w14:textId="24D41A7C" w:rsidR="00160D4F" w:rsidRDefault="00BD5D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ptos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0589AAD" wp14:editId="7D8BC4AA">
              <wp:simplePos x="0" y="0"/>
              <wp:positionH relativeFrom="column">
                <wp:posOffset>4010025</wp:posOffset>
              </wp:positionH>
              <wp:positionV relativeFrom="paragraph">
                <wp:posOffset>274320</wp:posOffset>
              </wp:positionV>
              <wp:extent cx="1675130" cy="365760"/>
              <wp:effectExtent l="0" t="0" r="0" b="0"/>
              <wp:wrapNone/>
              <wp:docPr id="1996816813" name="Rectángulo 19968168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51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CE1A7" w14:textId="0F364E77" w:rsidR="00160D4F" w:rsidRDefault="00FC449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Noto Sans" w:eastAsia="Noto Sans" w:hAnsi="Noto Sans" w:cs="Noto Sans"/>
                              <w:color w:val="295818"/>
                              <w:sz w:val="14"/>
                            </w:rPr>
                            <w:t xml:space="preserve">Lineamientos </w:t>
                          </w:r>
                          <w:r w:rsidR="008055FC">
                            <w:rPr>
                              <w:rFonts w:ascii="Noto Sans" w:eastAsia="Noto Sans" w:hAnsi="Noto Sans" w:cs="Noto Sans"/>
                              <w:color w:val="295818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Noto Sans" w:eastAsia="Noto Sans" w:hAnsi="Noto Sans" w:cs="Noto Sans"/>
                              <w:color w:val="295818"/>
                              <w:sz w:val="14"/>
                            </w:rPr>
                            <w:t xml:space="preserve"> </w:t>
                          </w:r>
                          <w:r w:rsidR="008055FC">
                            <w:rPr>
                              <w:rFonts w:ascii="Noto Sans" w:eastAsia="Noto Sans" w:hAnsi="Noto Sans" w:cs="Noto Sans"/>
                              <w:color w:val="295818"/>
                              <w:sz w:val="14"/>
                            </w:rPr>
                            <w:t xml:space="preserve">Mejora Regulatoria </w:t>
                          </w:r>
                          <w:r>
                            <w:rPr>
                              <w:rFonts w:ascii="Noto Sans" w:eastAsia="Noto Sans" w:hAnsi="Noto Sans" w:cs="Noto Sans"/>
                              <w:color w:val="295818"/>
                              <w:sz w:val="14"/>
                            </w:rPr>
                            <w:t>en el CONALEP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589AAD" id="Rectángulo 1996816813" o:spid="_x0000_s1027" style="position:absolute;margin-left:315.75pt;margin-top:21.6pt;width:131.9pt;height:28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" filled="f" stroked="f">
              <v:textbox inset="2.53958mm,1.2694mm,2.53958mm,1.2694mm">
                <w:txbxContent>
                  <w:p w14:paraId="7B3CE1A7" w14:textId="0F364E77" w:rsidR="00160D4F" w:rsidRDefault="00FC4492">
                    <w:pPr>
                      <w:jc w:val="right"/>
                      <w:textDirection w:val="btLr"/>
                    </w:pPr>
                    <w:r>
                      <w:rPr>
                        <w:rFonts w:ascii="Noto Sans" w:eastAsia="Noto Sans" w:hAnsi="Noto Sans" w:cs="Noto Sans"/>
                        <w:color w:val="295818"/>
                        <w:sz w:val="14"/>
                      </w:rPr>
                      <w:t xml:space="preserve">Lineamientos </w:t>
                    </w:r>
                    <w:r w:rsidR="008055FC">
                      <w:rPr>
                        <w:rFonts w:ascii="Noto Sans" w:eastAsia="Noto Sans" w:hAnsi="Noto Sans" w:cs="Noto Sans"/>
                        <w:color w:val="295818"/>
                        <w:sz w:val="14"/>
                      </w:rPr>
                      <w:t>de</w:t>
                    </w:r>
                    <w:r>
                      <w:rPr>
                        <w:rFonts w:ascii="Noto Sans" w:eastAsia="Noto Sans" w:hAnsi="Noto Sans" w:cs="Noto Sans"/>
                        <w:color w:val="295818"/>
                        <w:sz w:val="14"/>
                      </w:rPr>
                      <w:t xml:space="preserve"> </w:t>
                    </w:r>
                    <w:r w:rsidR="008055FC">
                      <w:rPr>
                        <w:rFonts w:ascii="Noto Sans" w:eastAsia="Noto Sans" w:hAnsi="Noto Sans" w:cs="Noto Sans"/>
                        <w:color w:val="295818"/>
                        <w:sz w:val="14"/>
                      </w:rPr>
                      <w:t xml:space="preserve">Mejora Regulatoria </w:t>
                    </w:r>
                    <w:r>
                      <w:rPr>
                        <w:rFonts w:ascii="Noto Sans" w:eastAsia="Noto Sans" w:hAnsi="Noto Sans" w:cs="Noto Sans"/>
                        <w:color w:val="295818"/>
                        <w:sz w:val="14"/>
                      </w:rPr>
                      <w:t>en el CONALEP</w:t>
                    </w:r>
                  </w:p>
                </w:txbxContent>
              </v:textbox>
            </v:rect>
          </w:pict>
        </mc:Fallback>
      </mc:AlternateContent>
    </w:r>
    <w:r w:rsidR="00DB1C3C">
      <w:rPr>
        <w:noProof/>
      </w:rPr>
      <w:drawing>
        <wp:anchor distT="0" distB="0" distL="114300" distR="114300" simplePos="0" relativeHeight="251664384" behindDoc="0" locked="0" layoutInCell="1" hidden="0" allowOverlap="1" wp14:anchorId="692037F7" wp14:editId="2C8FD62A">
          <wp:simplePos x="0" y="0"/>
          <wp:positionH relativeFrom="column">
            <wp:posOffset>2240915</wp:posOffset>
          </wp:positionH>
          <wp:positionV relativeFrom="paragraph">
            <wp:posOffset>182245</wp:posOffset>
          </wp:positionV>
          <wp:extent cx="1307465" cy="409575"/>
          <wp:effectExtent l="0" t="0" r="6985" b="9525"/>
          <wp:wrapSquare wrapText="bothSides" distT="0" distB="0" distL="114300" distR="114300"/>
          <wp:docPr id="1342643687" name="image2.jpg" descr="Logotipo, nombre de la empres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, nombre de la empres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B1C3C">
      <w:rPr>
        <w:noProof/>
      </w:rPr>
      <w:drawing>
        <wp:anchor distT="0" distB="0" distL="0" distR="0" simplePos="0" relativeHeight="251663360" behindDoc="1" locked="0" layoutInCell="1" hidden="0" allowOverlap="1" wp14:anchorId="36523DBB" wp14:editId="453C8C10">
          <wp:simplePos x="0" y="0"/>
          <wp:positionH relativeFrom="column">
            <wp:posOffset>-102235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930266999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Logotip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C4492">
      <w:rPr>
        <w:noProof/>
      </w:rPr>
      <w:drawing>
        <wp:anchor distT="0" distB="0" distL="0" distR="0" simplePos="0" relativeHeight="251662336" behindDoc="1" locked="0" layoutInCell="1" hidden="0" allowOverlap="1" wp14:anchorId="6ABEAA83" wp14:editId="40AC765D">
          <wp:simplePos x="0" y="0"/>
          <wp:positionH relativeFrom="column">
            <wp:posOffset>-761999</wp:posOffset>
          </wp:positionH>
          <wp:positionV relativeFrom="paragraph">
            <wp:posOffset>-552004</wp:posOffset>
          </wp:positionV>
          <wp:extent cx="7848600" cy="10156646"/>
          <wp:effectExtent l="0" t="0" r="0" b="0"/>
          <wp:wrapNone/>
          <wp:docPr id="942657143" name="image5.pn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agen que contiene Interfaz de usuario gráfica&#10;&#10;Descripción generada automá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19"/>
    <w:multiLevelType w:val="multilevel"/>
    <w:tmpl w:val="0838A166"/>
    <w:lvl w:ilvl="0">
      <w:start w:val="1"/>
      <w:numFmt w:val="lowerLetter"/>
      <w:lvlText w:val="%1)"/>
      <w:lvlJc w:val="left"/>
      <w:pPr>
        <w:ind w:left="10425" w:hanging="360"/>
      </w:pPr>
      <w:rPr>
        <w:rFonts w:ascii="Noto Sans" w:hAnsi="Noto Sans" w:hint="default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1145" w:hanging="360"/>
      </w:pPr>
    </w:lvl>
    <w:lvl w:ilvl="2">
      <w:start w:val="1"/>
      <w:numFmt w:val="lowerRoman"/>
      <w:lvlText w:val="%3."/>
      <w:lvlJc w:val="right"/>
      <w:pPr>
        <w:ind w:left="11865" w:hanging="180"/>
      </w:pPr>
    </w:lvl>
    <w:lvl w:ilvl="3">
      <w:start w:val="1"/>
      <w:numFmt w:val="decimal"/>
      <w:lvlText w:val="%4."/>
      <w:lvlJc w:val="left"/>
      <w:pPr>
        <w:ind w:left="12585" w:hanging="360"/>
      </w:pPr>
    </w:lvl>
    <w:lvl w:ilvl="4">
      <w:start w:val="1"/>
      <w:numFmt w:val="lowerLetter"/>
      <w:lvlText w:val="%5."/>
      <w:lvlJc w:val="left"/>
      <w:pPr>
        <w:ind w:left="13305" w:hanging="360"/>
      </w:pPr>
    </w:lvl>
    <w:lvl w:ilvl="5">
      <w:start w:val="1"/>
      <w:numFmt w:val="lowerRoman"/>
      <w:lvlText w:val="%6."/>
      <w:lvlJc w:val="right"/>
      <w:pPr>
        <w:ind w:left="14025" w:hanging="180"/>
      </w:pPr>
    </w:lvl>
    <w:lvl w:ilvl="6">
      <w:start w:val="1"/>
      <w:numFmt w:val="decimal"/>
      <w:lvlText w:val="%7."/>
      <w:lvlJc w:val="left"/>
      <w:pPr>
        <w:ind w:left="14745" w:hanging="360"/>
      </w:pPr>
    </w:lvl>
    <w:lvl w:ilvl="7">
      <w:start w:val="1"/>
      <w:numFmt w:val="lowerLetter"/>
      <w:lvlText w:val="%8."/>
      <w:lvlJc w:val="left"/>
      <w:pPr>
        <w:ind w:left="15465" w:hanging="360"/>
      </w:pPr>
    </w:lvl>
    <w:lvl w:ilvl="8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048510AD"/>
    <w:multiLevelType w:val="multilevel"/>
    <w:tmpl w:val="E9E81908"/>
    <w:lvl w:ilvl="0">
      <w:start w:val="1"/>
      <w:numFmt w:val="upperRoman"/>
      <w:lvlText w:val="%1."/>
      <w:lvlJc w:val="right"/>
      <w:pPr>
        <w:ind w:left="4046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97"/>
    <w:multiLevelType w:val="multilevel"/>
    <w:tmpl w:val="43D22FE0"/>
    <w:lvl w:ilvl="0">
      <w:start w:val="1"/>
      <w:numFmt w:val="decimal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5AF2"/>
    <w:multiLevelType w:val="multilevel"/>
    <w:tmpl w:val="1972AA0E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3B2"/>
    <w:multiLevelType w:val="multilevel"/>
    <w:tmpl w:val="87788F30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02BF"/>
    <w:multiLevelType w:val="multilevel"/>
    <w:tmpl w:val="C1F0B94A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118E7"/>
    <w:multiLevelType w:val="hybridMultilevel"/>
    <w:tmpl w:val="080E4E7C"/>
    <w:lvl w:ilvl="0" w:tplc="86B68FD6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6647C"/>
    <w:multiLevelType w:val="multilevel"/>
    <w:tmpl w:val="794E1C38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C4D0A"/>
    <w:multiLevelType w:val="multilevel"/>
    <w:tmpl w:val="FFE80730"/>
    <w:lvl w:ilvl="0">
      <w:start w:val="1"/>
      <w:numFmt w:val="lowerLetter"/>
      <w:lvlText w:val="%1)"/>
      <w:lvlJc w:val="left"/>
      <w:pPr>
        <w:ind w:left="720" w:hanging="658"/>
      </w:pPr>
      <w:rPr>
        <w:rFonts w:ascii="Noto Sans" w:hAnsi="Noto Sans" w:hint="default"/>
        <w:b/>
        <w:bCs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75C19"/>
    <w:multiLevelType w:val="multilevel"/>
    <w:tmpl w:val="C1BCC7A8"/>
    <w:lvl w:ilvl="0">
      <w:start w:val="1"/>
      <w:numFmt w:val="decimal"/>
      <w:lvlText w:val="%1."/>
      <w:lvlJc w:val="right"/>
      <w:pPr>
        <w:ind w:left="720" w:hanging="360"/>
      </w:pPr>
      <w:rPr>
        <w:rFonts w:ascii="Montserrat" w:eastAsia="Montserrat" w:hAnsi="Montserrat" w:cs="Montserra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Montserrat" w:hAnsi="Montserrat" w:hint="default"/>
        <w:b w:val="0"/>
        <w:bCs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11620"/>
    <w:multiLevelType w:val="multilevel"/>
    <w:tmpl w:val="F418DE7E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F04"/>
    <w:multiLevelType w:val="multilevel"/>
    <w:tmpl w:val="53007EB0"/>
    <w:lvl w:ilvl="0">
      <w:start w:val="1"/>
      <w:numFmt w:val="lowerLetter"/>
      <w:lvlText w:val="%1)"/>
      <w:lvlJc w:val="righ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7FC49B5"/>
    <w:multiLevelType w:val="multilevel"/>
    <w:tmpl w:val="3BA0EABA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04666"/>
    <w:multiLevelType w:val="hybridMultilevel"/>
    <w:tmpl w:val="FDA65226"/>
    <w:lvl w:ilvl="0" w:tplc="9E2EF42A">
      <w:start w:val="1"/>
      <w:numFmt w:val="lowerLetter"/>
      <w:lvlText w:val="%1)"/>
      <w:lvlJc w:val="right"/>
      <w:pPr>
        <w:ind w:left="720" w:hanging="360"/>
      </w:pPr>
      <w:rPr>
        <w:rFonts w:ascii="Noto Sans" w:hAnsi="Noto Sans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45D"/>
    <w:multiLevelType w:val="multilevel"/>
    <w:tmpl w:val="72E4260E"/>
    <w:lvl w:ilvl="0">
      <w:start w:val="1"/>
      <w:numFmt w:val="lowerLetter"/>
      <w:lvlText w:val="%1)"/>
      <w:lvlJc w:val="right"/>
      <w:pPr>
        <w:ind w:left="720" w:hanging="360"/>
      </w:pPr>
      <w:rPr>
        <w:rFonts w:ascii="Noto Sans" w:hAnsi="Noto Sans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61A24"/>
    <w:multiLevelType w:val="multilevel"/>
    <w:tmpl w:val="41F000AC"/>
    <w:lvl w:ilvl="0">
      <w:start w:val="1"/>
      <w:numFmt w:val="decimal"/>
      <w:lvlText w:val="%1."/>
      <w:lvlJc w:val="right"/>
      <w:pPr>
        <w:ind w:left="720" w:hanging="360"/>
      </w:pPr>
      <w:rPr>
        <w:rFonts w:ascii="Montserrat" w:eastAsia="Montserrat" w:hAnsi="Montserrat" w:cs="Montserra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" w:hAnsi="Noto Sans" w:hint="default"/>
        <w:b w:val="0"/>
        <w:bCs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C64AA"/>
    <w:multiLevelType w:val="multilevel"/>
    <w:tmpl w:val="3BFCAB62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97F1F"/>
    <w:multiLevelType w:val="multilevel"/>
    <w:tmpl w:val="57D29D9A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8361F"/>
    <w:multiLevelType w:val="multilevel"/>
    <w:tmpl w:val="3A7E6436"/>
    <w:lvl w:ilvl="0">
      <w:start w:val="1"/>
      <w:numFmt w:val="lowerLetter"/>
      <w:lvlText w:val="%1)"/>
      <w:lvlJc w:val="right"/>
      <w:pPr>
        <w:ind w:left="720" w:hanging="658"/>
      </w:pPr>
      <w:rPr>
        <w:rFonts w:ascii="Noto Sans" w:hAnsi="Noto Sans" w:hint="default"/>
        <w:b/>
        <w:bCs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E4324"/>
    <w:multiLevelType w:val="multilevel"/>
    <w:tmpl w:val="EEACD4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F6135"/>
    <w:multiLevelType w:val="multilevel"/>
    <w:tmpl w:val="B9347026"/>
    <w:lvl w:ilvl="0">
      <w:start w:val="1"/>
      <w:numFmt w:val="lowerLetter"/>
      <w:lvlText w:val="%1."/>
      <w:lvlJc w:val="right"/>
      <w:pPr>
        <w:ind w:left="720" w:hanging="658"/>
      </w:pPr>
      <w:rPr>
        <w:rFonts w:ascii="Noto Sans" w:hAnsi="Noto Sans" w:hint="default"/>
        <w:b/>
        <w:bCs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574CC"/>
    <w:multiLevelType w:val="multilevel"/>
    <w:tmpl w:val="22CE9CA4"/>
    <w:lvl w:ilvl="0">
      <w:start w:val="1"/>
      <w:numFmt w:val="lowerLetter"/>
      <w:lvlText w:val="%1)"/>
      <w:lvlJc w:val="righ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93B84"/>
    <w:multiLevelType w:val="multilevel"/>
    <w:tmpl w:val="C82E337A"/>
    <w:lvl w:ilvl="0">
      <w:start w:val="1"/>
      <w:numFmt w:val="lowerLetter"/>
      <w:lvlText w:val="%1)"/>
      <w:lvlJc w:val="right"/>
      <w:pPr>
        <w:ind w:left="72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336BE"/>
    <w:multiLevelType w:val="multilevel"/>
    <w:tmpl w:val="E90628E4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366AA"/>
    <w:multiLevelType w:val="multilevel"/>
    <w:tmpl w:val="70C22024"/>
    <w:lvl w:ilvl="0">
      <w:start w:val="1"/>
      <w:numFmt w:val="lowerLetter"/>
      <w:lvlText w:val="%1)"/>
      <w:lvlJc w:val="right"/>
      <w:pPr>
        <w:ind w:left="720" w:hanging="658"/>
      </w:pPr>
      <w:rPr>
        <w:rFonts w:ascii="Noto Sans" w:hAnsi="Noto Sans" w:hint="default"/>
        <w:b/>
        <w:bCs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720FA"/>
    <w:multiLevelType w:val="multilevel"/>
    <w:tmpl w:val="6A32993E"/>
    <w:lvl w:ilvl="0">
      <w:start w:val="1"/>
      <w:numFmt w:val="upperRoman"/>
      <w:lvlText w:val="%1."/>
      <w:lvlJc w:val="right"/>
      <w:pPr>
        <w:ind w:left="1080" w:hanging="720"/>
      </w:pPr>
      <w:rPr>
        <w:rFonts w:ascii="Noto Sans" w:hAnsi="Noto Sans" w:hint="default"/>
        <w:b/>
        <w:bCs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8397A"/>
    <w:multiLevelType w:val="multilevel"/>
    <w:tmpl w:val="938CC7BE"/>
    <w:lvl w:ilvl="0">
      <w:start w:val="1"/>
      <w:numFmt w:val="lowerLetter"/>
      <w:lvlText w:val="%1)"/>
      <w:lvlJc w:val="righ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DAB2410"/>
    <w:multiLevelType w:val="multilevel"/>
    <w:tmpl w:val="7FBEFE88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218C9"/>
    <w:multiLevelType w:val="multilevel"/>
    <w:tmpl w:val="4AE49C06"/>
    <w:lvl w:ilvl="0">
      <w:start w:val="1"/>
      <w:numFmt w:val="upperRoman"/>
      <w:lvlText w:val="%1."/>
      <w:lvlJc w:val="right"/>
      <w:pPr>
        <w:ind w:left="1080" w:hanging="720"/>
      </w:pPr>
      <w:rPr>
        <w:rFonts w:ascii="Noto Sans" w:hAnsi="Noto Sans" w:hint="default"/>
        <w:b/>
        <w:bCs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E3E6D"/>
    <w:multiLevelType w:val="multilevel"/>
    <w:tmpl w:val="07382A8A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D457E1"/>
    <w:multiLevelType w:val="hybridMultilevel"/>
    <w:tmpl w:val="434C3386"/>
    <w:lvl w:ilvl="0" w:tplc="1106837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400478"/>
    <w:multiLevelType w:val="hybridMultilevel"/>
    <w:tmpl w:val="295884BE"/>
    <w:lvl w:ilvl="0" w:tplc="11068374">
      <w:start w:val="1"/>
      <w:numFmt w:val="upperRoman"/>
      <w:lvlText w:val="%1."/>
      <w:lvlJc w:val="right"/>
      <w:pPr>
        <w:ind w:left="1004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2B2210B"/>
    <w:multiLevelType w:val="multilevel"/>
    <w:tmpl w:val="BC6C0572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555B1"/>
    <w:multiLevelType w:val="multilevel"/>
    <w:tmpl w:val="6AF80A2A"/>
    <w:lvl w:ilvl="0">
      <w:start w:val="1"/>
      <w:numFmt w:val="decimal"/>
      <w:lvlText w:val="%1."/>
      <w:lvlJc w:val="right"/>
      <w:pPr>
        <w:ind w:left="720" w:hanging="360"/>
      </w:pPr>
      <w:rPr>
        <w:rFonts w:ascii="Montserrat" w:eastAsia="Montserrat" w:hAnsi="Montserrat" w:cs="Montserra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DA5DC7"/>
    <w:multiLevelType w:val="hybridMultilevel"/>
    <w:tmpl w:val="494415F8"/>
    <w:lvl w:ilvl="0" w:tplc="132CCBEA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8B544E"/>
    <w:multiLevelType w:val="multilevel"/>
    <w:tmpl w:val="E320D3F0"/>
    <w:lvl w:ilvl="0">
      <w:start w:val="1"/>
      <w:numFmt w:val="decimal"/>
      <w:lvlText w:val="%1."/>
      <w:lvlJc w:val="left"/>
      <w:pPr>
        <w:ind w:left="1080" w:hanging="72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AC277F"/>
    <w:multiLevelType w:val="multilevel"/>
    <w:tmpl w:val="1F705886"/>
    <w:lvl w:ilvl="0">
      <w:start w:val="1"/>
      <w:numFmt w:val="lowerLetter"/>
      <w:lvlText w:val="%1)"/>
      <w:lvlJc w:val="left"/>
      <w:pPr>
        <w:ind w:left="720" w:hanging="360"/>
      </w:pPr>
      <w:rPr>
        <w:rFonts w:ascii="Noto Sans" w:hAnsi="Noto Sans" w:hint="default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1018A6"/>
    <w:multiLevelType w:val="hybridMultilevel"/>
    <w:tmpl w:val="A9862C78"/>
    <w:lvl w:ilvl="0" w:tplc="86B68FD6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ED4714"/>
    <w:multiLevelType w:val="hybridMultilevel"/>
    <w:tmpl w:val="379A62D8"/>
    <w:lvl w:ilvl="0" w:tplc="86B68FD6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61A2B"/>
    <w:multiLevelType w:val="hybridMultilevel"/>
    <w:tmpl w:val="81D087F2"/>
    <w:lvl w:ilvl="0" w:tplc="192AAC88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734191"/>
    <w:multiLevelType w:val="multilevel"/>
    <w:tmpl w:val="4D88C4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38DD4368"/>
    <w:multiLevelType w:val="hybridMultilevel"/>
    <w:tmpl w:val="6E869104"/>
    <w:lvl w:ilvl="0" w:tplc="1106837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673CA"/>
    <w:multiLevelType w:val="multilevel"/>
    <w:tmpl w:val="48122BFC"/>
    <w:lvl w:ilvl="0">
      <w:start w:val="1"/>
      <w:numFmt w:val="lowerLetter"/>
      <w:lvlText w:val="%1)"/>
      <w:lvlJc w:val="left"/>
      <w:pPr>
        <w:ind w:left="720" w:hanging="360"/>
      </w:pPr>
      <w:rPr>
        <w:rFonts w:ascii="Noto Sans" w:hAnsi="Noto Sans" w:hint="default"/>
        <w:b/>
        <w:i w:val="0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A674A"/>
    <w:multiLevelType w:val="hybridMultilevel"/>
    <w:tmpl w:val="7FC8BD4C"/>
    <w:lvl w:ilvl="0" w:tplc="9E2EF42A">
      <w:start w:val="1"/>
      <w:numFmt w:val="lowerLetter"/>
      <w:lvlText w:val="%1)"/>
      <w:lvlJc w:val="right"/>
      <w:pPr>
        <w:ind w:left="862" w:hanging="360"/>
      </w:pPr>
      <w:rPr>
        <w:rFonts w:ascii="Noto Sans" w:hAnsi="Noto Sans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3F596FF3"/>
    <w:multiLevelType w:val="hybridMultilevel"/>
    <w:tmpl w:val="FCCA8FE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C065FC"/>
    <w:multiLevelType w:val="multilevel"/>
    <w:tmpl w:val="6B90063C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F681A"/>
    <w:multiLevelType w:val="hybridMultilevel"/>
    <w:tmpl w:val="ED02163C"/>
    <w:lvl w:ilvl="0" w:tplc="1EBC5AAE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D41C80"/>
    <w:multiLevelType w:val="hybridMultilevel"/>
    <w:tmpl w:val="16BEFD6C"/>
    <w:lvl w:ilvl="0" w:tplc="192AAC88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EE6FFD"/>
    <w:multiLevelType w:val="multilevel"/>
    <w:tmpl w:val="0EDC5E8A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B247F3"/>
    <w:multiLevelType w:val="multilevel"/>
    <w:tmpl w:val="03B2336C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913A4D"/>
    <w:multiLevelType w:val="multilevel"/>
    <w:tmpl w:val="B0B0E70E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9A0799"/>
    <w:multiLevelType w:val="hybridMultilevel"/>
    <w:tmpl w:val="3BC41F6A"/>
    <w:lvl w:ilvl="0" w:tplc="9E2EF42A">
      <w:start w:val="1"/>
      <w:numFmt w:val="lowerLetter"/>
      <w:lvlText w:val="%1)"/>
      <w:lvlJc w:val="right"/>
      <w:pPr>
        <w:ind w:left="720" w:hanging="360"/>
      </w:pPr>
      <w:rPr>
        <w:rFonts w:ascii="Noto Sans" w:hAnsi="Noto Sans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8A16BD"/>
    <w:multiLevelType w:val="multilevel"/>
    <w:tmpl w:val="42262960"/>
    <w:lvl w:ilvl="0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  <w:b/>
        <w:i w:val="0"/>
        <w:color w:val="000000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CE39DA"/>
    <w:multiLevelType w:val="multilevel"/>
    <w:tmpl w:val="44C6F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59238E"/>
    <w:multiLevelType w:val="multilevel"/>
    <w:tmpl w:val="1B62069E"/>
    <w:lvl w:ilvl="0">
      <w:start w:val="1"/>
      <w:numFmt w:val="decimal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BF4777"/>
    <w:multiLevelType w:val="multilevel"/>
    <w:tmpl w:val="B04E20B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11693B"/>
    <w:multiLevelType w:val="multilevel"/>
    <w:tmpl w:val="B29EDED6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2A043F"/>
    <w:multiLevelType w:val="multilevel"/>
    <w:tmpl w:val="3886CBC2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787C88"/>
    <w:multiLevelType w:val="multilevel"/>
    <w:tmpl w:val="925E952A"/>
    <w:lvl w:ilvl="0">
      <w:start w:val="1"/>
      <w:numFmt w:val="lowerLetter"/>
      <w:lvlText w:val="%1)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896C0F"/>
    <w:multiLevelType w:val="multilevel"/>
    <w:tmpl w:val="B0B0E70E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175FD5"/>
    <w:multiLevelType w:val="multilevel"/>
    <w:tmpl w:val="8126385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691E2A"/>
    <w:multiLevelType w:val="multilevel"/>
    <w:tmpl w:val="CBDE80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757B5E"/>
    <w:multiLevelType w:val="multilevel"/>
    <w:tmpl w:val="4900D216"/>
    <w:lvl w:ilvl="0">
      <w:start w:val="1"/>
      <w:numFmt w:val="lowerLetter"/>
      <w:lvlText w:val="%1)"/>
      <w:lvlJc w:val="left"/>
      <w:pPr>
        <w:ind w:left="720" w:hanging="360"/>
      </w:pPr>
      <w:rPr>
        <w:rFonts w:ascii="Noto Sans" w:hAnsi="Noto Sans" w:hint="default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B920E7"/>
    <w:multiLevelType w:val="multilevel"/>
    <w:tmpl w:val="CC3A75A4"/>
    <w:lvl w:ilvl="0">
      <w:start w:val="1"/>
      <w:numFmt w:val="upperRoman"/>
      <w:lvlText w:val="%1."/>
      <w:lvlJc w:val="right"/>
      <w:pPr>
        <w:ind w:left="720" w:hanging="360"/>
      </w:pPr>
      <w:rPr>
        <w:rFonts w:ascii="Montserrat" w:eastAsia="Montserrat" w:hAnsi="Montserrat" w:cs="Montserrat"/>
        <w:b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E367E4"/>
    <w:multiLevelType w:val="hybridMultilevel"/>
    <w:tmpl w:val="E1E4AB00"/>
    <w:lvl w:ilvl="0" w:tplc="1106837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CE018B"/>
    <w:multiLevelType w:val="multilevel"/>
    <w:tmpl w:val="EB8C1D82"/>
    <w:lvl w:ilvl="0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DB3F53"/>
    <w:multiLevelType w:val="hybridMultilevel"/>
    <w:tmpl w:val="3B0A755C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66D72"/>
    <w:multiLevelType w:val="multilevel"/>
    <w:tmpl w:val="052A61B8"/>
    <w:lvl w:ilvl="0">
      <w:start w:val="1"/>
      <w:numFmt w:val="decimal"/>
      <w:lvlText w:val="%1."/>
      <w:lvlJc w:val="right"/>
      <w:pPr>
        <w:ind w:left="720" w:hanging="360"/>
      </w:pPr>
      <w:rPr>
        <w:rFonts w:ascii="Montserrat" w:eastAsia="Montserrat" w:hAnsi="Montserrat" w:cs="Montserra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977EA"/>
    <w:multiLevelType w:val="hybridMultilevel"/>
    <w:tmpl w:val="5B2E7708"/>
    <w:lvl w:ilvl="0" w:tplc="9E2EF42A">
      <w:start w:val="1"/>
      <w:numFmt w:val="lowerLetter"/>
      <w:lvlText w:val="%1)"/>
      <w:lvlJc w:val="right"/>
      <w:pPr>
        <w:ind w:left="720" w:hanging="360"/>
      </w:pPr>
      <w:rPr>
        <w:rFonts w:ascii="Noto Sans" w:hAnsi="Noto Sans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FF4CC1"/>
    <w:multiLevelType w:val="hybridMultilevel"/>
    <w:tmpl w:val="A3A6A230"/>
    <w:lvl w:ilvl="0" w:tplc="86B68FD6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BE1279"/>
    <w:multiLevelType w:val="multilevel"/>
    <w:tmpl w:val="1E70FEE8"/>
    <w:lvl w:ilvl="0">
      <w:start w:val="1"/>
      <w:numFmt w:val="upperRoman"/>
      <w:lvlText w:val="%1."/>
      <w:lvlJc w:val="right"/>
      <w:pPr>
        <w:ind w:left="4046" w:hanging="360"/>
      </w:pPr>
      <w:rPr>
        <w:rFonts w:ascii="Noto Sans" w:hAnsi="Noto Sans" w:hint="default"/>
        <w:b/>
        <w:bCs/>
        <w:i w:val="0"/>
        <w:color w:val="auto"/>
        <w:sz w:val="21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4D0CC6"/>
    <w:multiLevelType w:val="multilevel"/>
    <w:tmpl w:val="6D549A8E"/>
    <w:lvl w:ilvl="0">
      <w:start w:val="1"/>
      <w:numFmt w:val="decimal"/>
      <w:lvlText w:val="%1."/>
      <w:lvlJc w:val="left"/>
      <w:pPr>
        <w:ind w:left="2280" w:hanging="72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72" w15:restartNumberingAfterBreak="0">
    <w:nsid w:val="759E07FC"/>
    <w:multiLevelType w:val="hybridMultilevel"/>
    <w:tmpl w:val="EE5A8C00"/>
    <w:lvl w:ilvl="0" w:tplc="1106837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B30FD6"/>
    <w:multiLevelType w:val="hybridMultilevel"/>
    <w:tmpl w:val="616034F8"/>
    <w:lvl w:ilvl="0" w:tplc="11068374">
      <w:start w:val="1"/>
      <w:numFmt w:val="upperRoman"/>
      <w:lvlText w:val="%1."/>
      <w:lvlJc w:val="right"/>
      <w:pPr>
        <w:ind w:left="720" w:hanging="360"/>
      </w:pPr>
      <w:rPr>
        <w:rFonts w:ascii="Noto Sans" w:hAnsi="Noto Sans" w:hint="default"/>
        <w:b/>
        <w:bCs/>
        <w:i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D42999"/>
    <w:multiLevelType w:val="multilevel"/>
    <w:tmpl w:val="59C68F14"/>
    <w:lvl w:ilvl="0">
      <w:start w:val="1"/>
      <w:numFmt w:val="lowerLetter"/>
      <w:lvlText w:val="%1)"/>
      <w:lvlJc w:val="left"/>
      <w:pPr>
        <w:ind w:left="1069" w:hanging="360"/>
      </w:pPr>
      <w:rPr>
        <w:rFonts w:ascii="Noto Sans" w:hAnsi="Noto Sans" w:hint="default"/>
        <w:b/>
        <w:i w:val="0"/>
        <w:sz w:val="21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AA152E0"/>
    <w:multiLevelType w:val="multilevel"/>
    <w:tmpl w:val="3FDC3D70"/>
    <w:lvl w:ilvl="0">
      <w:start w:val="1"/>
      <w:numFmt w:val="lowerLetter"/>
      <w:lvlText w:val="%1)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F71802"/>
    <w:multiLevelType w:val="hybridMultilevel"/>
    <w:tmpl w:val="953EEDC4"/>
    <w:lvl w:ilvl="0" w:tplc="9E2EF42A">
      <w:start w:val="1"/>
      <w:numFmt w:val="lowerLetter"/>
      <w:lvlText w:val="%1)"/>
      <w:lvlJc w:val="right"/>
      <w:pPr>
        <w:ind w:left="720" w:hanging="360"/>
      </w:pPr>
      <w:rPr>
        <w:rFonts w:ascii="Noto Sans" w:hAnsi="Noto Sans" w:hint="default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1F1D21"/>
    <w:multiLevelType w:val="hybridMultilevel"/>
    <w:tmpl w:val="77E28EDA"/>
    <w:lvl w:ilvl="0" w:tplc="FD344884">
      <w:start w:val="21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674845">
    <w:abstractNumId w:val="29"/>
  </w:num>
  <w:num w:numId="2" w16cid:durableId="69011185">
    <w:abstractNumId w:val="7"/>
  </w:num>
  <w:num w:numId="3" w16cid:durableId="537545633">
    <w:abstractNumId w:val="71"/>
  </w:num>
  <w:num w:numId="4" w16cid:durableId="1366443014">
    <w:abstractNumId w:val="56"/>
  </w:num>
  <w:num w:numId="5" w16cid:durableId="419180260">
    <w:abstractNumId w:val="17"/>
  </w:num>
  <w:num w:numId="6" w16cid:durableId="576787345">
    <w:abstractNumId w:val="55"/>
  </w:num>
  <w:num w:numId="7" w16cid:durableId="343409727">
    <w:abstractNumId w:val="27"/>
  </w:num>
  <w:num w:numId="8" w16cid:durableId="549458700">
    <w:abstractNumId w:val="19"/>
  </w:num>
  <w:num w:numId="9" w16cid:durableId="30040015">
    <w:abstractNumId w:val="67"/>
  </w:num>
  <w:num w:numId="10" w16cid:durableId="95685575">
    <w:abstractNumId w:val="33"/>
  </w:num>
  <w:num w:numId="11" w16cid:durableId="1065295788">
    <w:abstractNumId w:val="35"/>
  </w:num>
  <w:num w:numId="12" w16cid:durableId="1750689029">
    <w:abstractNumId w:val="28"/>
  </w:num>
  <w:num w:numId="13" w16cid:durableId="672298930">
    <w:abstractNumId w:val="21"/>
  </w:num>
  <w:num w:numId="14" w16cid:durableId="239483348">
    <w:abstractNumId w:val="58"/>
  </w:num>
  <w:num w:numId="15" w16cid:durableId="849414629">
    <w:abstractNumId w:val="75"/>
  </w:num>
  <w:num w:numId="16" w16cid:durableId="258830107">
    <w:abstractNumId w:val="26"/>
  </w:num>
  <w:num w:numId="17" w16cid:durableId="718209222">
    <w:abstractNumId w:val="22"/>
  </w:num>
  <w:num w:numId="18" w16cid:durableId="390269884">
    <w:abstractNumId w:val="11"/>
  </w:num>
  <w:num w:numId="19" w16cid:durableId="340476633">
    <w:abstractNumId w:val="50"/>
  </w:num>
  <w:num w:numId="20" w16cid:durableId="1138493145">
    <w:abstractNumId w:val="63"/>
  </w:num>
  <w:num w:numId="21" w16cid:durableId="1458140881">
    <w:abstractNumId w:val="45"/>
  </w:num>
  <w:num w:numId="22" w16cid:durableId="760174955">
    <w:abstractNumId w:val="32"/>
  </w:num>
  <w:num w:numId="23" w16cid:durableId="587422650">
    <w:abstractNumId w:val="10"/>
  </w:num>
  <w:num w:numId="24" w16cid:durableId="895747895">
    <w:abstractNumId w:val="16"/>
  </w:num>
  <w:num w:numId="25" w16cid:durableId="366102677">
    <w:abstractNumId w:val="20"/>
  </w:num>
  <w:num w:numId="26" w16cid:durableId="163670924">
    <w:abstractNumId w:val="52"/>
  </w:num>
  <w:num w:numId="27" w16cid:durableId="616646939">
    <w:abstractNumId w:val="60"/>
  </w:num>
  <w:num w:numId="28" w16cid:durableId="63336943">
    <w:abstractNumId w:val="1"/>
  </w:num>
  <w:num w:numId="29" w16cid:durableId="1414088583">
    <w:abstractNumId w:val="61"/>
  </w:num>
  <w:num w:numId="30" w16cid:durableId="1406340800">
    <w:abstractNumId w:val="53"/>
  </w:num>
  <w:num w:numId="31" w16cid:durableId="1467233687">
    <w:abstractNumId w:val="40"/>
  </w:num>
  <w:num w:numId="32" w16cid:durableId="877008529">
    <w:abstractNumId w:val="77"/>
  </w:num>
  <w:num w:numId="33" w16cid:durableId="856310911">
    <w:abstractNumId w:val="44"/>
  </w:num>
  <w:num w:numId="34" w16cid:durableId="1066218129">
    <w:abstractNumId w:val="2"/>
  </w:num>
  <w:num w:numId="35" w16cid:durableId="1578590084">
    <w:abstractNumId w:val="66"/>
  </w:num>
  <w:num w:numId="36" w16cid:durableId="1199078311">
    <w:abstractNumId w:val="54"/>
  </w:num>
  <w:num w:numId="37" w16cid:durableId="320618547">
    <w:abstractNumId w:val="15"/>
  </w:num>
  <w:num w:numId="38" w16cid:durableId="1952546345">
    <w:abstractNumId w:val="9"/>
  </w:num>
  <w:num w:numId="39" w16cid:durableId="1106080206">
    <w:abstractNumId w:val="46"/>
  </w:num>
  <w:num w:numId="40" w16cid:durableId="1356810053">
    <w:abstractNumId w:val="59"/>
  </w:num>
  <w:num w:numId="41" w16cid:durableId="194584577">
    <w:abstractNumId w:val="48"/>
  </w:num>
  <w:num w:numId="42" w16cid:durableId="788746550">
    <w:abstractNumId w:val="8"/>
  </w:num>
  <w:num w:numId="43" w16cid:durableId="2067952695">
    <w:abstractNumId w:val="5"/>
  </w:num>
  <w:num w:numId="44" w16cid:durableId="1706322687">
    <w:abstractNumId w:val="70"/>
  </w:num>
  <w:num w:numId="45" w16cid:durableId="986518977">
    <w:abstractNumId w:val="0"/>
  </w:num>
  <w:num w:numId="46" w16cid:durableId="2099519613">
    <w:abstractNumId w:val="36"/>
  </w:num>
  <w:num w:numId="47" w16cid:durableId="339356872">
    <w:abstractNumId w:val="62"/>
  </w:num>
  <w:num w:numId="48" w16cid:durableId="1836141733">
    <w:abstractNumId w:val="42"/>
  </w:num>
  <w:num w:numId="49" w16cid:durableId="77487207">
    <w:abstractNumId w:val="74"/>
  </w:num>
  <w:num w:numId="50" w16cid:durableId="1141458497">
    <w:abstractNumId w:val="23"/>
  </w:num>
  <w:num w:numId="51" w16cid:durableId="728770680">
    <w:abstractNumId w:val="37"/>
  </w:num>
  <w:num w:numId="52" w16cid:durableId="1902205795">
    <w:abstractNumId w:val="38"/>
  </w:num>
  <w:num w:numId="53" w16cid:durableId="1938099990">
    <w:abstractNumId w:val="69"/>
  </w:num>
  <w:num w:numId="54" w16cid:durableId="863439872">
    <w:abstractNumId w:val="3"/>
  </w:num>
  <w:num w:numId="55" w16cid:durableId="831143696">
    <w:abstractNumId w:val="6"/>
  </w:num>
  <w:num w:numId="56" w16cid:durableId="2009015754">
    <w:abstractNumId w:val="49"/>
  </w:num>
  <w:num w:numId="57" w16cid:durableId="1872574508">
    <w:abstractNumId w:val="34"/>
  </w:num>
  <w:num w:numId="58" w16cid:durableId="1933318933">
    <w:abstractNumId w:val="12"/>
  </w:num>
  <w:num w:numId="59" w16cid:durableId="58750717">
    <w:abstractNumId w:val="18"/>
  </w:num>
  <w:num w:numId="60" w16cid:durableId="1143423351">
    <w:abstractNumId w:val="4"/>
  </w:num>
  <w:num w:numId="61" w16cid:durableId="219829351">
    <w:abstractNumId w:val="30"/>
  </w:num>
  <w:num w:numId="62" w16cid:durableId="1089933767">
    <w:abstractNumId w:val="25"/>
  </w:num>
  <w:num w:numId="63" w16cid:durableId="1549298712">
    <w:abstractNumId w:val="24"/>
  </w:num>
  <w:num w:numId="64" w16cid:durableId="1128084085">
    <w:abstractNumId w:val="76"/>
  </w:num>
  <w:num w:numId="65" w16cid:durableId="505483875">
    <w:abstractNumId w:val="13"/>
  </w:num>
  <w:num w:numId="66" w16cid:durableId="442000525">
    <w:abstractNumId w:val="14"/>
  </w:num>
  <w:num w:numId="67" w16cid:durableId="2066365418">
    <w:abstractNumId w:val="51"/>
  </w:num>
  <w:num w:numId="68" w16cid:durableId="829902984">
    <w:abstractNumId w:val="43"/>
  </w:num>
  <w:num w:numId="69" w16cid:durableId="682558309">
    <w:abstractNumId w:val="68"/>
  </w:num>
  <w:num w:numId="70" w16cid:durableId="154422907">
    <w:abstractNumId w:val="57"/>
  </w:num>
  <w:num w:numId="71" w16cid:durableId="947472031">
    <w:abstractNumId w:val="72"/>
  </w:num>
  <w:num w:numId="72" w16cid:durableId="913929204">
    <w:abstractNumId w:val="31"/>
  </w:num>
  <w:num w:numId="73" w16cid:durableId="451285608">
    <w:abstractNumId w:val="64"/>
  </w:num>
  <w:num w:numId="74" w16cid:durableId="752895969">
    <w:abstractNumId w:val="41"/>
  </w:num>
  <w:num w:numId="75" w16cid:durableId="1895583314">
    <w:abstractNumId w:val="65"/>
  </w:num>
  <w:num w:numId="76" w16cid:durableId="1067411856">
    <w:abstractNumId w:val="73"/>
  </w:num>
  <w:num w:numId="77" w16cid:durableId="583074907">
    <w:abstractNumId w:val="39"/>
  </w:num>
  <w:num w:numId="78" w16cid:durableId="17567863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4F"/>
    <w:rsid w:val="00002D17"/>
    <w:rsid w:val="0001341C"/>
    <w:rsid w:val="000172A3"/>
    <w:rsid w:val="00031C88"/>
    <w:rsid w:val="00050088"/>
    <w:rsid w:val="00054076"/>
    <w:rsid w:val="000659F8"/>
    <w:rsid w:val="000814EB"/>
    <w:rsid w:val="00096B54"/>
    <w:rsid w:val="000A1F18"/>
    <w:rsid w:val="000B050A"/>
    <w:rsid w:val="000B75D1"/>
    <w:rsid w:val="000D0295"/>
    <w:rsid w:val="000D45DA"/>
    <w:rsid w:val="000E61E1"/>
    <w:rsid w:val="000F4E0B"/>
    <w:rsid w:val="001070B0"/>
    <w:rsid w:val="00112839"/>
    <w:rsid w:val="00117ABF"/>
    <w:rsid w:val="00124965"/>
    <w:rsid w:val="00140B90"/>
    <w:rsid w:val="001432E4"/>
    <w:rsid w:val="00147505"/>
    <w:rsid w:val="00160D4F"/>
    <w:rsid w:val="00170E8C"/>
    <w:rsid w:val="00173144"/>
    <w:rsid w:val="001A0403"/>
    <w:rsid w:val="001A33EA"/>
    <w:rsid w:val="001C2900"/>
    <w:rsid w:val="001E0380"/>
    <w:rsid w:val="001E766F"/>
    <w:rsid w:val="001F1C2F"/>
    <w:rsid w:val="001F2573"/>
    <w:rsid w:val="001F6F7E"/>
    <w:rsid w:val="00216EDB"/>
    <w:rsid w:val="00222325"/>
    <w:rsid w:val="00223ADC"/>
    <w:rsid w:val="00224061"/>
    <w:rsid w:val="00243411"/>
    <w:rsid w:val="00251D72"/>
    <w:rsid w:val="0026597E"/>
    <w:rsid w:val="00276D34"/>
    <w:rsid w:val="002C66F5"/>
    <w:rsid w:val="002D4577"/>
    <w:rsid w:val="00313195"/>
    <w:rsid w:val="0033197D"/>
    <w:rsid w:val="00337FAF"/>
    <w:rsid w:val="00364FBD"/>
    <w:rsid w:val="00365F11"/>
    <w:rsid w:val="00371629"/>
    <w:rsid w:val="00380351"/>
    <w:rsid w:val="00394626"/>
    <w:rsid w:val="003B210C"/>
    <w:rsid w:val="003B2FA5"/>
    <w:rsid w:val="003B34A9"/>
    <w:rsid w:val="003C4D65"/>
    <w:rsid w:val="003E18B8"/>
    <w:rsid w:val="003E75B8"/>
    <w:rsid w:val="004061D8"/>
    <w:rsid w:val="004064D2"/>
    <w:rsid w:val="00410C26"/>
    <w:rsid w:val="00411DFD"/>
    <w:rsid w:val="00421423"/>
    <w:rsid w:val="0042442E"/>
    <w:rsid w:val="00426C2C"/>
    <w:rsid w:val="0043344F"/>
    <w:rsid w:val="00435394"/>
    <w:rsid w:val="00445A5C"/>
    <w:rsid w:val="00455189"/>
    <w:rsid w:val="00462551"/>
    <w:rsid w:val="00466831"/>
    <w:rsid w:val="004755C3"/>
    <w:rsid w:val="00486242"/>
    <w:rsid w:val="00492F82"/>
    <w:rsid w:val="0049460C"/>
    <w:rsid w:val="004B43A8"/>
    <w:rsid w:val="004B5C5E"/>
    <w:rsid w:val="004D0603"/>
    <w:rsid w:val="004D0F6C"/>
    <w:rsid w:val="004F1F3C"/>
    <w:rsid w:val="004F4680"/>
    <w:rsid w:val="00513D67"/>
    <w:rsid w:val="005157C2"/>
    <w:rsid w:val="005230FF"/>
    <w:rsid w:val="005264E1"/>
    <w:rsid w:val="005428B5"/>
    <w:rsid w:val="00552CE0"/>
    <w:rsid w:val="005605C1"/>
    <w:rsid w:val="00564739"/>
    <w:rsid w:val="00574258"/>
    <w:rsid w:val="00590352"/>
    <w:rsid w:val="00595C0D"/>
    <w:rsid w:val="005979EC"/>
    <w:rsid w:val="005A7248"/>
    <w:rsid w:val="005B3A4F"/>
    <w:rsid w:val="005B3E14"/>
    <w:rsid w:val="005C3F43"/>
    <w:rsid w:val="00606102"/>
    <w:rsid w:val="00607CD0"/>
    <w:rsid w:val="006141BA"/>
    <w:rsid w:val="006267FE"/>
    <w:rsid w:val="00627ADB"/>
    <w:rsid w:val="006308AA"/>
    <w:rsid w:val="00642F5B"/>
    <w:rsid w:val="006434C0"/>
    <w:rsid w:val="0066105C"/>
    <w:rsid w:val="006773DF"/>
    <w:rsid w:val="00684D53"/>
    <w:rsid w:val="006D319A"/>
    <w:rsid w:val="006D3E2F"/>
    <w:rsid w:val="006E0BEC"/>
    <w:rsid w:val="006E0C80"/>
    <w:rsid w:val="006E3186"/>
    <w:rsid w:val="006E35B6"/>
    <w:rsid w:val="006E373C"/>
    <w:rsid w:val="007257E9"/>
    <w:rsid w:val="007269B3"/>
    <w:rsid w:val="00753198"/>
    <w:rsid w:val="007556A5"/>
    <w:rsid w:val="0076480B"/>
    <w:rsid w:val="00766CEC"/>
    <w:rsid w:val="00773625"/>
    <w:rsid w:val="007A7017"/>
    <w:rsid w:val="007B6F01"/>
    <w:rsid w:val="007C64DE"/>
    <w:rsid w:val="007C78CE"/>
    <w:rsid w:val="007D1F01"/>
    <w:rsid w:val="007F5C4D"/>
    <w:rsid w:val="0080125B"/>
    <w:rsid w:val="008055FC"/>
    <w:rsid w:val="0084088C"/>
    <w:rsid w:val="00841959"/>
    <w:rsid w:val="0086119E"/>
    <w:rsid w:val="008632C1"/>
    <w:rsid w:val="0087269C"/>
    <w:rsid w:val="0088067C"/>
    <w:rsid w:val="008840B2"/>
    <w:rsid w:val="00886BB9"/>
    <w:rsid w:val="00887F68"/>
    <w:rsid w:val="008A1B70"/>
    <w:rsid w:val="008C1689"/>
    <w:rsid w:val="008E70A3"/>
    <w:rsid w:val="009006E2"/>
    <w:rsid w:val="00900D7E"/>
    <w:rsid w:val="009049E4"/>
    <w:rsid w:val="009115B5"/>
    <w:rsid w:val="00912D4B"/>
    <w:rsid w:val="009376CA"/>
    <w:rsid w:val="00943E37"/>
    <w:rsid w:val="00960C69"/>
    <w:rsid w:val="00961F3E"/>
    <w:rsid w:val="00966473"/>
    <w:rsid w:val="009913EF"/>
    <w:rsid w:val="00994CB3"/>
    <w:rsid w:val="009967A7"/>
    <w:rsid w:val="009A330A"/>
    <w:rsid w:val="009A66DB"/>
    <w:rsid w:val="009E2A7E"/>
    <w:rsid w:val="009E664E"/>
    <w:rsid w:val="009F1609"/>
    <w:rsid w:val="00A11F82"/>
    <w:rsid w:val="00A124B5"/>
    <w:rsid w:val="00A173E4"/>
    <w:rsid w:val="00A276C6"/>
    <w:rsid w:val="00A3280A"/>
    <w:rsid w:val="00A33B10"/>
    <w:rsid w:val="00A36FC5"/>
    <w:rsid w:val="00A4642F"/>
    <w:rsid w:val="00A53769"/>
    <w:rsid w:val="00A815B1"/>
    <w:rsid w:val="00A86172"/>
    <w:rsid w:val="00A96079"/>
    <w:rsid w:val="00A96F03"/>
    <w:rsid w:val="00AB1CAC"/>
    <w:rsid w:val="00AE1EFB"/>
    <w:rsid w:val="00AE551B"/>
    <w:rsid w:val="00B2028C"/>
    <w:rsid w:val="00B30B75"/>
    <w:rsid w:val="00B30BA7"/>
    <w:rsid w:val="00B3522B"/>
    <w:rsid w:val="00B52CF3"/>
    <w:rsid w:val="00B55DA7"/>
    <w:rsid w:val="00B57331"/>
    <w:rsid w:val="00B85AF7"/>
    <w:rsid w:val="00B878BA"/>
    <w:rsid w:val="00B9129F"/>
    <w:rsid w:val="00B93B99"/>
    <w:rsid w:val="00BA0800"/>
    <w:rsid w:val="00BB0580"/>
    <w:rsid w:val="00BC0A83"/>
    <w:rsid w:val="00BD5D0B"/>
    <w:rsid w:val="00BE2D2C"/>
    <w:rsid w:val="00BF3E66"/>
    <w:rsid w:val="00C304F5"/>
    <w:rsid w:val="00C31C0C"/>
    <w:rsid w:val="00C35C3B"/>
    <w:rsid w:val="00C42E44"/>
    <w:rsid w:val="00C451AC"/>
    <w:rsid w:val="00C53874"/>
    <w:rsid w:val="00C61CCD"/>
    <w:rsid w:val="00C61D4B"/>
    <w:rsid w:val="00C61EA1"/>
    <w:rsid w:val="00C91B49"/>
    <w:rsid w:val="00C96B84"/>
    <w:rsid w:val="00CB73C0"/>
    <w:rsid w:val="00CD22C0"/>
    <w:rsid w:val="00CE1C2C"/>
    <w:rsid w:val="00CE5090"/>
    <w:rsid w:val="00CE7481"/>
    <w:rsid w:val="00CF18F6"/>
    <w:rsid w:val="00D06D7E"/>
    <w:rsid w:val="00D31FB7"/>
    <w:rsid w:val="00D33DCD"/>
    <w:rsid w:val="00D71146"/>
    <w:rsid w:val="00D8775F"/>
    <w:rsid w:val="00DA4E94"/>
    <w:rsid w:val="00DB1C3C"/>
    <w:rsid w:val="00DB607D"/>
    <w:rsid w:val="00DD6DA9"/>
    <w:rsid w:val="00DE670D"/>
    <w:rsid w:val="00DF0ED9"/>
    <w:rsid w:val="00DF2499"/>
    <w:rsid w:val="00DF2F25"/>
    <w:rsid w:val="00DF4D28"/>
    <w:rsid w:val="00E03B20"/>
    <w:rsid w:val="00E05A64"/>
    <w:rsid w:val="00E16447"/>
    <w:rsid w:val="00E26645"/>
    <w:rsid w:val="00E30E2C"/>
    <w:rsid w:val="00E335F2"/>
    <w:rsid w:val="00E34ED2"/>
    <w:rsid w:val="00E40F95"/>
    <w:rsid w:val="00E46668"/>
    <w:rsid w:val="00E71BCB"/>
    <w:rsid w:val="00E76F5F"/>
    <w:rsid w:val="00E82868"/>
    <w:rsid w:val="00E837CA"/>
    <w:rsid w:val="00E9395E"/>
    <w:rsid w:val="00EA471D"/>
    <w:rsid w:val="00EA7B38"/>
    <w:rsid w:val="00EC22B9"/>
    <w:rsid w:val="00EC40E6"/>
    <w:rsid w:val="00EC5379"/>
    <w:rsid w:val="00EE3A01"/>
    <w:rsid w:val="00EF118E"/>
    <w:rsid w:val="00F12C36"/>
    <w:rsid w:val="00F160CC"/>
    <w:rsid w:val="00F3135C"/>
    <w:rsid w:val="00F34297"/>
    <w:rsid w:val="00F37579"/>
    <w:rsid w:val="00F6190C"/>
    <w:rsid w:val="00F717D9"/>
    <w:rsid w:val="00F77C7A"/>
    <w:rsid w:val="00F85A42"/>
    <w:rsid w:val="00F92697"/>
    <w:rsid w:val="00FA4135"/>
    <w:rsid w:val="00FA7715"/>
    <w:rsid w:val="00FB12E0"/>
    <w:rsid w:val="00FC4492"/>
    <w:rsid w:val="00FC70A9"/>
    <w:rsid w:val="00FE426D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4D17C"/>
  <w15:docId w15:val="{C29381A3-7E2A-4EBE-8538-D8252088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FE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C61EA1"/>
    <w:pPr>
      <w:keepNext/>
      <w:keepLines/>
      <w:spacing w:before="360" w:after="80" w:line="259" w:lineRule="auto"/>
      <w:jc w:val="center"/>
      <w:outlineLvl w:val="0"/>
    </w:pPr>
    <w:rPr>
      <w:rFonts w:ascii="Noto Sans" w:eastAsiaTheme="majorEastAsia" w:hAnsi="Noto Sans" w:cstheme="majorBidi"/>
      <w:b/>
      <w:color w:val="0F4761" w:themeColor="accent1" w:themeShade="BF"/>
      <w:kern w:val="2"/>
      <w:sz w:val="22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CAC"/>
    <w:pPr>
      <w:keepNext/>
      <w:keepLines/>
      <w:spacing w:before="160" w:after="80" w:line="259" w:lineRule="auto"/>
      <w:jc w:val="center"/>
      <w:outlineLvl w:val="1"/>
    </w:pPr>
    <w:rPr>
      <w:rFonts w:ascii="Noto Sans" w:eastAsiaTheme="majorEastAsia" w:hAnsi="Noto Sans" w:cstheme="majorBidi"/>
      <w:b/>
      <w:color w:val="0F4761" w:themeColor="accent1" w:themeShade="BF"/>
      <w:kern w:val="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59"/>
    <w:pPr>
      <w:keepNext/>
      <w:keepLines/>
      <w:spacing w:before="160" w:after="80" w:line="259" w:lineRule="auto"/>
      <w:jc w:val="both"/>
      <w:outlineLvl w:val="2"/>
    </w:pPr>
    <w:rPr>
      <w:rFonts w:ascii="Noto Sans" w:eastAsiaTheme="majorEastAsia" w:hAnsi="Noto Sans" w:cstheme="majorBidi"/>
      <w:b/>
      <w:color w:val="0F4761" w:themeColor="accent1" w:themeShade="BF"/>
      <w:kern w:val="2"/>
      <w:sz w:val="22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9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9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90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90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90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90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41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C61EA1"/>
    <w:rPr>
      <w:rFonts w:ascii="Noto Sans" w:eastAsiaTheme="majorEastAsia" w:hAnsi="Noto Sans" w:cstheme="majorBidi"/>
      <w:b/>
      <w:color w:val="0F4761" w:themeColor="accent1" w:themeShade="BF"/>
      <w:kern w:val="2"/>
      <w:sz w:val="22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B1CAC"/>
    <w:rPr>
      <w:rFonts w:ascii="Noto Sans" w:eastAsiaTheme="majorEastAsia" w:hAnsi="Noto Sans" w:cstheme="majorBidi"/>
      <w:b/>
      <w:color w:val="0F4761" w:themeColor="accent1" w:themeShade="BF"/>
      <w:kern w:val="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841959"/>
    <w:rPr>
      <w:rFonts w:ascii="Noto Sans" w:eastAsiaTheme="majorEastAsia" w:hAnsi="Noto Sans" w:cstheme="majorBidi"/>
      <w:b/>
      <w:color w:val="0F4761" w:themeColor="accent1" w:themeShade="BF"/>
      <w:kern w:val="2"/>
      <w:sz w:val="22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9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9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9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9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9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90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14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 w:line="259" w:lineRule="auto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90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1419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190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1419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9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90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logomai"/>
    <w:basedOn w:val="Normal"/>
    <w:link w:val="EncabezadoCar"/>
    <w:uiPriority w:val="99"/>
    <w:unhideWhenUsed/>
    <w:rsid w:val="001419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rsid w:val="0014190E"/>
    <w:rPr>
      <w:rFonts w:eastAsiaTheme="minorEastAsia"/>
      <w:kern w:val="0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19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90E"/>
    <w:rPr>
      <w:rFonts w:eastAsiaTheme="minorEastAsia"/>
      <w:kern w:val="0"/>
      <w:sz w:val="24"/>
      <w:szCs w:val="24"/>
      <w:lang w:val="es-ES"/>
    </w:rPr>
  </w:style>
  <w:style w:type="paragraph" w:styleId="Sinespaciado">
    <w:name w:val="No Spacing"/>
    <w:uiPriority w:val="1"/>
    <w:qFormat/>
    <w:rsid w:val="0014190E"/>
    <w:rPr>
      <w:rFonts w:eastAsiaTheme="minorEastAsia"/>
    </w:rPr>
  </w:style>
  <w:style w:type="paragraph" w:customStyle="1" w:styleId="texto">
    <w:name w:val="texto"/>
    <w:basedOn w:val="Normal"/>
    <w:link w:val="textoCar"/>
    <w:rsid w:val="00201AD3"/>
    <w:pPr>
      <w:tabs>
        <w:tab w:val="left" w:pos="1701"/>
      </w:tabs>
      <w:spacing w:before="120" w:after="101" w:line="216" w:lineRule="atLeast"/>
      <w:ind w:left="1701" w:firstLine="288"/>
      <w:jc w:val="both"/>
    </w:pPr>
    <w:rPr>
      <w:rFonts w:ascii="Arial" w:eastAsia="Times New Roman" w:hAnsi="Arial" w:cs="Arial"/>
      <w:sz w:val="18"/>
      <w:szCs w:val="20"/>
      <w:lang w:val="es-MX" w:eastAsia="es-ES"/>
    </w:rPr>
  </w:style>
  <w:style w:type="character" w:customStyle="1" w:styleId="textoCar">
    <w:name w:val="texto Car"/>
    <w:basedOn w:val="Fuentedeprrafopredeter"/>
    <w:link w:val="texto"/>
    <w:rsid w:val="00201AD3"/>
    <w:rPr>
      <w:rFonts w:ascii="Arial" w:eastAsia="Times New Roman" w:hAnsi="Arial" w:cs="Arial"/>
      <w:kern w:val="0"/>
      <w:sz w:val="18"/>
      <w:szCs w:val="20"/>
      <w:lang w:eastAsia="es-ES"/>
    </w:rPr>
  </w:style>
  <w:style w:type="paragraph" w:customStyle="1" w:styleId="Texto0">
    <w:name w:val="Texto"/>
    <w:basedOn w:val="Normal"/>
    <w:link w:val="TextoCar2"/>
    <w:rsid w:val="00201AD3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MX"/>
    </w:rPr>
  </w:style>
  <w:style w:type="character" w:customStyle="1" w:styleId="TextoCar2">
    <w:name w:val="Texto Car2"/>
    <w:basedOn w:val="Fuentedeprrafopredeter"/>
    <w:link w:val="Texto0"/>
    <w:rsid w:val="00201AD3"/>
    <w:rPr>
      <w:rFonts w:ascii="Arial" w:eastAsia="Times New Roman" w:hAnsi="Arial" w:cs="Times New Roman"/>
      <w:kern w:val="0"/>
      <w:sz w:val="18"/>
      <w:szCs w:val="1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01A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table" w:customStyle="1" w:styleId="TableGrid">
    <w:name w:val="TableGrid"/>
    <w:rsid w:val="00201A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01A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AD3"/>
    <w:pPr>
      <w:spacing w:after="160"/>
    </w:pPr>
    <w:rPr>
      <w:rFonts w:eastAsiaTheme="minorHAnsi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AD3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A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AD3"/>
    <w:rPr>
      <w:b/>
      <w:bCs/>
      <w:kern w:val="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AD3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AD3"/>
    <w:rPr>
      <w:rFonts w:ascii="Segoe UI" w:hAnsi="Segoe UI" w:cs="Segoe UI"/>
      <w:kern w:val="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1AD3"/>
    <w:rPr>
      <w:color w:val="467886" w:themeColor="hyperlink"/>
      <w:u w:val="single"/>
    </w:rPr>
  </w:style>
  <w:style w:type="paragraph" w:customStyle="1" w:styleId="ANOTACION">
    <w:name w:val="ANOTACION"/>
    <w:basedOn w:val="Normal"/>
    <w:link w:val="ANOTACIONCar"/>
    <w:rsid w:val="00201AD3"/>
    <w:pPr>
      <w:spacing w:before="101" w:after="101"/>
      <w:jc w:val="center"/>
    </w:pPr>
    <w:rPr>
      <w:rFonts w:ascii="Times New Roman" w:eastAsia="Times New Roman" w:hAnsi="Times New Roman" w:cs="Times New Roman"/>
      <w:b/>
      <w:sz w:val="18"/>
      <w:szCs w:val="18"/>
      <w:lang w:val="es-MX"/>
    </w:rPr>
  </w:style>
  <w:style w:type="character" w:customStyle="1" w:styleId="ANOTACIONCar">
    <w:name w:val="ANOTACION Car"/>
    <w:basedOn w:val="Fuentedeprrafopredeter"/>
    <w:link w:val="ANOTACION"/>
    <w:rsid w:val="00201AD3"/>
    <w:rPr>
      <w:rFonts w:ascii="Times New Roman" w:eastAsia="Times New Roman" w:hAnsi="Times New Roman" w:cs="Times New Roman"/>
      <w:b/>
      <w:kern w:val="0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20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9006E2"/>
    <w:pPr>
      <w:spacing w:before="240" w:after="240" w:line="259" w:lineRule="auto"/>
    </w:pPr>
    <w:rPr>
      <w:rFonts w:ascii="Noto Sans" w:eastAsiaTheme="minorHAnsi" w:hAnsi="Noto Sans"/>
      <w:b/>
      <w:color w:val="0A2F41" w:themeColor="accent1" w:themeShade="80"/>
      <w:sz w:val="22"/>
      <w:szCs w:val="22"/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2C66F5"/>
    <w:pPr>
      <w:spacing w:before="360" w:after="460" w:line="259" w:lineRule="auto"/>
    </w:pPr>
    <w:rPr>
      <w:rFonts w:ascii="Noto Sans" w:eastAsiaTheme="minorHAnsi" w:hAnsi="Noto Sans"/>
      <w:b/>
      <w:color w:val="0A2F41" w:themeColor="accent1" w:themeShade="80"/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01AD3"/>
    <w:pPr>
      <w:spacing w:after="12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1AD3"/>
    <w:rPr>
      <w:rFonts w:ascii="Calibri" w:eastAsia="Calibri" w:hAnsi="Calibri" w:cs="Times New Roman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201AD3"/>
    <w:pPr>
      <w:widowControl w:val="0"/>
      <w:autoSpaceDE w:val="0"/>
      <w:autoSpaceDN w:val="0"/>
      <w:jc w:val="center"/>
    </w:pPr>
    <w:rPr>
      <w:rFonts w:ascii="Montserrat" w:eastAsia="Georgia" w:hAnsi="Montserrat" w:cs="Georgia"/>
      <w:b/>
      <w:sz w:val="20"/>
      <w:szCs w:val="22"/>
    </w:rPr>
  </w:style>
  <w:style w:type="table" w:customStyle="1" w:styleId="NormalTable0">
    <w:name w:val="Normal Table0"/>
    <w:uiPriority w:val="2"/>
    <w:semiHidden/>
    <w:unhideWhenUsed/>
    <w:qFormat/>
    <w:rsid w:val="00201AD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1AD3"/>
    <w:pPr>
      <w:autoSpaceDE w:val="0"/>
      <w:autoSpaceDN w:val="0"/>
      <w:adjustRightInd w:val="0"/>
    </w:pPr>
    <w:rPr>
      <w:rFonts w:ascii="Georgia" w:eastAsia="Times New Roman" w:hAnsi="Georgia" w:cs="Georgia"/>
      <w:color w:val="000000"/>
    </w:rPr>
  </w:style>
  <w:style w:type="table" w:styleId="Tablaconcuadrcula2-nfasis6">
    <w:name w:val="Grid Table 2 Accent 6"/>
    <w:basedOn w:val="Tablanormal"/>
    <w:uiPriority w:val="47"/>
    <w:rsid w:val="00201AD3"/>
    <w:rPr>
      <w:lang w:val="en-US"/>
    </w:rPr>
    <w:tblPr>
      <w:tblStyleRowBandSize w:val="1"/>
      <w:tblStyleColBandSize w:val="1"/>
      <w:tblInd w:w="0" w:type="nil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customStyle="1" w:styleId="paragraph">
    <w:name w:val="paragraph"/>
    <w:basedOn w:val="Normal"/>
    <w:rsid w:val="00201A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customStyle="1" w:styleId="eop">
    <w:name w:val="eop"/>
    <w:basedOn w:val="Fuentedeprrafopredeter"/>
    <w:rsid w:val="00201AD3"/>
  </w:style>
  <w:style w:type="paragraph" w:customStyle="1" w:styleId="whitespace-pre-wrap">
    <w:name w:val="whitespace-pre-wrap"/>
    <w:basedOn w:val="Normal"/>
    <w:rsid w:val="00B555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styleId="Textoennegrita">
    <w:name w:val="Strong"/>
    <w:basedOn w:val="Fuentedeprrafopredeter"/>
    <w:uiPriority w:val="22"/>
    <w:qFormat/>
    <w:rsid w:val="0009711A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DC3">
    <w:name w:val="toc 3"/>
    <w:basedOn w:val="Normal"/>
    <w:next w:val="Normal"/>
    <w:autoRedefine/>
    <w:uiPriority w:val="39"/>
    <w:unhideWhenUsed/>
    <w:rsid w:val="002C66F5"/>
    <w:pPr>
      <w:spacing w:before="240" w:after="340"/>
      <w:ind w:left="720"/>
    </w:pPr>
    <w:rPr>
      <w:rFonts w:ascii="Noto Sans" w:hAnsi="Noto Sans"/>
      <w:color w:val="0A2F41" w:themeColor="accent1" w:themeShade="80"/>
      <w:sz w:val="21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4F4680"/>
    <w:pPr>
      <w:spacing w:before="240" w:after="340"/>
      <w:ind w:left="720"/>
    </w:pPr>
    <w:rPr>
      <w:rFonts w:ascii="Montserrat" w:hAnsi="Montserrat"/>
      <w:color w:val="0A2F41" w:themeColor="accent1" w:themeShade="8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b.mx/sfp/documentos/manuales-administrativos-de-aplicacion-gener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ai.conalep.edu.mx/ut/Manuales/Guia_tec_2021.pdf?_gl=1*5t8fqm*_ga*MTY4NDEyMTkzNC4xNzQwNTA4Njgy*_ga_N0ZBQ42HLM*MTc0MTIwNjcxNS4yLjEuMTc0MTIwNzAzMC4wLjAuMA..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ZIgMqYtFK6iH6i3OqscrUEF+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EtOTR5YVpzVkNqSnZKSV9JWTA3U21BaUlzUFc0YUQ3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B62BB4-16D7-40C6-9CD7-510E4465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25</Pages>
  <Words>7056</Words>
  <Characters>38810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Gessyca Miriam Rangel Correa</dc:creator>
  <cp:lastModifiedBy>Gessyca Miriam Rangel Correa</cp:lastModifiedBy>
  <cp:revision>115</cp:revision>
  <cp:lastPrinted>2025-06-06T20:42:00Z</cp:lastPrinted>
  <dcterms:created xsi:type="dcterms:W3CDTF">2025-04-07T16:16:00Z</dcterms:created>
  <dcterms:modified xsi:type="dcterms:W3CDTF">2025-06-06T20:42:00Z</dcterms:modified>
</cp:coreProperties>
</file>